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BC1" w:rsidRPr="00634160" w:rsidRDefault="006A2BC1" w:rsidP="006A2BC1">
      <w:pPr>
        <w:pStyle w:val="32"/>
        <w:jc w:val="center"/>
      </w:pPr>
      <w:r w:rsidRPr="00634160">
        <w:t>Департамент по делам казачества и кадетских учебных заведений Ростовской области</w:t>
      </w:r>
    </w:p>
    <w:p w:rsidR="006A2BC1" w:rsidRPr="00634160" w:rsidRDefault="006A2BC1" w:rsidP="006A2BC1">
      <w:pPr>
        <w:pStyle w:val="32"/>
        <w:jc w:val="center"/>
      </w:pPr>
      <w:r w:rsidRPr="00634160">
        <w:t>государственное бюджетное общеобразовательное</w:t>
      </w:r>
    </w:p>
    <w:p w:rsidR="006A2BC1" w:rsidRPr="00634160" w:rsidRDefault="006A2BC1" w:rsidP="006A2BC1">
      <w:pPr>
        <w:pStyle w:val="32"/>
        <w:jc w:val="center"/>
      </w:pPr>
      <w:r w:rsidRPr="00634160">
        <w:t>учреждение Ростовской области</w:t>
      </w:r>
    </w:p>
    <w:p w:rsidR="006A2BC1" w:rsidRPr="00634160" w:rsidRDefault="006A2BC1" w:rsidP="006A2BC1">
      <w:pPr>
        <w:pStyle w:val="32"/>
        <w:jc w:val="center"/>
      </w:pPr>
      <w:r w:rsidRPr="00634160">
        <w:t>«Орловский казачий кадетский корпус»</w:t>
      </w:r>
    </w:p>
    <w:p w:rsidR="006A2BC1" w:rsidRPr="00634160" w:rsidRDefault="006A2BC1" w:rsidP="006A2BC1">
      <w:pPr>
        <w:pStyle w:val="ab"/>
        <w:ind w:left="1134"/>
        <w:rPr>
          <w:rFonts w:ascii="Times New Roman" w:hAnsi="Times New Roman"/>
          <w:b/>
          <w:sz w:val="28"/>
          <w:szCs w:val="28"/>
        </w:rPr>
      </w:pPr>
    </w:p>
    <w:p w:rsidR="006A2BC1" w:rsidRPr="00634160" w:rsidRDefault="006A2BC1" w:rsidP="006A2BC1">
      <w:pPr>
        <w:pStyle w:val="ab"/>
        <w:ind w:left="1134"/>
        <w:rPr>
          <w:rFonts w:ascii="Times New Roman" w:hAnsi="Times New Roman"/>
          <w:b/>
          <w:sz w:val="28"/>
          <w:szCs w:val="28"/>
        </w:rPr>
      </w:pPr>
    </w:p>
    <w:p w:rsidR="006A2BC1" w:rsidRPr="00634160" w:rsidRDefault="006A2BC1" w:rsidP="006A2BC1">
      <w:pPr>
        <w:pStyle w:val="ab"/>
        <w:ind w:left="1134"/>
        <w:rPr>
          <w:rFonts w:ascii="Times New Roman" w:hAnsi="Times New Roman"/>
          <w:b/>
          <w:sz w:val="28"/>
          <w:szCs w:val="28"/>
        </w:rPr>
      </w:pPr>
    </w:p>
    <w:tbl>
      <w:tblPr>
        <w:tblW w:w="0" w:type="auto"/>
        <w:tblInd w:w="993" w:type="dxa"/>
        <w:tblLook w:val="04A0"/>
      </w:tblPr>
      <w:tblGrid>
        <w:gridCol w:w="4487"/>
        <w:gridCol w:w="4551"/>
      </w:tblGrid>
      <w:tr w:rsidR="006A2BC1" w:rsidRPr="00634160" w:rsidTr="006A2BC1">
        <w:tc>
          <w:tcPr>
            <w:tcW w:w="4487" w:type="dxa"/>
          </w:tcPr>
          <w:p w:rsidR="006A2BC1" w:rsidRPr="00634160" w:rsidRDefault="006A2BC1" w:rsidP="006A2BC1">
            <w:pPr>
              <w:pStyle w:val="32"/>
              <w:ind w:left="0"/>
              <w:rPr>
                <w:b w:val="0"/>
              </w:rPr>
            </w:pPr>
          </w:p>
        </w:tc>
        <w:tc>
          <w:tcPr>
            <w:tcW w:w="4551" w:type="dxa"/>
          </w:tcPr>
          <w:p w:rsidR="006A2BC1" w:rsidRPr="00634160" w:rsidRDefault="006A2BC1" w:rsidP="006A2BC1">
            <w:pPr>
              <w:pStyle w:val="32"/>
              <w:ind w:left="0"/>
              <w:jc w:val="left"/>
              <w:rPr>
                <w:b w:val="0"/>
              </w:rPr>
            </w:pPr>
            <w:r w:rsidRPr="00634160">
              <w:rPr>
                <w:b w:val="0"/>
              </w:rPr>
              <w:t>Утверждена приказом директора ГБОУ РО «Орловский казачий кадетский корпус»</w:t>
            </w:r>
          </w:p>
          <w:p w:rsidR="006A2BC1" w:rsidRPr="00A4073C" w:rsidRDefault="006A2BC1" w:rsidP="006A2BC1">
            <w:pPr>
              <w:pStyle w:val="32"/>
              <w:ind w:left="0"/>
              <w:jc w:val="left"/>
              <w:rPr>
                <w:b w:val="0"/>
              </w:rPr>
            </w:pPr>
            <w:r w:rsidRPr="00634160">
              <w:rPr>
                <w:b w:val="0"/>
              </w:rPr>
              <w:t xml:space="preserve"> </w:t>
            </w:r>
            <w:r>
              <w:rPr>
                <w:b w:val="0"/>
              </w:rPr>
              <w:t>№ 192 от 30.08.2017</w:t>
            </w:r>
          </w:p>
          <w:p w:rsidR="006A2BC1" w:rsidRPr="00634160" w:rsidRDefault="006A2BC1" w:rsidP="006A2BC1">
            <w:pPr>
              <w:pStyle w:val="32"/>
              <w:ind w:left="0"/>
              <w:jc w:val="left"/>
              <w:rPr>
                <w:b w:val="0"/>
              </w:rPr>
            </w:pPr>
          </w:p>
          <w:p w:rsidR="006A2BC1" w:rsidRPr="00634160" w:rsidRDefault="006A2BC1" w:rsidP="006A2BC1">
            <w:pPr>
              <w:rPr>
                <w:sz w:val="28"/>
                <w:szCs w:val="28"/>
              </w:rPr>
            </w:pPr>
            <w:r w:rsidRPr="00634160">
              <w:rPr>
                <w:sz w:val="28"/>
                <w:szCs w:val="28"/>
              </w:rPr>
              <w:t xml:space="preserve">________________ </w:t>
            </w:r>
          </w:p>
          <w:p w:rsidR="006A2BC1" w:rsidRPr="00634160" w:rsidRDefault="006A2BC1" w:rsidP="006A2BC1">
            <w:pPr>
              <w:rPr>
                <w:sz w:val="28"/>
                <w:szCs w:val="28"/>
              </w:rPr>
            </w:pPr>
            <w:r>
              <w:rPr>
                <w:sz w:val="28"/>
                <w:szCs w:val="28"/>
              </w:rPr>
              <w:t>Волков И.В.</w:t>
            </w:r>
          </w:p>
          <w:p w:rsidR="006A2BC1" w:rsidRPr="00634160" w:rsidRDefault="006A2BC1" w:rsidP="006A2BC1">
            <w:pPr>
              <w:pStyle w:val="32"/>
              <w:ind w:left="0"/>
              <w:rPr>
                <w:b w:val="0"/>
              </w:rPr>
            </w:pPr>
          </w:p>
        </w:tc>
      </w:tr>
    </w:tbl>
    <w:p w:rsidR="006A2BC1" w:rsidRPr="00634160" w:rsidRDefault="006A2BC1" w:rsidP="006A2BC1">
      <w:pPr>
        <w:pStyle w:val="ab"/>
        <w:ind w:left="1134"/>
        <w:jc w:val="right"/>
        <w:rPr>
          <w:rFonts w:ascii="Times New Roman" w:hAnsi="Times New Roman"/>
          <w:sz w:val="28"/>
          <w:szCs w:val="28"/>
        </w:rPr>
      </w:pPr>
    </w:p>
    <w:p w:rsidR="006A2BC1" w:rsidRPr="00634160" w:rsidRDefault="006A2BC1" w:rsidP="006A2BC1">
      <w:pPr>
        <w:pStyle w:val="ab"/>
        <w:rPr>
          <w:rFonts w:ascii="Times New Roman" w:hAnsi="Times New Roman"/>
          <w:sz w:val="28"/>
          <w:szCs w:val="28"/>
        </w:rPr>
      </w:pPr>
    </w:p>
    <w:p w:rsidR="006A2BC1" w:rsidRPr="00634160" w:rsidRDefault="006A2BC1" w:rsidP="006A2BC1">
      <w:pPr>
        <w:pStyle w:val="ab"/>
        <w:rPr>
          <w:rFonts w:ascii="Times New Roman" w:hAnsi="Times New Roman"/>
          <w:sz w:val="28"/>
          <w:szCs w:val="28"/>
        </w:rPr>
      </w:pPr>
    </w:p>
    <w:p w:rsidR="006A2BC1" w:rsidRPr="00634160" w:rsidRDefault="006A2BC1" w:rsidP="006A2BC1">
      <w:pPr>
        <w:pStyle w:val="ab"/>
        <w:ind w:left="1134"/>
        <w:jc w:val="center"/>
        <w:rPr>
          <w:rFonts w:ascii="Times New Roman" w:hAnsi="Times New Roman"/>
          <w:sz w:val="28"/>
          <w:szCs w:val="28"/>
        </w:rPr>
      </w:pPr>
    </w:p>
    <w:p w:rsidR="006A2BC1" w:rsidRPr="00634160" w:rsidRDefault="006A2BC1" w:rsidP="006A2BC1">
      <w:pPr>
        <w:pStyle w:val="ab"/>
        <w:ind w:left="1134"/>
        <w:jc w:val="center"/>
        <w:rPr>
          <w:rFonts w:ascii="Times New Roman" w:hAnsi="Times New Roman"/>
          <w:b/>
          <w:sz w:val="28"/>
          <w:szCs w:val="28"/>
        </w:rPr>
      </w:pPr>
      <w:r w:rsidRPr="00634160">
        <w:rPr>
          <w:rFonts w:ascii="Times New Roman" w:hAnsi="Times New Roman"/>
          <w:b/>
          <w:sz w:val="28"/>
          <w:szCs w:val="28"/>
        </w:rPr>
        <w:t>РАБОЧАЯ  ПРОГРАММА</w:t>
      </w:r>
    </w:p>
    <w:p w:rsidR="006A2BC1" w:rsidRPr="00634160" w:rsidRDefault="006A2BC1" w:rsidP="006A2BC1">
      <w:pPr>
        <w:pStyle w:val="ab"/>
        <w:ind w:left="1134"/>
        <w:jc w:val="center"/>
        <w:rPr>
          <w:rFonts w:ascii="Times New Roman" w:hAnsi="Times New Roman"/>
          <w:sz w:val="28"/>
          <w:szCs w:val="28"/>
        </w:rPr>
      </w:pPr>
    </w:p>
    <w:p w:rsidR="006A2BC1" w:rsidRPr="00634160" w:rsidRDefault="006A2BC1" w:rsidP="006A2BC1">
      <w:pPr>
        <w:pStyle w:val="ab"/>
        <w:ind w:left="1134"/>
        <w:jc w:val="center"/>
        <w:rPr>
          <w:rFonts w:ascii="Times New Roman" w:hAnsi="Times New Roman"/>
          <w:sz w:val="28"/>
          <w:szCs w:val="28"/>
        </w:rPr>
      </w:pPr>
      <w:r w:rsidRPr="00634160">
        <w:rPr>
          <w:rFonts w:ascii="Times New Roman" w:hAnsi="Times New Roman"/>
          <w:sz w:val="28"/>
          <w:szCs w:val="28"/>
        </w:rPr>
        <w:t>по истории</w:t>
      </w:r>
    </w:p>
    <w:p w:rsidR="006A2BC1" w:rsidRPr="00634160" w:rsidRDefault="006A2BC1" w:rsidP="006A2BC1">
      <w:pPr>
        <w:pStyle w:val="ab"/>
        <w:ind w:left="1134"/>
        <w:jc w:val="center"/>
        <w:rPr>
          <w:rFonts w:ascii="Times New Roman" w:hAnsi="Times New Roman"/>
          <w:sz w:val="28"/>
          <w:szCs w:val="28"/>
        </w:rPr>
      </w:pPr>
      <w:r w:rsidRPr="00634160">
        <w:rPr>
          <w:rFonts w:ascii="Times New Roman" w:hAnsi="Times New Roman"/>
          <w:sz w:val="28"/>
          <w:szCs w:val="28"/>
        </w:rPr>
        <w:t>Уровень общего образования -  основное общее образование</w:t>
      </w:r>
    </w:p>
    <w:p w:rsidR="006A2BC1" w:rsidRDefault="006A2BC1" w:rsidP="006A2BC1">
      <w:pPr>
        <w:pStyle w:val="ab"/>
        <w:ind w:left="1134"/>
        <w:jc w:val="center"/>
        <w:rPr>
          <w:rFonts w:ascii="Times New Roman" w:hAnsi="Times New Roman"/>
          <w:sz w:val="28"/>
          <w:szCs w:val="28"/>
        </w:rPr>
      </w:pPr>
      <w:r w:rsidRPr="00634160">
        <w:rPr>
          <w:rFonts w:ascii="Times New Roman" w:hAnsi="Times New Roman"/>
          <w:sz w:val="28"/>
          <w:szCs w:val="28"/>
        </w:rPr>
        <w:t>Учитель</w:t>
      </w:r>
      <w:r>
        <w:rPr>
          <w:rFonts w:ascii="Times New Roman" w:hAnsi="Times New Roman"/>
          <w:sz w:val="28"/>
          <w:szCs w:val="28"/>
        </w:rPr>
        <w:t xml:space="preserve">: </w:t>
      </w:r>
      <w:r w:rsidRPr="00634160">
        <w:rPr>
          <w:rFonts w:ascii="Times New Roman" w:hAnsi="Times New Roman"/>
          <w:sz w:val="28"/>
          <w:szCs w:val="28"/>
        </w:rPr>
        <w:t xml:space="preserve"> </w:t>
      </w:r>
      <w:r>
        <w:rPr>
          <w:rFonts w:ascii="Times New Roman" w:hAnsi="Times New Roman"/>
          <w:sz w:val="28"/>
          <w:szCs w:val="28"/>
        </w:rPr>
        <w:t xml:space="preserve">Алексеенко Ирина Алексеевна </w:t>
      </w:r>
    </w:p>
    <w:p w:rsidR="006A2BC1" w:rsidRDefault="006A2BC1" w:rsidP="006A2BC1">
      <w:pPr>
        <w:pStyle w:val="ab"/>
        <w:ind w:left="1134"/>
        <w:jc w:val="center"/>
        <w:rPr>
          <w:rFonts w:ascii="Times New Roman" w:hAnsi="Times New Roman"/>
          <w:sz w:val="28"/>
          <w:szCs w:val="28"/>
        </w:rPr>
      </w:pPr>
    </w:p>
    <w:p w:rsidR="006A2BC1" w:rsidRDefault="006A2BC1" w:rsidP="006A2BC1">
      <w:pPr>
        <w:pStyle w:val="ab"/>
        <w:ind w:left="1134"/>
        <w:jc w:val="center"/>
        <w:rPr>
          <w:rFonts w:ascii="Times New Roman" w:hAnsi="Times New Roman"/>
          <w:sz w:val="28"/>
          <w:szCs w:val="28"/>
        </w:rPr>
      </w:pPr>
    </w:p>
    <w:p w:rsidR="006A2BC1" w:rsidRDefault="006A2BC1" w:rsidP="006A2BC1">
      <w:pPr>
        <w:pStyle w:val="ab"/>
        <w:ind w:left="1134"/>
        <w:jc w:val="center"/>
        <w:rPr>
          <w:rFonts w:ascii="Times New Roman" w:hAnsi="Times New Roman"/>
          <w:sz w:val="28"/>
          <w:szCs w:val="28"/>
        </w:rPr>
      </w:pPr>
    </w:p>
    <w:p w:rsidR="006A2BC1" w:rsidRDefault="006A2BC1" w:rsidP="006A2BC1">
      <w:pPr>
        <w:pStyle w:val="ab"/>
        <w:ind w:left="1134"/>
        <w:jc w:val="center"/>
        <w:rPr>
          <w:rFonts w:ascii="Times New Roman" w:hAnsi="Times New Roman"/>
          <w:sz w:val="28"/>
          <w:szCs w:val="28"/>
        </w:rPr>
      </w:pPr>
    </w:p>
    <w:p w:rsidR="006A2BC1" w:rsidRPr="00634160" w:rsidRDefault="006A2BC1" w:rsidP="006A2BC1">
      <w:pPr>
        <w:pStyle w:val="ab"/>
        <w:ind w:left="1134"/>
        <w:jc w:val="center"/>
        <w:rPr>
          <w:rFonts w:ascii="Times New Roman" w:hAnsi="Times New Roman"/>
          <w:sz w:val="28"/>
          <w:szCs w:val="28"/>
        </w:rPr>
      </w:pPr>
    </w:p>
    <w:p w:rsidR="006A2BC1" w:rsidRPr="00AF4F3E" w:rsidRDefault="006A2BC1" w:rsidP="006A2BC1">
      <w:pPr>
        <w:autoSpaceDE w:val="0"/>
        <w:autoSpaceDN w:val="0"/>
        <w:adjustRightInd w:val="0"/>
        <w:rPr>
          <w:sz w:val="28"/>
          <w:szCs w:val="28"/>
        </w:rPr>
      </w:pPr>
      <w:r>
        <w:rPr>
          <w:sz w:val="28"/>
          <w:szCs w:val="28"/>
        </w:rPr>
        <w:t xml:space="preserve">              </w:t>
      </w:r>
      <w:r w:rsidRPr="00AF4F3E">
        <w:rPr>
          <w:sz w:val="28"/>
          <w:szCs w:val="28"/>
        </w:rPr>
        <w:t>Программа разработана на основе: Всеобщая история. Рабочие программы к предметной линии учебников А.А.Вигасина-А.О.Сороко-Цюп</w:t>
      </w:r>
      <w:r>
        <w:rPr>
          <w:sz w:val="28"/>
          <w:szCs w:val="28"/>
        </w:rPr>
        <w:t>ы. 5-9 классы. Просвещение, 2014</w:t>
      </w:r>
      <w:r w:rsidRPr="00AF4F3E">
        <w:rPr>
          <w:sz w:val="28"/>
          <w:szCs w:val="28"/>
        </w:rPr>
        <w:t>.,  Рабочая программа и тематическое планирование курса «История Росси</w:t>
      </w:r>
      <w:r>
        <w:rPr>
          <w:sz w:val="28"/>
          <w:szCs w:val="28"/>
        </w:rPr>
        <w:t>и». 6—9 классы (основная школа)</w:t>
      </w:r>
      <w:r w:rsidRPr="00AF4F3E">
        <w:rPr>
          <w:sz w:val="28"/>
          <w:szCs w:val="28"/>
        </w:rPr>
        <w:t>: А. А. Данилов, О. Н. Журавлева, И. Е. Барыкина. —</w:t>
      </w:r>
      <w:r>
        <w:rPr>
          <w:sz w:val="28"/>
          <w:szCs w:val="28"/>
        </w:rPr>
        <w:t xml:space="preserve"> М.</w:t>
      </w:r>
      <w:r w:rsidRPr="00AF4F3E">
        <w:rPr>
          <w:sz w:val="28"/>
          <w:szCs w:val="28"/>
        </w:rPr>
        <w:t>: Просвещение, 2016.</w:t>
      </w:r>
    </w:p>
    <w:p w:rsidR="006A2BC1" w:rsidRPr="00634160" w:rsidRDefault="006A2BC1" w:rsidP="006A2BC1">
      <w:pPr>
        <w:shd w:val="clear" w:color="auto" w:fill="FFFFFF"/>
        <w:ind w:left="1560" w:right="-202" w:hanging="1560"/>
        <w:jc w:val="center"/>
        <w:rPr>
          <w:sz w:val="28"/>
          <w:szCs w:val="28"/>
        </w:rPr>
      </w:pPr>
    </w:p>
    <w:p w:rsidR="006A2BC1" w:rsidRPr="00634160" w:rsidRDefault="006A2BC1" w:rsidP="006A2BC1">
      <w:pPr>
        <w:pStyle w:val="ab"/>
        <w:ind w:left="1134"/>
        <w:jc w:val="center"/>
        <w:rPr>
          <w:rFonts w:ascii="Times New Roman" w:hAnsi="Times New Roman"/>
          <w:sz w:val="28"/>
          <w:szCs w:val="28"/>
        </w:rPr>
      </w:pPr>
    </w:p>
    <w:p w:rsidR="006A2BC1" w:rsidRPr="00634160" w:rsidRDefault="006A2BC1" w:rsidP="006A2BC1">
      <w:pPr>
        <w:pStyle w:val="ab"/>
        <w:ind w:left="1134"/>
        <w:jc w:val="center"/>
        <w:rPr>
          <w:rFonts w:ascii="Times New Roman" w:hAnsi="Times New Roman"/>
          <w:sz w:val="28"/>
          <w:szCs w:val="28"/>
        </w:rPr>
      </w:pPr>
    </w:p>
    <w:p w:rsidR="006A2BC1" w:rsidRDefault="006A2BC1" w:rsidP="006A2BC1">
      <w:pPr>
        <w:pStyle w:val="ab"/>
        <w:ind w:left="1134"/>
        <w:jc w:val="center"/>
        <w:rPr>
          <w:rFonts w:ascii="Times New Roman" w:hAnsi="Times New Roman"/>
          <w:sz w:val="28"/>
          <w:szCs w:val="28"/>
        </w:rPr>
      </w:pPr>
    </w:p>
    <w:p w:rsidR="006A2BC1" w:rsidRDefault="006A2BC1" w:rsidP="006A2BC1">
      <w:pPr>
        <w:pStyle w:val="ab"/>
        <w:ind w:left="1134"/>
        <w:jc w:val="center"/>
        <w:rPr>
          <w:rFonts w:ascii="Times New Roman" w:hAnsi="Times New Roman"/>
          <w:sz w:val="28"/>
          <w:szCs w:val="28"/>
        </w:rPr>
      </w:pPr>
    </w:p>
    <w:p w:rsidR="006A2BC1" w:rsidRDefault="006A2BC1" w:rsidP="006A2BC1">
      <w:pPr>
        <w:pStyle w:val="ab"/>
        <w:ind w:left="1134"/>
        <w:jc w:val="center"/>
        <w:rPr>
          <w:rFonts w:ascii="Times New Roman" w:hAnsi="Times New Roman"/>
          <w:sz w:val="28"/>
          <w:szCs w:val="28"/>
        </w:rPr>
      </w:pPr>
    </w:p>
    <w:p w:rsidR="006A2BC1" w:rsidRDefault="006A2BC1" w:rsidP="006A2BC1">
      <w:pPr>
        <w:pStyle w:val="ab"/>
        <w:ind w:left="1134"/>
        <w:jc w:val="center"/>
        <w:rPr>
          <w:rFonts w:ascii="Times New Roman" w:hAnsi="Times New Roman"/>
          <w:sz w:val="28"/>
          <w:szCs w:val="28"/>
        </w:rPr>
      </w:pPr>
    </w:p>
    <w:p w:rsidR="006A2BC1" w:rsidRPr="00467C54" w:rsidRDefault="006A2BC1" w:rsidP="006A2BC1">
      <w:pPr>
        <w:pStyle w:val="ab"/>
        <w:jc w:val="center"/>
        <w:rPr>
          <w:rFonts w:ascii="Times New Roman" w:hAnsi="Times New Roman"/>
          <w:sz w:val="28"/>
          <w:szCs w:val="28"/>
        </w:rPr>
      </w:pPr>
      <w:r>
        <w:rPr>
          <w:rFonts w:ascii="Times New Roman" w:hAnsi="Times New Roman"/>
          <w:sz w:val="28"/>
          <w:szCs w:val="28"/>
        </w:rPr>
        <w:t xml:space="preserve">2017-2018 </w:t>
      </w:r>
      <w:r w:rsidRPr="00634160">
        <w:rPr>
          <w:rFonts w:ascii="Times New Roman" w:hAnsi="Times New Roman"/>
          <w:sz w:val="28"/>
          <w:szCs w:val="28"/>
        </w:rPr>
        <w:t xml:space="preserve"> учебный год.</w:t>
      </w:r>
    </w:p>
    <w:p w:rsidR="009C5B72" w:rsidRPr="006A2BC1" w:rsidRDefault="009C5B72" w:rsidP="009C5B72">
      <w:pPr>
        <w:jc w:val="center"/>
        <w:rPr>
          <w:b/>
          <w:sz w:val="28"/>
          <w:szCs w:val="28"/>
        </w:rPr>
      </w:pPr>
      <w:r w:rsidRPr="006A2BC1">
        <w:rPr>
          <w:b/>
          <w:sz w:val="28"/>
          <w:szCs w:val="28"/>
        </w:rPr>
        <w:lastRenderedPageBreak/>
        <w:t>Пояснительная записка.</w:t>
      </w:r>
      <w:r w:rsidRPr="006A2BC1">
        <w:rPr>
          <w:rStyle w:val="a6"/>
          <w:b/>
          <w:sz w:val="28"/>
          <w:szCs w:val="28"/>
        </w:rPr>
        <w:footnoteReference w:id="2"/>
      </w:r>
    </w:p>
    <w:p w:rsidR="006A2BC1" w:rsidRPr="006A2BC1" w:rsidRDefault="009C5B72" w:rsidP="00924852">
      <w:pPr>
        <w:jc w:val="both"/>
        <w:rPr>
          <w:sz w:val="28"/>
          <w:szCs w:val="28"/>
        </w:rPr>
      </w:pPr>
      <w:r w:rsidRPr="006A2BC1">
        <w:rPr>
          <w:sz w:val="28"/>
          <w:szCs w:val="28"/>
        </w:rPr>
        <w:t xml:space="preserve"> </w:t>
      </w:r>
    </w:p>
    <w:tbl>
      <w:tblPr>
        <w:tblStyle w:val="af0"/>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32"/>
      </w:tblGrid>
      <w:tr w:rsidR="006A2BC1" w:rsidRPr="00035350" w:rsidTr="006A2BC1">
        <w:tc>
          <w:tcPr>
            <w:tcW w:w="10632" w:type="dxa"/>
            <w:hideMark/>
          </w:tcPr>
          <w:p w:rsidR="006A2BC1" w:rsidRDefault="006A2BC1" w:rsidP="006A2BC1">
            <w:pPr>
              <w:spacing w:after="200" w:line="276" w:lineRule="auto"/>
              <w:rPr>
                <w:sz w:val="28"/>
                <w:szCs w:val="28"/>
              </w:rPr>
            </w:pPr>
            <w:r w:rsidRPr="00035350">
              <w:rPr>
                <w:sz w:val="28"/>
                <w:szCs w:val="28"/>
              </w:rPr>
              <w:t>Рабочая прог</w:t>
            </w:r>
            <w:r>
              <w:rPr>
                <w:sz w:val="28"/>
                <w:szCs w:val="28"/>
              </w:rPr>
              <w:t>рамма по  «Истории»   для 8</w:t>
            </w:r>
            <w:r w:rsidRPr="00035350">
              <w:rPr>
                <w:sz w:val="28"/>
                <w:szCs w:val="28"/>
              </w:rPr>
              <w:t xml:space="preserve"> класса разработана на основе следующих нормативных и</w:t>
            </w:r>
            <w:r>
              <w:rPr>
                <w:sz w:val="28"/>
                <w:szCs w:val="28"/>
              </w:rPr>
              <w:t xml:space="preserve"> учебно-методических документов</w:t>
            </w:r>
          </w:p>
          <w:p w:rsidR="006A2BC1" w:rsidRPr="00035350" w:rsidRDefault="006A2BC1" w:rsidP="006A2BC1">
            <w:pPr>
              <w:spacing w:after="200" w:line="276" w:lineRule="auto"/>
              <w:rPr>
                <w:sz w:val="28"/>
                <w:szCs w:val="28"/>
              </w:rPr>
            </w:pPr>
            <w:r w:rsidRPr="00035350">
              <w:rPr>
                <w:sz w:val="28"/>
                <w:szCs w:val="28"/>
              </w:rPr>
              <w:t xml:space="preserve">1.  </w:t>
            </w:r>
            <w:r w:rsidRPr="00035350">
              <w:rPr>
                <w:spacing w:val="9"/>
                <w:sz w:val="28"/>
                <w:szCs w:val="28"/>
              </w:rPr>
              <w:t>Федеральный закон от 29.12.2012г. №273-ФЗ «Об образовании в Российской Федерации».</w:t>
            </w:r>
          </w:p>
        </w:tc>
      </w:tr>
      <w:tr w:rsidR="006A2BC1" w:rsidRPr="00035350" w:rsidTr="006A2BC1">
        <w:tc>
          <w:tcPr>
            <w:tcW w:w="10632" w:type="dxa"/>
            <w:hideMark/>
          </w:tcPr>
          <w:p w:rsidR="006A2BC1" w:rsidRPr="00035350" w:rsidRDefault="006A2BC1" w:rsidP="006A2BC1">
            <w:pPr>
              <w:spacing w:after="200" w:line="276" w:lineRule="auto"/>
              <w:rPr>
                <w:sz w:val="28"/>
                <w:szCs w:val="28"/>
              </w:rPr>
            </w:pPr>
            <w:r w:rsidRPr="00035350">
              <w:rPr>
                <w:sz w:val="28"/>
                <w:szCs w:val="28"/>
              </w:rPr>
              <w:t>2. Областной закон от 14.11.2013 № 26-ЗС «Об образовании в Ростовской области»</w:t>
            </w:r>
          </w:p>
        </w:tc>
      </w:tr>
      <w:tr w:rsidR="006A2BC1" w:rsidRPr="00035350" w:rsidTr="006A2BC1">
        <w:tc>
          <w:tcPr>
            <w:tcW w:w="10632" w:type="dxa"/>
            <w:hideMark/>
          </w:tcPr>
          <w:p w:rsidR="006A2BC1" w:rsidRDefault="006A2BC1" w:rsidP="006A2BC1">
            <w:pPr>
              <w:spacing w:after="200" w:line="276" w:lineRule="auto"/>
              <w:rPr>
                <w:rStyle w:val="rvts6"/>
                <w:color w:val="333333"/>
                <w:sz w:val="28"/>
                <w:szCs w:val="28"/>
              </w:rPr>
            </w:pPr>
            <w:r w:rsidRPr="00035350">
              <w:rPr>
                <w:sz w:val="28"/>
                <w:szCs w:val="28"/>
              </w:rPr>
              <w:t xml:space="preserve">3. </w:t>
            </w:r>
            <w:r w:rsidRPr="00035350">
              <w:rPr>
                <w:rStyle w:val="rvts6"/>
                <w:color w:val="333333"/>
                <w:sz w:val="28"/>
                <w:szCs w:val="28"/>
              </w:rPr>
              <w:t xml:space="preserve">Приказ Минобразования России от 05.03.2004 г. №1089 </w:t>
            </w:r>
            <w:r w:rsidRPr="00035350">
              <w:rPr>
                <w:color w:val="000000"/>
                <w:sz w:val="28"/>
                <w:szCs w:val="28"/>
              </w:rPr>
              <w:t xml:space="preserve">«Об утверждении федерального компонента государственных стандартов начального общего, основного общего и среднего (полного) общего </w:t>
            </w:r>
            <w:r w:rsidRPr="00035350">
              <w:rPr>
                <w:bCs/>
                <w:color w:val="000000"/>
                <w:sz w:val="28"/>
                <w:szCs w:val="28"/>
              </w:rPr>
              <w:t>образования</w:t>
            </w:r>
            <w:r w:rsidRPr="00035350">
              <w:rPr>
                <w:rStyle w:val="rvts6"/>
                <w:color w:val="333333"/>
                <w:sz w:val="28"/>
                <w:szCs w:val="28"/>
              </w:rPr>
              <w:t>»</w:t>
            </w:r>
          </w:p>
          <w:p w:rsidR="006A2BC1" w:rsidRPr="00035350" w:rsidRDefault="006A2BC1" w:rsidP="006A2BC1">
            <w:pPr>
              <w:jc w:val="both"/>
              <w:rPr>
                <w:sz w:val="28"/>
                <w:szCs w:val="28"/>
              </w:rPr>
            </w:pPr>
          </w:p>
        </w:tc>
      </w:tr>
      <w:tr w:rsidR="006A2BC1" w:rsidRPr="00035350" w:rsidTr="006A2BC1">
        <w:trPr>
          <w:trHeight w:val="3912"/>
        </w:trPr>
        <w:tc>
          <w:tcPr>
            <w:tcW w:w="10632" w:type="dxa"/>
          </w:tcPr>
          <w:p w:rsidR="006A2BC1" w:rsidRPr="00C65850" w:rsidRDefault="006A2BC1" w:rsidP="006A2BC1">
            <w:pPr>
              <w:jc w:val="both"/>
              <w:rPr>
                <w:bCs/>
                <w:sz w:val="28"/>
                <w:szCs w:val="28"/>
              </w:rPr>
            </w:pPr>
            <w:r w:rsidRPr="00035350">
              <w:rPr>
                <w:color w:val="000000"/>
                <w:sz w:val="28"/>
                <w:szCs w:val="28"/>
              </w:rPr>
              <w:t xml:space="preserve">4. </w:t>
            </w:r>
            <w:r>
              <w:rPr>
                <w:bCs/>
                <w:color w:val="222222"/>
                <w:sz w:val="28"/>
                <w:szCs w:val="28"/>
              </w:rPr>
              <w:t>П</w:t>
            </w:r>
            <w:r w:rsidRPr="00C65850">
              <w:rPr>
                <w:bCs/>
                <w:color w:val="222222"/>
                <w:sz w:val="28"/>
                <w:szCs w:val="28"/>
              </w:rPr>
              <w:t xml:space="preserve">риказ </w:t>
            </w:r>
            <w:r w:rsidRPr="00C65850">
              <w:rPr>
                <w:kern w:val="36"/>
                <w:sz w:val="28"/>
                <w:szCs w:val="28"/>
              </w:rPr>
              <w:t>Минобрнауки России от 31.03.2014 № 253 «</w:t>
            </w:r>
            <w:r w:rsidRPr="00C65850">
              <w:rPr>
                <w:sz w:val="28"/>
                <w:szCs w:val="28"/>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C65850">
              <w:rPr>
                <w:kern w:val="36"/>
                <w:sz w:val="28"/>
                <w:szCs w:val="28"/>
              </w:rPr>
              <w:t>;</w:t>
            </w:r>
          </w:p>
          <w:p w:rsidR="006A2BC1" w:rsidRPr="00634160" w:rsidRDefault="006A2BC1" w:rsidP="006A2BC1">
            <w:pPr>
              <w:pStyle w:val="ab"/>
              <w:ind w:left="1134"/>
              <w:jc w:val="center"/>
              <w:rPr>
                <w:rFonts w:ascii="Times New Roman" w:hAnsi="Times New Roman"/>
                <w:sz w:val="28"/>
                <w:szCs w:val="28"/>
              </w:rPr>
            </w:pPr>
          </w:p>
          <w:p w:rsidR="006A2BC1" w:rsidRPr="00AF4F3E" w:rsidRDefault="006A2BC1" w:rsidP="006A2BC1">
            <w:pPr>
              <w:autoSpaceDE w:val="0"/>
              <w:autoSpaceDN w:val="0"/>
              <w:adjustRightInd w:val="0"/>
              <w:rPr>
                <w:sz w:val="28"/>
                <w:szCs w:val="28"/>
              </w:rPr>
            </w:pPr>
            <w:r>
              <w:rPr>
                <w:sz w:val="28"/>
                <w:szCs w:val="28"/>
              </w:rPr>
              <w:t xml:space="preserve">5. </w:t>
            </w:r>
            <w:r w:rsidRPr="00AF4F3E">
              <w:rPr>
                <w:sz w:val="28"/>
                <w:szCs w:val="28"/>
              </w:rPr>
              <w:t>Всеобщая история. Рабочие программы к предметной линии учебников А.А.Вигасина-А.О.Сороко-Цюп</w:t>
            </w:r>
            <w:r>
              <w:rPr>
                <w:sz w:val="28"/>
                <w:szCs w:val="28"/>
              </w:rPr>
              <w:t>ы. 5-9 классы. Просвещение, 2014</w:t>
            </w:r>
            <w:r w:rsidRPr="00AF4F3E">
              <w:rPr>
                <w:sz w:val="28"/>
                <w:szCs w:val="28"/>
              </w:rPr>
              <w:t>.,  Рабочая программа и тематическое планирование курса «История России». 6—9 классы (основная школа) : А. А. Данилов, О. Н. Журавлева, И. Е. Барыкина. —</w:t>
            </w:r>
            <w:r>
              <w:rPr>
                <w:sz w:val="28"/>
                <w:szCs w:val="28"/>
              </w:rPr>
              <w:t xml:space="preserve"> </w:t>
            </w:r>
            <w:r w:rsidRPr="00AF4F3E">
              <w:rPr>
                <w:sz w:val="28"/>
                <w:szCs w:val="28"/>
              </w:rPr>
              <w:t>М. : Просвещение, 2016.</w:t>
            </w:r>
          </w:p>
          <w:p w:rsidR="006A2BC1" w:rsidRPr="00035350" w:rsidRDefault="006A2BC1" w:rsidP="006A2BC1">
            <w:pPr>
              <w:spacing w:after="200" w:line="276" w:lineRule="auto"/>
              <w:rPr>
                <w:rStyle w:val="rvts6"/>
                <w:color w:val="333333"/>
                <w:sz w:val="28"/>
                <w:szCs w:val="28"/>
              </w:rPr>
            </w:pPr>
          </w:p>
        </w:tc>
      </w:tr>
      <w:tr w:rsidR="006A2BC1" w:rsidRPr="00035350" w:rsidTr="006A2BC1">
        <w:tc>
          <w:tcPr>
            <w:tcW w:w="10632" w:type="dxa"/>
            <w:hideMark/>
          </w:tcPr>
          <w:p w:rsidR="006A2BC1" w:rsidRPr="00035350" w:rsidRDefault="006A2BC1" w:rsidP="006A2BC1">
            <w:pPr>
              <w:spacing w:after="200" w:line="276" w:lineRule="auto"/>
              <w:rPr>
                <w:rStyle w:val="rvts6"/>
                <w:color w:val="333333"/>
                <w:sz w:val="28"/>
                <w:szCs w:val="28"/>
              </w:rPr>
            </w:pPr>
          </w:p>
        </w:tc>
      </w:tr>
      <w:tr w:rsidR="006A2BC1" w:rsidRPr="00035350" w:rsidTr="006A2BC1">
        <w:tc>
          <w:tcPr>
            <w:tcW w:w="10632" w:type="dxa"/>
          </w:tcPr>
          <w:p w:rsidR="006A2BC1" w:rsidRPr="00035350" w:rsidRDefault="006A2BC1" w:rsidP="006A2BC1">
            <w:pPr>
              <w:spacing w:after="200" w:line="276" w:lineRule="auto"/>
              <w:rPr>
                <w:sz w:val="28"/>
                <w:szCs w:val="28"/>
              </w:rPr>
            </w:pPr>
            <w:r w:rsidRPr="00035350">
              <w:rPr>
                <w:sz w:val="28"/>
                <w:szCs w:val="28"/>
              </w:rPr>
              <w:t>6.Историко-культурный стандарт</w:t>
            </w:r>
          </w:p>
        </w:tc>
      </w:tr>
      <w:tr w:rsidR="006A2BC1" w:rsidRPr="00035350" w:rsidTr="006A2BC1">
        <w:tc>
          <w:tcPr>
            <w:tcW w:w="10632" w:type="dxa"/>
          </w:tcPr>
          <w:p w:rsidR="006A2BC1" w:rsidRPr="00035350" w:rsidRDefault="006A2BC1" w:rsidP="006A2BC1">
            <w:pPr>
              <w:spacing w:after="200" w:line="276" w:lineRule="auto"/>
              <w:rPr>
                <w:sz w:val="28"/>
                <w:szCs w:val="28"/>
              </w:rPr>
            </w:pPr>
            <w:r w:rsidRPr="00035350">
              <w:rPr>
                <w:sz w:val="28"/>
                <w:szCs w:val="28"/>
              </w:rPr>
              <w:t xml:space="preserve">7. </w:t>
            </w:r>
            <w:r w:rsidRPr="00035350">
              <w:rPr>
                <w:color w:val="000000"/>
                <w:sz w:val="28"/>
                <w:szCs w:val="28"/>
                <w:shd w:val="clear" w:color="auto" w:fill="FFFFFF"/>
              </w:rPr>
              <w:t xml:space="preserve">Учебный план ГБОУ РО «ОККК» на </w:t>
            </w:r>
            <w:r>
              <w:rPr>
                <w:color w:val="000000"/>
                <w:sz w:val="28"/>
                <w:szCs w:val="28"/>
                <w:shd w:val="clear" w:color="auto" w:fill="FFFFFF"/>
              </w:rPr>
              <w:t>2017-2018</w:t>
            </w:r>
            <w:r w:rsidRPr="00035350">
              <w:rPr>
                <w:color w:val="000000"/>
                <w:sz w:val="28"/>
                <w:szCs w:val="28"/>
                <w:shd w:val="clear" w:color="auto" w:fill="FFFFFF"/>
              </w:rPr>
              <w:t xml:space="preserve"> учебный год.</w:t>
            </w:r>
          </w:p>
        </w:tc>
      </w:tr>
      <w:tr w:rsidR="006A2BC1" w:rsidRPr="00035350" w:rsidTr="006A2BC1">
        <w:trPr>
          <w:trHeight w:val="86"/>
        </w:trPr>
        <w:tc>
          <w:tcPr>
            <w:tcW w:w="10632" w:type="dxa"/>
          </w:tcPr>
          <w:p w:rsidR="006A2BC1" w:rsidRPr="00035350" w:rsidRDefault="006A2BC1" w:rsidP="006A2BC1">
            <w:pPr>
              <w:spacing w:after="200" w:line="276" w:lineRule="auto"/>
              <w:rPr>
                <w:spacing w:val="1"/>
                <w:sz w:val="28"/>
                <w:szCs w:val="28"/>
              </w:rPr>
            </w:pPr>
            <w:r w:rsidRPr="00035350">
              <w:rPr>
                <w:spacing w:val="1"/>
                <w:sz w:val="28"/>
                <w:szCs w:val="28"/>
              </w:rPr>
              <w:t xml:space="preserve">8. Годовой календарный учебный график  ГБОУ РО «ОККК» на </w:t>
            </w:r>
            <w:r>
              <w:rPr>
                <w:spacing w:val="1"/>
                <w:sz w:val="28"/>
                <w:szCs w:val="28"/>
              </w:rPr>
              <w:t>2017-2018</w:t>
            </w:r>
            <w:r w:rsidRPr="00035350">
              <w:rPr>
                <w:spacing w:val="1"/>
                <w:sz w:val="28"/>
                <w:szCs w:val="28"/>
              </w:rPr>
              <w:t xml:space="preserve"> учебный год.</w:t>
            </w:r>
          </w:p>
        </w:tc>
      </w:tr>
    </w:tbl>
    <w:p w:rsidR="009C5B72" w:rsidRPr="006A2BC1" w:rsidRDefault="009C5B72" w:rsidP="00924852">
      <w:pPr>
        <w:jc w:val="both"/>
        <w:rPr>
          <w:sz w:val="28"/>
          <w:szCs w:val="28"/>
        </w:rPr>
      </w:pPr>
      <w:r w:rsidRPr="006A2BC1">
        <w:rPr>
          <w:sz w:val="28"/>
          <w:szCs w:val="28"/>
        </w:rPr>
        <w:t>Содержание учебного предмета «История» в основной школе изучается в рамках двух курсов: «История России» и «Всеобщая история».</w:t>
      </w:r>
    </w:p>
    <w:p w:rsidR="009C5B72" w:rsidRPr="006A2BC1" w:rsidRDefault="009C5B72" w:rsidP="00924852">
      <w:pPr>
        <w:jc w:val="both"/>
        <w:rPr>
          <w:sz w:val="28"/>
          <w:szCs w:val="28"/>
        </w:rPr>
      </w:pPr>
      <w:r w:rsidRPr="006A2BC1">
        <w:rPr>
          <w:sz w:val="28"/>
          <w:szCs w:val="28"/>
        </w:rPr>
        <w:t>Программа предполагает использование следующих учебников:</w:t>
      </w:r>
    </w:p>
    <w:p w:rsidR="009C5B72" w:rsidRPr="006A2BC1" w:rsidRDefault="009C5B72" w:rsidP="00924852">
      <w:pPr>
        <w:jc w:val="both"/>
        <w:rPr>
          <w:bCs/>
          <w:sz w:val="28"/>
          <w:szCs w:val="28"/>
        </w:rPr>
      </w:pPr>
      <w:r w:rsidRPr="006A2BC1">
        <w:rPr>
          <w:sz w:val="28"/>
          <w:szCs w:val="28"/>
        </w:rPr>
        <w:t xml:space="preserve"> </w:t>
      </w:r>
      <w:r w:rsidRPr="006A2BC1">
        <w:rPr>
          <w:bCs/>
          <w:sz w:val="28"/>
          <w:szCs w:val="28"/>
        </w:rPr>
        <w:t>«История России. 8 класс» в двух частях, авторы: Н. М. Арсентьев, А. А. Данилов, И.В.Курукин, А.Я.Токарева под редакцией А. В. Торкунова; М. «Просвещение», 2016 год;</w:t>
      </w:r>
    </w:p>
    <w:p w:rsidR="006A2BC1" w:rsidRPr="006A2BC1" w:rsidRDefault="009C5B72" w:rsidP="00924852">
      <w:pPr>
        <w:jc w:val="both"/>
        <w:rPr>
          <w:sz w:val="28"/>
          <w:szCs w:val="28"/>
        </w:rPr>
      </w:pPr>
      <w:r w:rsidRPr="006A2BC1">
        <w:rPr>
          <w:sz w:val="28"/>
          <w:szCs w:val="28"/>
        </w:rPr>
        <w:lastRenderedPageBreak/>
        <w:t xml:space="preserve"> «Всеобщая история. Новая история.</w:t>
      </w:r>
      <w:r w:rsidR="00924852" w:rsidRPr="006A2BC1">
        <w:rPr>
          <w:sz w:val="28"/>
          <w:szCs w:val="28"/>
        </w:rPr>
        <w:t>1800-1900</w:t>
      </w:r>
      <w:r w:rsidRPr="006A2BC1">
        <w:rPr>
          <w:sz w:val="28"/>
          <w:szCs w:val="28"/>
        </w:rPr>
        <w:t xml:space="preserve"> гг. 8 класс», авторы: А.Я.Юдовская, П.А.Баранов, Л.М.Ванюшкина; под ред А.А.Искен</w:t>
      </w:r>
      <w:r w:rsidR="006A2BC1" w:rsidRPr="006A2BC1">
        <w:rPr>
          <w:sz w:val="28"/>
          <w:szCs w:val="28"/>
        </w:rPr>
        <w:t>дерова – М.: «Просвещение», 2015</w:t>
      </w:r>
    </w:p>
    <w:p w:rsidR="00EF3ECA" w:rsidRPr="006A2BC1" w:rsidRDefault="00EF3ECA" w:rsidP="00EF3ECA">
      <w:pPr>
        <w:autoSpaceDE w:val="0"/>
        <w:autoSpaceDN w:val="0"/>
        <w:adjustRightInd w:val="0"/>
        <w:jc w:val="both"/>
        <w:rPr>
          <w:rFonts w:eastAsia="TimesNewRomanPSMT"/>
          <w:sz w:val="28"/>
          <w:szCs w:val="28"/>
        </w:rPr>
      </w:pPr>
      <w:r w:rsidRPr="00EF3ECA">
        <w:rPr>
          <w:sz w:val="28"/>
          <w:szCs w:val="28"/>
        </w:rPr>
        <w:t xml:space="preserve"> </w:t>
      </w:r>
      <w:r w:rsidRPr="00EF3ECA">
        <w:rPr>
          <w:bCs/>
          <w:sz w:val="28"/>
          <w:szCs w:val="28"/>
        </w:rPr>
        <w:t>Целью школьного исторического образования</w:t>
      </w:r>
      <w:r w:rsidRPr="006A2BC1">
        <w:rPr>
          <w:b/>
          <w:bCs/>
          <w:sz w:val="28"/>
          <w:szCs w:val="28"/>
        </w:rPr>
        <w:t xml:space="preserve"> </w:t>
      </w:r>
      <w:r w:rsidRPr="006A2BC1">
        <w:rPr>
          <w:rFonts w:eastAsia="TimesNewRomanPSMT"/>
          <w:sz w:val="28"/>
          <w:szCs w:val="28"/>
        </w:rPr>
        <w:t>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EF3ECA" w:rsidRPr="00EF3ECA" w:rsidRDefault="00EF3ECA" w:rsidP="00EF3ECA">
      <w:pPr>
        <w:jc w:val="both"/>
        <w:rPr>
          <w:bCs/>
          <w:iCs/>
          <w:spacing w:val="-10"/>
          <w:sz w:val="28"/>
          <w:szCs w:val="28"/>
        </w:rPr>
      </w:pPr>
      <w:r w:rsidRPr="00EF3ECA">
        <w:rPr>
          <w:bCs/>
          <w:iCs/>
          <w:spacing w:val="-10"/>
          <w:sz w:val="28"/>
          <w:szCs w:val="28"/>
        </w:rPr>
        <w:t>Задачи изучения истории в основной школе:</w:t>
      </w:r>
    </w:p>
    <w:p w:rsidR="00EF3ECA" w:rsidRPr="006A2BC1" w:rsidRDefault="00EF3ECA" w:rsidP="00EF3ECA">
      <w:pPr>
        <w:numPr>
          <w:ilvl w:val="0"/>
          <w:numId w:val="1"/>
        </w:numPr>
        <w:tabs>
          <w:tab w:val="left" w:pos="630"/>
        </w:tabs>
        <w:ind w:left="40" w:right="100" w:firstLine="280"/>
        <w:jc w:val="both"/>
        <w:rPr>
          <w:sz w:val="28"/>
          <w:szCs w:val="28"/>
        </w:rPr>
      </w:pPr>
      <w:r w:rsidRPr="006A2BC1">
        <w:rPr>
          <w:sz w:val="28"/>
          <w:szCs w:val="28"/>
        </w:rPr>
        <w:t>формирование у молодого поколения ориентиров для гражданской, этнонациональной, социальной, культурной са</w:t>
      </w:r>
      <w:r w:rsidRPr="006A2BC1">
        <w:rPr>
          <w:sz w:val="28"/>
          <w:szCs w:val="28"/>
        </w:rPr>
        <w:softHyphen/>
        <w:t>моидентификации в окружающем мире;</w:t>
      </w:r>
    </w:p>
    <w:p w:rsidR="00EF3ECA" w:rsidRPr="006A2BC1" w:rsidRDefault="00EF3ECA" w:rsidP="00EF3ECA">
      <w:pPr>
        <w:numPr>
          <w:ilvl w:val="0"/>
          <w:numId w:val="1"/>
        </w:numPr>
        <w:tabs>
          <w:tab w:val="left" w:pos="640"/>
        </w:tabs>
        <w:ind w:left="40" w:right="100" w:firstLine="280"/>
        <w:jc w:val="both"/>
        <w:rPr>
          <w:sz w:val="28"/>
          <w:szCs w:val="28"/>
        </w:rPr>
      </w:pPr>
      <w:r w:rsidRPr="006A2BC1">
        <w:rPr>
          <w:sz w:val="28"/>
          <w:szCs w:val="28"/>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6A2BC1">
        <w:rPr>
          <w:sz w:val="28"/>
          <w:szCs w:val="28"/>
        </w:rPr>
        <w:softHyphen/>
        <w:t>ственной сферах при особом внимании к месту и роли России во всемирно-историческом процессе;</w:t>
      </w:r>
    </w:p>
    <w:p w:rsidR="00EF3ECA" w:rsidRPr="006A2BC1" w:rsidRDefault="00EF3ECA" w:rsidP="00EF3ECA">
      <w:pPr>
        <w:numPr>
          <w:ilvl w:val="0"/>
          <w:numId w:val="1"/>
        </w:numPr>
        <w:tabs>
          <w:tab w:val="left" w:pos="645"/>
        </w:tabs>
        <w:ind w:left="40" w:right="100" w:firstLine="280"/>
        <w:jc w:val="both"/>
        <w:rPr>
          <w:sz w:val="28"/>
          <w:szCs w:val="28"/>
        </w:rPr>
      </w:pPr>
      <w:r w:rsidRPr="006A2BC1">
        <w:rPr>
          <w:sz w:val="28"/>
          <w:szCs w:val="28"/>
        </w:rPr>
        <w:t>воспитание учащихся в духе патриотизма, уважения к своему Отечеству — многонациональному Российскому госу</w:t>
      </w:r>
      <w:r w:rsidRPr="006A2BC1">
        <w:rPr>
          <w:sz w:val="28"/>
          <w:szCs w:val="28"/>
        </w:rPr>
        <w:softHyphen/>
        <w:t>дарству в соответствии с идеями взаимопонимания, толерант</w:t>
      </w:r>
      <w:r w:rsidRPr="006A2BC1">
        <w:rPr>
          <w:sz w:val="28"/>
          <w:szCs w:val="28"/>
        </w:rPr>
        <w:softHyphen/>
        <w:t>ности и мира между людьми и народами, в духе демократиче</w:t>
      </w:r>
      <w:r w:rsidRPr="006A2BC1">
        <w:rPr>
          <w:sz w:val="28"/>
          <w:szCs w:val="28"/>
        </w:rPr>
        <w:softHyphen/>
        <w:t>ских ценностей современного общества;</w:t>
      </w:r>
    </w:p>
    <w:p w:rsidR="00EF3ECA" w:rsidRPr="006A2BC1" w:rsidRDefault="00EF3ECA" w:rsidP="00EF3ECA">
      <w:pPr>
        <w:numPr>
          <w:ilvl w:val="0"/>
          <w:numId w:val="1"/>
        </w:numPr>
        <w:tabs>
          <w:tab w:val="left" w:pos="640"/>
        </w:tabs>
        <w:ind w:left="40" w:right="100" w:firstLine="280"/>
        <w:jc w:val="both"/>
        <w:rPr>
          <w:sz w:val="28"/>
          <w:szCs w:val="28"/>
        </w:rPr>
      </w:pPr>
      <w:r w:rsidRPr="006A2BC1">
        <w:rPr>
          <w:sz w:val="28"/>
          <w:szCs w:val="28"/>
        </w:rPr>
        <w:t>развитие у учащихся способности анализировать содер</w:t>
      </w:r>
      <w:r w:rsidRPr="006A2BC1">
        <w:rPr>
          <w:sz w:val="28"/>
          <w:szCs w:val="28"/>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6A2BC1">
        <w:rPr>
          <w:sz w:val="28"/>
          <w:szCs w:val="28"/>
        </w:rPr>
        <w:softHyphen/>
        <w:t>ности;</w:t>
      </w:r>
    </w:p>
    <w:p w:rsidR="00EF3ECA" w:rsidRPr="006A2BC1" w:rsidRDefault="00EF3ECA" w:rsidP="00EF3ECA">
      <w:pPr>
        <w:numPr>
          <w:ilvl w:val="0"/>
          <w:numId w:val="1"/>
        </w:numPr>
        <w:tabs>
          <w:tab w:val="left" w:pos="640"/>
        </w:tabs>
        <w:ind w:left="40" w:right="100" w:firstLine="280"/>
        <w:jc w:val="both"/>
        <w:rPr>
          <w:sz w:val="28"/>
          <w:szCs w:val="28"/>
        </w:rPr>
      </w:pPr>
      <w:r w:rsidRPr="006A2BC1">
        <w:rPr>
          <w:sz w:val="28"/>
          <w:szCs w:val="28"/>
        </w:rPr>
        <w:t xml:space="preserve">формирование у </w:t>
      </w:r>
      <w:r>
        <w:rPr>
          <w:sz w:val="28"/>
          <w:szCs w:val="28"/>
        </w:rPr>
        <w:t>кадет</w:t>
      </w:r>
      <w:r w:rsidRPr="006A2BC1">
        <w:rPr>
          <w:sz w:val="28"/>
          <w:szCs w:val="28"/>
        </w:rPr>
        <w:t xml:space="preserve"> умений применять истори</w:t>
      </w:r>
      <w:r w:rsidRPr="006A2BC1">
        <w:rPr>
          <w:sz w:val="28"/>
          <w:szCs w:val="28"/>
        </w:rPr>
        <w:softHyphen/>
        <w:t>ческие знания для осмысления сущности современных обще</w:t>
      </w:r>
      <w:r w:rsidRPr="006A2BC1">
        <w:rPr>
          <w:sz w:val="28"/>
          <w:szCs w:val="28"/>
        </w:rPr>
        <w:softHyphen/>
        <w:t>ственных явлений, в общении с другими людьми в современ</w:t>
      </w:r>
      <w:r w:rsidRPr="006A2BC1">
        <w:rPr>
          <w:sz w:val="28"/>
          <w:szCs w:val="28"/>
        </w:rPr>
        <w:softHyphen/>
        <w:t>ном поликультурном, полиэтничном и многоконфессиональ</w:t>
      </w:r>
      <w:r w:rsidRPr="006A2BC1">
        <w:rPr>
          <w:sz w:val="28"/>
          <w:szCs w:val="28"/>
        </w:rPr>
        <w:softHyphen/>
        <w:t>ном обществе.</w:t>
      </w:r>
    </w:p>
    <w:p w:rsidR="006A2BC1" w:rsidRDefault="006A2BC1" w:rsidP="00924852">
      <w:pPr>
        <w:jc w:val="both"/>
        <w:rPr>
          <w:b/>
          <w:spacing w:val="2"/>
          <w:sz w:val="28"/>
          <w:szCs w:val="28"/>
        </w:rPr>
      </w:pPr>
    </w:p>
    <w:p w:rsidR="009C5B72" w:rsidRPr="006A2BC1" w:rsidRDefault="009C5B72" w:rsidP="006A2BC1">
      <w:pPr>
        <w:jc w:val="center"/>
        <w:rPr>
          <w:b/>
          <w:bCs/>
          <w:sz w:val="28"/>
          <w:szCs w:val="28"/>
        </w:rPr>
      </w:pPr>
      <w:r w:rsidRPr="006A2BC1">
        <w:rPr>
          <w:b/>
          <w:bCs/>
          <w:sz w:val="28"/>
          <w:szCs w:val="28"/>
        </w:rPr>
        <w:t>Общая характерист</w:t>
      </w:r>
      <w:r w:rsidR="006A2BC1">
        <w:rPr>
          <w:b/>
          <w:bCs/>
          <w:sz w:val="28"/>
          <w:szCs w:val="28"/>
        </w:rPr>
        <w:t>ика учебного предмета «История»</w:t>
      </w:r>
    </w:p>
    <w:p w:rsidR="009C5B72" w:rsidRPr="006A2BC1" w:rsidRDefault="006A2BC1" w:rsidP="00924852">
      <w:pPr>
        <w:widowControl w:val="0"/>
        <w:overflowPunct w:val="0"/>
        <w:autoSpaceDE w:val="0"/>
        <w:autoSpaceDN w:val="0"/>
        <w:adjustRightInd w:val="0"/>
        <w:jc w:val="both"/>
        <w:rPr>
          <w:sz w:val="28"/>
          <w:szCs w:val="28"/>
        </w:rPr>
      </w:pPr>
      <w:r>
        <w:rPr>
          <w:sz w:val="28"/>
          <w:szCs w:val="28"/>
        </w:rPr>
        <w:t xml:space="preserve">     </w:t>
      </w:r>
      <w:r w:rsidR="009C5B72" w:rsidRPr="006A2BC1">
        <w:rPr>
          <w:sz w:val="28"/>
          <w:szCs w:val="28"/>
        </w:rPr>
        <w:t>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w:t>
      </w:r>
      <w:r w:rsidR="00EF3ECA">
        <w:rPr>
          <w:sz w:val="28"/>
          <w:szCs w:val="28"/>
        </w:rPr>
        <w:t>ательных возможностей учащихся 8</w:t>
      </w:r>
      <w:r w:rsidR="009C5B72" w:rsidRPr="006A2BC1">
        <w:rPr>
          <w:sz w:val="28"/>
          <w:szCs w:val="28"/>
        </w:rPr>
        <w:t xml:space="preserve"> класса, особенностей их социализации, а также ресурса учебного времени, отводимого на изучение предмета.</w:t>
      </w:r>
    </w:p>
    <w:p w:rsidR="009C5B72" w:rsidRPr="00EF3ECA" w:rsidRDefault="009C5B72" w:rsidP="00924852">
      <w:pPr>
        <w:widowControl w:val="0"/>
        <w:overflowPunct w:val="0"/>
        <w:autoSpaceDE w:val="0"/>
        <w:autoSpaceDN w:val="0"/>
        <w:adjustRightInd w:val="0"/>
        <w:jc w:val="both"/>
        <w:rPr>
          <w:iCs/>
          <w:sz w:val="28"/>
          <w:szCs w:val="28"/>
        </w:rPr>
      </w:pPr>
      <w:r w:rsidRPr="006A2BC1">
        <w:rPr>
          <w:sz w:val="28"/>
          <w:szCs w:val="28"/>
        </w:rPr>
        <w:t xml:space="preserve">Программа разработана на основе требований </w:t>
      </w:r>
      <w:r w:rsidRPr="006A2BC1">
        <w:rPr>
          <w:i/>
          <w:iCs/>
          <w:sz w:val="28"/>
          <w:szCs w:val="28"/>
        </w:rPr>
        <w:t>Концепции единого учебно-методического комплекса по отечественной истории</w:t>
      </w:r>
      <w:r w:rsidRPr="006A2BC1">
        <w:rPr>
          <w:sz w:val="28"/>
          <w:szCs w:val="28"/>
        </w:rPr>
        <w:t xml:space="preserve">, а также принципов и содержания </w:t>
      </w:r>
      <w:r w:rsidRPr="006A2BC1">
        <w:rPr>
          <w:i/>
          <w:iCs/>
          <w:sz w:val="28"/>
          <w:szCs w:val="28"/>
        </w:rPr>
        <w:t xml:space="preserve">Историко-культурного стандарта </w:t>
      </w:r>
      <w:r w:rsidRPr="006A2BC1">
        <w:rPr>
          <w:iCs/>
          <w:sz w:val="28"/>
          <w:szCs w:val="28"/>
        </w:rPr>
        <w:t xml:space="preserve">и рассчитана </w:t>
      </w:r>
      <w:r w:rsidRPr="00EF3ECA">
        <w:rPr>
          <w:iCs/>
          <w:sz w:val="28"/>
          <w:szCs w:val="28"/>
        </w:rPr>
        <w:t xml:space="preserve">на средний уровень </w:t>
      </w:r>
      <w:r w:rsidR="00EF3ECA" w:rsidRPr="00EF3ECA">
        <w:rPr>
          <w:iCs/>
          <w:sz w:val="28"/>
          <w:szCs w:val="28"/>
        </w:rPr>
        <w:t>обучающихся.</w:t>
      </w:r>
    </w:p>
    <w:p w:rsidR="009C5B72" w:rsidRPr="006A2BC1" w:rsidRDefault="009C5B72" w:rsidP="00924852">
      <w:pPr>
        <w:autoSpaceDE w:val="0"/>
        <w:autoSpaceDN w:val="0"/>
        <w:adjustRightInd w:val="0"/>
        <w:jc w:val="both"/>
        <w:rPr>
          <w:sz w:val="28"/>
          <w:szCs w:val="28"/>
        </w:rPr>
      </w:pPr>
      <w:r w:rsidRPr="006A2BC1">
        <w:rPr>
          <w:sz w:val="28"/>
          <w:szCs w:val="28"/>
        </w:rPr>
        <w:t xml:space="preserve">В современном плюралистическом российском обществе единая концепция исторического образования </w:t>
      </w:r>
      <w:r w:rsidRPr="006A2BC1">
        <w:rPr>
          <w:i/>
          <w:iCs/>
          <w:sz w:val="28"/>
          <w:szCs w:val="28"/>
        </w:rPr>
        <w:t>выступает</w:t>
      </w:r>
      <w:r w:rsidRPr="006A2BC1">
        <w:rPr>
          <w:sz w:val="28"/>
          <w:szCs w:val="28"/>
        </w:rPr>
        <w:t xml:space="preserve"> </w:t>
      </w:r>
      <w:r w:rsidRPr="006A2BC1">
        <w:rPr>
          <w:i/>
          <w:iCs/>
          <w:sz w:val="28"/>
          <w:szCs w:val="28"/>
        </w:rPr>
        <w:t>в качестве общественного договора</w:t>
      </w:r>
      <w:r w:rsidRPr="006A2BC1">
        <w:rPr>
          <w:sz w:val="28"/>
          <w:szCs w:val="28"/>
        </w:rPr>
        <w:t xml:space="preserve">,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w:t>
      </w:r>
      <w:r w:rsidRPr="006A2BC1">
        <w:rPr>
          <w:i/>
          <w:iCs/>
          <w:sz w:val="28"/>
          <w:szCs w:val="28"/>
        </w:rPr>
        <w:t xml:space="preserve">Центральной идеей концепции </w:t>
      </w:r>
      <w:r w:rsidRPr="006A2BC1">
        <w:rPr>
          <w:sz w:val="28"/>
          <w:szCs w:val="28"/>
        </w:rPr>
        <w:t xml:space="preserve">является </w:t>
      </w:r>
      <w:r w:rsidRPr="006A2BC1">
        <w:rPr>
          <w:sz w:val="28"/>
          <w:szCs w:val="28"/>
        </w:rPr>
        <w:lastRenderedPageBreak/>
        <w:t>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EF3ECA" w:rsidRDefault="00EF3ECA" w:rsidP="00924852">
      <w:pPr>
        <w:autoSpaceDE w:val="0"/>
        <w:autoSpaceDN w:val="0"/>
        <w:adjustRightInd w:val="0"/>
        <w:jc w:val="both"/>
        <w:rPr>
          <w:rFonts w:eastAsia="TimesNewRomanPSMT"/>
          <w:sz w:val="28"/>
          <w:szCs w:val="28"/>
        </w:rPr>
      </w:pPr>
    </w:p>
    <w:p w:rsidR="00EF3ECA" w:rsidRPr="00EF3ECA" w:rsidRDefault="00EF3ECA" w:rsidP="00EF3ECA">
      <w:pPr>
        <w:jc w:val="center"/>
        <w:rPr>
          <w:b/>
          <w:bCs/>
          <w:sz w:val="28"/>
          <w:szCs w:val="28"/>
        </w:rPr>
      </w:pPr>
      <w:r w:rsidRPr="00035350">
        <w:rPr>
          <w:b/>
          <w:bCs/>
          <w:sz w:val="28"/>
          <w:szCs w:val="28"/>
        </w:rPr>
        <w:t>Место учебного  предмета  в учебном плане</w:t>
      </w:r>
    </w:p>
    <w:p w:rsidR="00EF3ECA" w:rsidRPr="007F4C17" w:rsidRDefault="00EF3ECA" w:rsidP="00EF3ECA">
      <w:pPr>
        <w:shd w:val="clear" w:color="auto" w:fill="FFFFFF"/>
        <w:ind w:left="43"/>
        <w:rPr>
          <w:color w:val="000000"/>
          <w:spacing w:val="-1"/>
          <w:sz w:val="28"/>
          <w:szCs w:val="28"/>
        </w:rPr>
      </w:pPr>
      <w:r>
        <w:rPr>
          <w:rFonts w:eastAsia="Calibri"/>
          <w:sz w:val="28"/>
          <w:szCs w:val="28"/>
        </w:rPr>
        <w:t xml:space="preserve">      </w:t>
      </w:r>
      <w:r w:rsidRPr="009B67B2">
        <w:rPr>
          <w:rFonts w:eastAsia="Calibri"/>
          <w:sz w:val="28"/>
          <w:szCs w:val="28"/>
        </w:rPr>
        <w:t xml:space="preserve">По учебному плану </w:t>
      </w:r>
      <w:r>
        <w:rPr>
          <w:rFonts w:eastAsia="Calibri"/>
          <w:sz w:val="28"/>
          <w:szCs w:val="28"/>
        </w:rPr>
        <w:t>2017-2018</w:t>
      </w:r>
      <w:r w:rsidRPr="009B67B2">
        <w:rPr>
          <w:rFonts w:eastAsia="Calibri"/>
          <w:sz w:val="28"/>
          <w:szCs w:val="28"/>
        </w:rPr>
        <w:t xml:space="preserve"> учебный год на изучение </w:t>
      </w:r>
      <w:r w:rsidRPr="009B67B2">
        <w:rPr>
          <w:sz w:val="28"/>
          <w:szCs w:val="28"/>
        </w:rPr>
        <w:t xml:space="preserve"> истории </w:t>
      </w:r>
      <w:r w:rsidRPr="009B67B2">
        <w:rPr>
          <w:rFonts w:eastAsia="Calibri"/>
          <w:sz w:val="28"/>
          <w:szCs w:val="28"/>
        </w:rPr>
        <w:t xml:space="preserve">в </w:t>
      </w:r>
      <w:r>
        <w:rPr>
          <w:sz w:val="28"/>
          <w:szCs w:val="28"/>
        </w:rPr>
        <w:t xml:space="preserve"> 8 </w:t>
      </w:r>
      <w:r w:rsidRPr="009B67B2">
        <w:rPr>
          <w:rFonts w:eastAsia="Calibri"/>
          <w:sz w:val="28"/>
          <w:szCs w:val="28"/>
        </w:rPr>
        <w:t xml:space="preserve">классе отводится 2 часа в неделю </w:t>
      </w:r>
      <w:r w:rsidRPr="009B67B2">
        <w:rPr>
          <w:sz w:val="28"/>
          <w:szCs w:val="28"/>
        </w:rPr>
        <w:t xml:space="preserve">(инвариантная часть).  </w:t>
      </w:r>
      <w:r w:rsidRPr="00035350">
        <w:rPr>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r>
        <w:rPr>
          <w:sz w:val="28"/>
          <w:szCs w:val="28"/>
        </w:rPr>
        <w:t xml:space="preserve"> </w:t>
      </w:r>
      <w:r w:rsidRPr="00035350">
        <w:rPr>
          <w:sz w:val="28"/>
          <w:szCs w:val="28"/>
        </w:rPr>
        <w:t xml:space="preserve">Структурно предмет «История» включает учебные курсы </w:t>
      </w:r>
      <w:r w:rsidRPr="006A2BC1">
        <w:rPr>
          <w:bCs/>
          <w:sz w:val="28"/>
          <w:szCs w:val="28"/>
        </w:rPr>
        <w:t xml:space="preserve">«Всеобщая история. Новая история. 1800-1900 гг.» </w:t>
      </w:r>
      <w:r>
        <w:rPr>
          <w:sz w:val="28"/>
          <w:szCs w:val="28"/>
        </w:rPr>
        <w:t>и «И</w:t>
      </w:r>
      <w:r w:rsidRPr="00035350">
        <w:rPr>
          <w:sz w:val="28"/>
          <w:szCs w:val="28"/>
        </w:rPr>
        <w:t xml:space="preserve">стории России </w:t>
      </w:r>
      <w:r>
        <w:rPr>
          <w:sz w:val="28"/>
          <w:szCs w:val="28"/>
          <w:lang w:val="en-US"/>
        </w:rPr>
        <w:t>XVIII</w:t>
      </w:r>
      <w:r w:rsidRPr="00EF3ECA">
        <w:rPr>
          <w:sz w:val="28"/>
          <w:szCs w:val="28"/>
        </w:rPr>
        <w:t xml:space="preserve"> </w:t>
      </w:r>
      <w:r>
        <w:rPr>
          <w:sz w:val="28"/>
          <w:szCs w:val="28"/>
        </w:rPr>
        <w:t>века»</w:t>
      </w:r>
      <w:r w:rsidRPr="00035350">
        <w:rPr>
          <w:sz w:val="28"/>
          <w:szCs w:val="28"/>
        </w:rPr>
        <w:t>.</w:t>
      </w:r>
      <w:r>
        <w:rPr>
          <w:sz w:val="28"/>
          <w:szCs w:val="28"/>
        </w:rPr>
        <w:t xml:space="preserve"> </w:t>
      </w:r>
      <w:r w:rsidRPr="009B67B2">
        <w:rPr>
          <w:rFonts w:eastAsia="Calibri"/>
          <w:sz w:val="28"/>
          <w:szCs w:val="28"/>
        </w:rPr>
        <w:t xml:space="preserve">В соответствии с годовым календарным учебным графиком </w:t>
      </w:r>
      <w:r>
        <w:rPr>
          <w:rFonts w:eastAsia="Calibri"/>
          <w:sz w:val="28"/>
          <w:szCs w:val="28"/>
        </w:rPr>
        <w:t>2017-2018</w:t>
      </w:r>
      <w:r w:rsidRPr="009B67B2">
        <w:rPr>
          <w:rFonts w:eastAsia="Calibri"/>
          <w:sz w:val="28"/>
          <w:szCs w:val="28"/>
        </w:rPr>
        <w:t xml:space="preserve"> учебный год рабочая программа рассчитана на </w:t>
      </w:r>
      <w:r>
        <w:rPr>
          <w:rFonts w:eastAsia="Calibri"/>
          <w:sz w:val="28"/>
          <w:szCs w:val="28"/>
        </w:rPr>
        <w:t>70</w:t>
      </w:r>
      <w:r w:rsidRPr="009B67B2">
        <w:rPr>
          <w:rFonts w:eastAsia="Calibri"/>
          <w:sz w:val="28"/>
          <w:szCs w:val="28"/>
        </w:rPr>
        <w:t xml:space="preserve"> часа в год</w:t>
      </w:r>
      <w:r>
        <w:rPr>
          <w:rFonts w:eastAsia="Calibri"/>
          <w:sz w:val="28"/>
          <w:szCs w:val="28"/>
        </w:rPr>
        <w:t>.</w:t>
      </w:r>
      <w:r w:rsidRPr="003C54C7">
        <w:rPr>
          <w:color w:val="000000"/>
          <w:spacing w:val="-1"/>
          <w:sz w:val="28"/>
          <w:szCs w:val="28"/>
        </w:rPr>
        <w:t xml:space="preserve"> </w:t>
      </w:r>
      <w:r>
        <w:rPr>
          <w:color w:val="000000"/>
          <w:spacing w:val="-1"/>
          <w:sz w:val="28"/>
          <w:szCs w:val="28"/>
        </w:rPr>
        <w:t>Сокращение программы</w:t>
      </w:r>
      <w:r w:rsidRPr="007F4C17">
        <w:rPr>
          <w:color w:val="000000"/>
          <w:spacing w:val="-1"/>
          <w:sz w:val="28"/>
          <w:szCs w:val="28"/>
        </w:rPr>
        <w:t xml:space="preserve">  за счет уплотнения часов раздела </w:t>
      </w:r>
      <w:r w:rsidRPr="00EF3ECA">
        <w:rPr>
          <w:color w:val="000000"/>
          <w:spacing w:val="-1"/>
          <w:sz w:val="28"/>
          <w:szCs w:val="28"/>
          <w:highlight w:val="yellow"/>
        </w:rPr>
        <w:t>«</w:t>
      </w:r>
      <w:r w:rsidRPr="00EF3ECA">
        <w:rPr>
          <w:bCs/>
          <w:sz w:val="28"/>
          <w:szCs w:val="28"/>
          <w:highlight w:val="yellow"/>
        </w:rPr>
        <w:t>Смутное время. Россия при первых Романовых».</w:t>
      </w:r>
      <w:r w:rsidRPr="007F4C17">
        <w:rPr>
          <w:bCs/>
          <w:sz w:val="28"/>
          <w:szCs w:val="28"/>
        </w:rPr>
        <w:t xml:space="preserve"> </w:t>
      </w:r>
    </w:p>
    <w:p w:rsidR="00EF3ECA" w:rsidRDefault="00EF3ECA" w:rsidP="00924852">
      <w:pPr>
        <w:jc w:val="both"/>
        <w:rPr>
          <w:sz w:val="28"/>
          <w:szCs w:val="28"/>
        </w:rPr>
      </w:pPr>
    </w:p>
    <w:p w:rsidR="00EF3ECA" w:rsidRDefault="00EF3ECA" w:rsidP="00EF3ECA">
      <w:pPr>
        <w:jc w:val="center"/>
        <w:rPr>
          <w:b/>
          <w:spacing w:val="8"/>
          <w:sz w:val="28"/>
          <w:szCs w:val="28"/>
        </w:rPr>
      </w:pPr>
      <w:r w:rsidRPr="00035350">
        <w:rPr>
          <w:b/>
          <w:spacing w:val="8"/>
          <w:sz w:val="28"/>
          <w:szCs w:val="28"/>
        </w:rPr>
        <w:t xml:space="preserve">Содержание учебного  </w:t>
      </w:r>
      <w:r>
        <w:rPr>
          <w:b/>
          <w:spacing w:val="8"/>
          <w:sz w:val="28"/>
          <w:szCs w:val="28"/>
        </w:rPr>
        <w:t>предмета</w:t>
      </w:r>
    </w:p>
    <w:p w:rsidR="00EF3ECA" w:rsidRDefault="00EF3ECA" w:rsidP="00924852">
      <w:pPr>
        <w:jc w:val="both"/>
        <w:rPr>
          <w:b/>
          <w:spacing w:val="8"/>
          <w:sz w:val="28"/>
          <w:szCs w:val="28"/>
        </w:rPr>
      </w:pPr>
    </w:p>
    <w:p w:rsidR="00C0019D" w:rsidRPr="00C0019D" w:rsidRDefault="00C0019D" w:rsidP="00C0019D">
      <w:pPr>
        <w:jc w:val="center"/>
        <w:rPr>
          <w:sz w:val="28"/>
          <w:szCs w:val="28"/>
          <w:u w:val="single"/>
        </w:rPr>
      </w:pPr>
      <w:r w:rsidRPr="00C0019D">
        <w:rPr>
          <w:sz w:val="28"/>
          <w:szCs w:val="28"/>
          <w:u w:val="single"/>
        </w:rPr>
        <w:t xml:space="preserve">Новая история. XVIII – </w:t>
      </w:r>
      <w:r w:rsidRPr="00C0019D">
        <w:rPr>
          <w:sz w:val="28"/>
          <w:szCs w:val="28"/>
          <w:u w:val="single"/>
          <w:lang w:val="en-US"/>
        </w:rPr>
        <w:t>XIX</w:t>
      </w:r>
      <w:r w:rsidRPr="00C0019D">
        <w:rPr>
          <w:sz w:val="28"/>
          <w:szCs w:val="28"/>
          <w:u w:val="single"/>
        </w:rPr>
        <w:t xml:space="preserve"> В. 28 ч.</w:t>
      </w:r>
    </w:p>
    <w:p w:rsidR="00C0019D" w:rsidRPr="00C0019D" w:rsidRDefault="00C0019D" w:rsidP="00C0019D">
      <w:pPr>
        <w:jc w:val="both"/>
        <w:rPr>
          <w:color w:val="000000"/>
          <w:sz w:val="28"/>
          <w:szCs w:val="28"/>
          <w:u w:val="single"/>
        </w:rPr>
      </w:pPr>
      <w:r w:rsidRPr="00C0019D">
        <w:rPr>
          <w:bCs/>
          <w:color w:val="000000"/>
          <w:sz w:val="28"/>
          <w:szCs w:val="28"/>
          <w:u w:val="single"/>
        </w:rPr>
        <w:t>Становление индустриального общества. Человек в новую эпоху. (7часов)</w:t>
      </w:r>
    </w:p>
    <w:p w:rsidR="00C0019D" w:rsidRPr="006A2BC1" w:rsidRDefault="00C0019D" w:rsidP="00C0019D">
      <w:pPr>
        <w:jc w:val="both"/>
        <w:rPr>
          <w:color w:val="000000"/>
          <w:sz w:val="28"/>
          <w:szCs w:val="28"/>
        </w:rPr>
      </w:pPr>
      <w:r w:rsidRPr="006A2BC1">
        <w:rPr>
          <w:i/>
          <w:iCs/>
          <w:color w:val="000000"/>
          <w:sz w:val="28"/>
          <w:szCs w:val="28"/>
        </w:rPr>
        <w:t>Вводный урок. От традиционного общества к обществу индустриальному</w:t>
      </w:r>
      <w:r w:rsidRPr="006A2BC1">
        <w:rPr>
          <w:color w:val="000000"/>
          <w:sz w:val="28"/>
          <w:szCs w:val="28"/>
        </w:rPr>
        <w:t>. Черты традиционного общества. Основное содержание процесса модернизации. Эшелоны капиталистического развития. Проблемы, порожденные модернизацией.</w:t>
      </w:r>
    </w:p>
    <w:p w:rsidR="00C0019D" w:rsidRPr="006A2BC1" w:rsidRDefault="00C0019D" w:rsidP="00C0019D">
      <w:pPr>
        <w:jc w:val="both"/>
        <w:rPr>
          <w:color w:val="000000"/>
          <w:sz w:val="28"/>
          <w:szCs w:val="28"/>
        </w:rPr>
      </w:pPr>
      <w:r w:rsidRPr="006A2BC1">
        <w:rPr>
          <w:i/>
          <w:iCs/>
          <w:color w:val="000000"/>
          <w:sz w:val="28"/>
          <w:szCs w:val="28"/>
        </w:rPr>
        <w:t xml:space="preserve">Индустриальная революция: достижения и проблемы. </w:t>
      </w:r>
      <w:r w:rsidRPr="006A2BC1">
        <w:rPr>
          <w:color w:val="000000"/>
          <w:sz w:val="28"/>
          <w:szCs w:val="28"/>
        </w:rPr>
        <w:t>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rsidR="00C0019D" w:rsidRPr="006A2BC1" w:rsidRDefault="00C0019D" w:rsidP="00C0019D">
      <w:pPr>
        <w:jc w:val="both"/>
        <w:rPr>
          <w:color w:val="000000"/>
          <w:sz w:val="28"/>
          <w:szCs w:val="28"/>
        </w:rPr>
      </w:pPr>
      <w:r w:rsidRPr="006A2BC1">
        <w:rPr>
          <w:i/>
          <w:iCs/>
          <w:color w:val="000000"/>
          <w:sz w:val="28"/>
          <w:szCs w:val="28"/>
        </w:rPr>
        <w:t>Индустриальное общество: новые проблемы и новые ценности.</w:t>
      </w:r>
      <w:r w:rsidRPr="006A2BC1">
        <w:rPr>
          <w:color w:val="000000"/>
          <w:sz w:val="28"/>
          <w:szCs w:val="28"/>
        </w:rPr>
        <w:t xml:space="preserve"> 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rsidR="00C0019D" w:rsidRPr="006A2BC1" w:rsidRDefault="00C0019D" w:rsidP="00C0019D">
      <w:pPr>
        <w:jc w:val="both"/>
        <w:rPr>
          <w:color w:val="000000"/>
          <w:sz w:val="28"/>
          <w:szCs w:val="28"/>
        </w:rPr>
      </w:pPr>
      <w:r w:rsidRPr="006A2BC1">
        <w:rPr>
          <w:i/>
          <w:iCs/>
          <w:color w:val="000000"/>
          <w:sz w:val="28"/>
          <w:szCs w:val="28"/>
        </w:rPr>
        <w:t>Наука: создание научной картины мира XIX</w:t>
      </w:r>
      <w:r w:rsidRPr="006A2BC1">
        <w:rPr>
          <w:color w:val="000000"/>
          <w:sz w:val="28"/>
          <w:szCs w:val="28"/>
        </w:rPr>
        <w:t xml:space="preserve"> в. В зеркале художественных исканий. Литература и искусство. Причины быстрого развития естественно-математических наук. Основные научные открытия XIX – начала XX в., их значение. Открытия в области математики, физики, химии, биологии, медицины. XIX в. в зеркале художественных изысканий. Основные художественные направления в живописи и музыке.</w:t>
      </w:r>
    </w:p>
    <w:p w:rsidR="00C0019D" w:rsidRPr="006A2BC1" w:rsidRDefault="00C0019D" w:rsidP="00C0019D">
      <w:pPr>
        <w:jc w:val="both"/>
        <w:rPr>
          <w:color w:val="000000"/>
          <w:sz w:val="28"/>
          <w:szCs w:val="28"/>
        </w:rPr>
      </w:pPr>
      <w:r w:rsidRPr="006A2BC1">
        <w:rPr>
          <w:i/>
          <w:iCs/>
          <w:color w:val="000000"/>
          <w:sz w:val="28"/>
          <w:szCs w:val="28"/>
        </w:rPr>
        <w:t xml:space="preserve">Либералы, консерваторы и социалисты: какими должны быть общество и государство. </w:t>
      </w:r>
      <w:r w:rsidRPr="006A2BC1">
        <w:rPr>
          <w:color w:val="000000"/>
          <w:sz w:val="28"/>
          <w:szCs w:val="28"/>
        </w:rPr>
        <w:t xml:space="preserve">Причины появления главных идейнополитических течений XIX в. </w:t>
      </w:r>
      <w:r w:rsidRPr="006A2BC1">
        <w:rPr>
          <w:color w:val="000000"/>
          <w:sz w:val="28"/>
          <w:szCs w:val="28"/>
        </w:rPr>
        <w:lastRenderedPageBreak/>
        <w:t>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rsidR="00C0019D" w:rsidRPr="00C0019D" w:rsidRDefault="00C0019D" w:rsidP="00C0019D">
      <w:pPr>
        <w:jc w:val="both"/>
        <w:rPr>
          <w:color w:val="000000"/>
          <w:sz w:val="28"/>
          <w:szCs w:val="28"/>
        </w:rPr>
      </w:pPr>
      <w:r w:rsidRPr="00C0019D">
        <w:rPr>
          <w:color w:val="000000"/>
          <w:sz w:val="28"/>
          <w:szCs w:val="28"/>
        </w:rPr>
        <w:t>Основные понятия темы:</w:t>
      </w:r>
    </w:p>
    <w:p w:rsidR="00C0019D" w:rsidRPr="006A2BC1" w:rsidRDefault="00C0019D" w:rsidP="00C0019D">
      <w:pPr>
        <w:jc w:val="both"/>
        <w:rPr>
          <w:color w:val="000000"/>
          <w:sz w:val="28"/>
          <w:szCs w:val="28"/>
        </w:rPr>
      </w:pPr>
      <w:r w:rsidRPr="006A2BC1">
        <w:rPr>
          <w:color w:val="000000"/>
          <w:sz w:val="28"/>
          <w:szCs w:val="28"/>
        </w:rPr>
        <w:t>Традиционное общество; индустриальное общество, модернизация; индустриализация; индустриальная революция; демократизация; обмирщение сознания; правовое государство; гражданское общество. Индустриальная революция, свободный фабрично-заводской капитализм, монополия, монополистический капитализм, империализм, конкуренция, экономический кризис, синдикат картель, трест, концерн. Социальная структура общества, аристократия, буржуазия, средний класс, наемные рабочие, эмиграция, эмансипация. Научная картина мира, связь науки и производства Романтизм, реализм, натурализм, критический реализм, импрессионизм, постимпрессионизм. Либерализм, неолиберализм, консерватизм, неоконсерватизм, социализм, утопический  социализм, марксизм, социал-реформизм, анархизм.</w:t>
      </w:r>
    </w:p>
    <w:p w:rsidR="00C0019D" w:rsidRPr="00C0019D" w:rsidRDefault="00C0019D" w:rsidP="00C0019D">
      <w:pPr>
        <w:jc w:val="center"/>
        <w:rPr>
          <w:color w:val="000000"/>
          <w:sz w:val="28"/>
          <w:szCs w:val="28"/>
          <w:u w:val="single"/>
        </w:rPr>
      </w:pPr>
      <w:r w:rsidRPr="00C0019D">
        <w:rPr>
          <w:bCs/>
          <w:color w:val="000000"/>
          <w:sz w:val="28"/>
          <w:szCs w:val="28"/>
          <w:u w:val="single"/>
        </w:rPr>
        <w:t>Строительство новой Европы (7 часов)</w:t>
      </w:r>
    </w:p>
    <w:p w:rsidR="00C0019D" w:rsidRPr="006A2BC1" w:rsidRDefault="00C0019D" w:rsidP="00C0019D">
      <w:pPr>
        <w:jc w:val="both"/>
        <w:rPr>
          <w:color w:val="000000"/>
          <w:sz w:val="28"/>
          <w:szCs w:val="28"/>
        </w:rPr>
      </w:pPr>
      <w:r w:rsidRPr="006A2BC1">
        <w:rPr>
          <w:i/>
          <w:iCs/>
          <w:color w:val="000000"/>
          <w:sz w:val="28"/>
          <w:szCs w:val="28"/>
        </w:rPr>
        <w:t xml:space="preserve">Консульство и образование наполеоновской империи. </w:t>
      </w:r>
      <w:r w:rsidRPr="006A2BC1">
        <w:rPr>
          <w:color w:val="000000"/>
          <w:sz w:val="28"/>
          <w:szCs w:val="28"/>
        </w:rPr>
        <w:t>Режим личной власти Наполеона Бонапарта. Наполеоновская империя. Внутренняя и внешняя политика Наполеона в годы Консульства и Империи.</w:t>
      </w:r>
    </w:p>
    <w:p w:rsidR="00C0019D" w:rsidRPr="006A2BC1" w:rsidRDefault="00C0019D" w:rsidP="00C0019D">
      <w:pPr>
        <w:jc w:val="both"/>
        <w:rPr>
          <w:color w:val="000000"/>
          <w:sz w:val="28"/>
          <w:szCs w:val="28"/>
        </w:rPr>
      </w:pPr>
      <w:r w:rsidRPr="006A2BC1">
        <w:rPr>
          <w:i/>
          <w:iCs/>
          <w:color w:val="000000"/>
          <w:sz w:val="28"/>
          <w:szCs w:val="28"/>
        </w:rPr>
        <w:t xml:space="preserve">Разгром империи Наполеона. Венский конгресс.  </w:t>
      </w:r>
      <w:r w:rsidRPr="006A2BC1">
        <w:rPr>
          <w:color w:val="000000"/>
          <w:sz w:val="28"/>
          <w:szCs w:val="28"/>
        </w:rPr>
        <w:t>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w:t>
      </w:r>
    </w:p>
    <w:p w:rsidR="00C0019D" w:rsidRPr="006A2BC1" w:rsidRDefault="00C0019D" w:rsidP="00C0019D">
      <w:pPr>
        <w:jc w:val="both"/>
        <w:rPr>
          <w:color w:val="000000"/>
          <w:sz w:val="28"/>
          <w:szCs w:val="28"/>
        </w:rPr>
      </w:pPr>
      <w:r w:rsidRPr="006A2BC1">
        <w:rPr>
          <w:i/>
          <w:iCs/>
          <w:color w:val="000000"/>
          <w:sz w:val="28"/>
          <w:szCs w:val="28"/>
        </w:rPr>
        <w:t xml:space="preserve">Англия: сложный путь к величию и процветанию. </w:t>
      </w:r>
      <w:r w:rsidRPr="006A2BC1">
        <w:rPr>
          <w:color w:val="000000"/>
          <w:sz w:val="28"/>
          <w:szCs w:val="28"/>
        </w:rPr>
        <w:t>Экономическое развитие Англии в XIX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rsidR="00C0019D" w:rsidRPr="006A2BC1" w:rsidRDefault="00C0019D" w:rsidP="00C0019D">
      <w:pPr>
        <w:jc w:val="both"/>
        <w:rPr>
          <w:color w:val="000000"/>
          <w:sz w:val="28"/>
          <w:szCs w:val="28"/>
        </w:rPr>
      </w:pPr>
      <w:r w:rsidRPr="006A2BC1">
        <w:rPr>
          <w:i/>
          <w:iCs/>
          <w:color w:val="000000"/>
          <w:sz w:val="28"/>
          <w:szCs w:val="28"/>
        </w:rPr>
        <w:t>Франция Бурбонов и Орлеанов: от революции 1830г. к новому политическому кризису.</w:t>
      </w:r>
      <w:r w:rsidRPr="006A2BC1">
        <w:rPr>
          <w:color w:val="000000"/>
          <w:sz w:val="28"/>
          <w:szCs w:val="28"/>
        </w:rPr>
        <w:t xml:space="preserve"> Экономическое развитие Франции в первой половине XIX в. Революция 1830 г. : причины и ход. Кризис Июльской монархии.</w:t>
      </w:r>
    </w:p>
    <w:p w:rsidR="00C0019D" w:rsidRPr="006A2BC1" w:rsidRDefault="00C0019D" w:rsidP="00C0019D">
      <w:pPr>
        <w:jc w:val="both"/>
        <w:rPr>
          <w:color w:val="000000"/>
          <w:sz w:val="28"/>
          <w:szCs w:val="28"/>
        </w:rPr>
      </w:pPr>
      <w:r w:rsidRPr="006A2BC1">
        <w:rPr>
          <w:i/>
          <w:iCs/>
          <w:color w:val="000000"/>
          <w:sz w:val="28"/>
          <w:szCs w:val="28"/>
        </w:rPr>
        <w:t xml:space="preserve">Франция: революция 1848г. и Вторая империя. </w:t>
      </w:r>
      <w:r w:rsidRPr="006A2BC1">
        <w:rPr>
          <w:color w:val="000000"/>
          <w:sz w:val="28"/>
          <w:szCs w:val="28"/>
        </w:rPr>
        <w:t>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III.</w:t>
      </w:r>
    </w:p>
    <w:p w:rsidR="00C0019D" w:rsidRPr="006A2BC1" w:rsidRDefault="00C0019D" w:rsidP="00C0019D">
      <w:pPr>
        <w:jc w:val="both"/>
        <w:rPr>
          <w:color w:val="000000"/>
          <w:sz w:val="28"/>
          <w:szCs w:val="28"/>
        </w:rPr>
      </w:pPr>
      <w:r w:rsidRPr="006A2BC1">
        <w:rPr>
          <w:i/>
          <w:iCs/>
          <w:color w:val="000000"/>
          <w:sz w:val="28"/>
          <w:szCs w:val="28"/>
        </w:rPr>
        <w:t>Германия: на пути к единству. «Нужна ли нам единая и неделимая Италия?»</w:t>
      </w:r>
      <w:r w:rsidRPr="006A2BC1">
        <w:rPr>
          <w:color w:val="000000"/>
          <w:sz w:val="28"/>
          <w:szCs w:val="28"/>
        </w:rPr>
        <w:t xml:space="preserve"> Вильгельм 1 и Отто фон Бисмарк. Экономическое и политическое развитие Германии и Италии в первой половине XIX в. Причины и цели революции 1848г. в Германии и Италии. Ход революции. Пруссия и Сардинское королевство – центры объединения Германии и Италии. Объединение Германии. Объединение Италии. Два пути объединения.</w:t>
      </w:r>
    </w:p>
    <w:p w:rsidR="00C0019D" w:rsidRPr="006A2BC1" w:rsidRDefault="00C0019D" w:rsidP="00C0019D">
      <w:pPr>
        <w:jc w:val="both"/>
        <w:rPr>
          <w:color w:val="000000"/>
          <w:sz w:val="28"/>
          <w:szCs w:val="28"/>
        </w:rPr>
      </w:pPr>
      <w:r w:rsidRPr="006A2BC1">
        <w:rPr>
          <w:i/>
          <w:iCs/>
          <w:color w:val="000000"/>
          <w:sz w:val="28"/>
          <w:szCs w:val="28"/>
        </w:rPr>
        <w:t xml:space="preserve">Война, изменившая карту Европы. Парижская коммуна. </w:t>
      </w:r>
      <w:r w:rsidRPr="006A2BC1">
        <w:rPr>
          <w:color w:val="000000"/>
          <w:sz w:val="28"/>
          <w:szCs w:val="28"/>
        </w:rPr>
        <w:t>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истории.</w:t>
      </w:r>
    </w:p>
    <w:p w:rsidR="00C0019D" w:rsidRPr="00C0019D" w:rsidRDefault="00C0019D" w:rsidP="00C0019D">
      <w:pPr>
        <w:jc w:val="both"/>
        <w:rPr>
          <w:color w:val="000000"/>
          <w:sz w:val="28"/>
          <w:szCs w:val="28"/>
        </w:rPr>
      </w:pPr>
      <w:r w:rsidRPr="00C0019D">
        <w:rPr>
          <w:color w:val="000000"/>
          <w:sz w:val="28"/>
          <w:szCs w:val="28"/>
        </w:rPr>
        <w:lastRenderedPageBreak/>
        <w:t>Основные понятия темы:</w:t>
      </w:r>
    </w:p>
    <w:p w:rsidR="00C0019D" w:rsidRPr="006A2BC1" w:rsidRDefault="00C0019D" w:rsidP="00C0019D">
      <w:pPr>
        <w:jc w:val="both"/>
        <w:rPr>
          <w:color w:val="000000"/>
          <w:sz w:val="28"/>
          <w:szCs w:val="28"/>
        </w:rPr>
      </w:pPr>
      <w:r w:rsidRPr="006A2BC1">
        <w:rPr>
          <w:color w:val="000000"/>
          <w:sz w:val="28"/>
          <w:szCs w:val="28"/>
        </w:rPr>
        <w:t>Империя, коалиция,  консульство, буржуазная монархия, Кодекс Наполеона, континентальная блокада. Венский конгресс,  Священный союз, система европейского равновесия. Викторианская эпоха, имущественный ценз, чартизм, хартия, тред-юнионы,  Парламентская монархия. Конституционно-монархический режим, Июльская монархия, бланкизм. Вторая республика, Вторая империя, авторитарный режим. Юнкер, радикал, ландтаг, карбонарий. Канцлер, путь объединения «сверху», путь объединения «снизу». Мобилизация, оппозиция,  Парижская коммуна, реванш, реваншизм.</w:t>
      </w:r>
    </w:p>
    <w:p w:rsidR="00C0019D" w:rsidRPr="00C0019D" w:rsidRDefault="00C0019D" w:rsidP="00C0019D">
      <w:pPr>
        <w:jc w:val="both"/>
        <w:rPr>
          <w:color w:val="000000"/>
          <w:sz w:val="28"/>
          <w:szCs w:val="28"/>
          <w:u w:val="single"/>
        </w:rPr>
      </w:pPr>
      <w:r w:rsidRPr="00C0019D">
        <w:rPr>
          <w:sz w:val="28"/>
          <w:szCs w:val="28"/>
          <w:u w:val="single"/>
        </w:rPr>
        <w:t xml:space="preserve">Страны Западной Европы в конце </w:t>
      </w:r>
      <w:r w:rsidRPr="00C0019D">
        <w:rPr>
          <w:sz w:val="28"/>
          <w:szCs w:val="28"/>
          <w:u w:val="single"/>
          <w:lang w:val="en-US"/>
        </w:rPr>
        <w:t>XIX</w:t>
      </w:r>
      <w:r w:rsidRPr="00C0019D">
        <w:rPr>
          <w:sz w:val="28"/>
          <w:szCs w:val="28"/>
          <w:u w:val="single"/>
        </w:rPr>
        <w:t xml:space="preserve"> века. Успехи и проблемы индустриального общества. </w:t>
      </w:r>
      <w:r w:rsidRPr="00C0019D">
        <w:rPr>
          <w:bCs/>
          <w:color w:val="000000"/>
          <w:sz w:val="28"/>
          <w:szCs w:val="28"/>
          <w:u w:val="single"/>
        </w:rPr>
        <w:t>(5 часов).</w:t>
      </w:r>
    </w:p>
    <w:p w:rsidR="00C0019D" w:rsidRPr="006A2BC1" w:rsidRDefault="00C0019D" w:rsidP="00C0019D">
      <w:pPr>
        <w:jc w:val="both"/>
        <w:rPr>
          <w:color w:val="000000"/>
          <w:sz w:val="28"/>
          <w:szCs w:val="28"/>
        </w:rPr>
      </w:pPr>
      <w:r w:rsidRPr="006A2BC1">
        <w:rPr>
          <w:i/>
          <w:iCs/>
          <w:color w:val="000000"/>
          <w:sz w:val="28"/>
          <w:szCs w:val="28"/>
        </w:rPr>
        <w:t>Германская империя в конце XIX – начале XX в. Борьба за место под солнцем.</w:t>
      </w:r>
      <w:r w:rsidRPr="006A2BC1">
        <w:rPr>
          <w:color w:val="000000"/>
          <w:sz w:val="28"/>
          <w:szCs w:val="28"/>
        </w:rPr>
        <w:t>  Политическая устройство. Политика «нового курса» - социальные реформы. От «нового курса» к мировой политике. Подготовка к войне.</w:t>
      </w:r>
    </w:p>
    <w:p w:rsidR="00C0019D" w:rsidRPr="006A2BC1" w:rsidRDefault="00C0019D" w:rsidP="00C0019D">
      <w:pPr>
        <w:jc w:val="both"/>
        <w:rPr>
          <w:color w:val="000000"/>
          <w:sz w:val="28"/>
          <w:szCs w:val="28"/>
        </w:rPr>
      </w:pPr>
      <w:r w:rsidRPr="006A2BC1">
        <w:rPr>
          <w:i/>
          <w:iCs/>
          <w:color w:val="000000"/>
          <w:sz w:val="28"/>
          <w:szCs w:val="28"/>
        </w:rPr>
        <w:t xml:space="preserve">Великобритания: конец Викторианской эпохи. </w:t>
      </w:r>
      <w:r w:rsidRPr="006A2BC1">
        <w:rPr>
          <w:color w:val="000000"/>
          <w:sz w:val="28"/>
          <w:szCs w:val="28"/>
        </w:rPr>
        <w:t>Экономическое развитие и причины замедления темпов развития промышленности Великобритании к концу XIX в. Колониальные захваты Великобритании в конце XIX в. и создание Британской колониальной империи. Система двух партий и эпоха реформ.</w:t>
      </w:r>
    </w:p>
    <w:p w:rsidR="00C0019D" w:rsidRPr="006A2BC1" w:rsidRDefault="00C0019D" w:rsidP="00C0019D">
      <w:pPr>
        <w:jc w:val="both"/>
        <w:rPr>
          <w:color w:val="000000"/>
          <w:sz w:val="28"/>
          <w:szCs w:val="28"/>
        </w:rPr>
      </w:pPr>
      <w:r w:rsidRPr="006A2BC1">
        <w:rPr>
          <w:i/>
          <w:iCs/>
          <w:color w:val="000000"/>
          <w:sz w:val="28"/>
          <w:szCs w:val="28"/>
        </w:rPr>
        <w:t xml:space="preserve">Франция: Третья республика. </w:t>
      </w:r>
      <w:r w:rsidRPr="006A2BC1">
        <w:rPr>
          <w:color w:val="000000"/>
          <w:sz w:val="28"/>
          <w:szCs w:val="28"/>
        </w:rPr>
        <w:t>Особенности экономического развития Франции в конце XIX в. – начале XX в. Особенности политического развития. Эпоха демократических реформ. Коррупция государственного аппарата. Внешняя политика Франции в конце XIX – начале XX в.</w:t>
      </w:r>
    </w:p>
    <w:p w:rsidR="00C0019D" w:rsidRPr="006A2BC1" w:rsidRDefault="00C0019D" w:rsidP="00C0019D">
      <w:pPr>
        <w:jc w:val="both"/>
        <w:rPr>
          <w:color w:val="000000"/>
          <w:sz w:val="28"/>
          <w:szCs w:val="28"/>
        </w:rPr>
      </w:pPr>
      <w:r w:rsidRPr="006A2BC1">
        <w:rPr>
          <w:i/>
          <w:iCs/>
          <w:color w:val="000000"/>
          <w:sz w:val="28"/>
          <w:szCs w:val="28"/>
        </w:rPr>
        <w:t xml:space="preserve">Италия: время реформ и колониальных захватов. </w:t>
      </w:r>
      <w:r w:rsidRPr="006A2BC1">
        <w:rPr>
          <w:color w:val="000000"/>
          <w:sz w:val="28"/>
          <w:szCs w:val="28"/>
        </w:rPr>
        <w:t>Особенности экономического развития Италии в конце XIX – начале XX в. Политическое развитие Италии.  «Эра Джолитти». Внешняя политика Италии в конце XIX – начале XX в..</w:t>
      </w:r>
    </w:p>
    <w:p w:rsidR="00C0019D" w:rsidRPr="006A2BC1" w:rsidRDefault="00C0019D" w:rsidP="00C0019D">
      <w:pPr>
        <w:jc w:val="both"/>
        <w:rPr>
          <w:color w:val="000000"/>
          <w:sz w:val="28"/>
          <w:szCs w:val="28"/>
        </w:rPr>
      </w:pPr>
      <w:r w:rsidRPr="006A2BC1">
        <w:rPr>
          <w:i/>
          <w:iCs/>
          <w:color w:val="000000"/>
          <w:sz w:val="28"/>
          <w:szCs w:val="28"/>
        </w:rPr>
        <w:t>От Австрийской империи к Австро-Венгрии: поиски выхода из кризиса.</w:t>
      </w:r>
      <w:r w:rsidRPr="006A2BC1">
        <w:rPr>
          <w:color w:val="000000"/>
          <w:sz w:val="28"/>
          <w:szCs w:val="28"/>
        </w:rPr>
        <w:t xml:space="preserve"> Характеристика Австрийской империи в первой половине XIX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XIX – начале XX в..</w:t>
      </w:r>
    </w:p>
    <w:p w:rsidR="00C0019D" w:rsidRPr="00C0019D" w:rsidRDefault="00C0019D" w:rsidP="00C0019D">
      <w:pPr>
        <w:jc w:val="both"/>
        <w:rPr>
          <w:color w:val="000000"/>
          <w:sz w:val="28"/>
          <w:szCs w:val="28"/>
        </w:rPr>
      </w:pPr>
      <w:r w:rsidRPr="00C0019D">
        <w:rPr>
          <w:color w:val="000000"/>
          <w:sz w:val="28"/>
          <w:szCs w:val="28"/>
        </w:rPr>
        <w:t>Основные понятия темы:</w:t>
      </w:r>
    </w:p>
    <w:p w:rsidR="00C0019D" w:rsidRPr="006A2BC1" w:rsidRDefault="00C0019D" w:rsidP="00C0019D">
      <w:pPr>
        <w:jc w:val="both"/>
        <w:rPr>
          <w:color w:val="000000"/>
          <w:sz w:val="28"/>
          <w:szCs w:val="28"/>
        </w:rPr>
      </w:pPr>
      <w:r w:rsidRPr="006A2BC1">
        <w:rPr>
          <w:color w:val="000000"/>
          <w:sz w:val="28"/>
          <w:szCs w:val="28"/>
        </w:rPr>
        <w:t>Милитаризация, пангерманизм, шовинизм, антисемитизм,  Тройственный союз.  Колониальный капитализм, Антанта, гомруль, доминион. Государственные займы, ростовщический капитализм, Третья республика, радикал, атташе, коррупция. Государственный сектор в экономике, «эра Джолитти». Национально-освободительное движение, двуединая монархия.</w:t>
      </w:r>
    </w:p>
    <w:p w:rsidR="00C0019D" w:rsidRPr="00C0019D" w:rsidRDefault="00C0019D" w:rsidP="00C0019D">
      <w:pPr>
        <w:jc w:val="both"/>
        <w:rPr>
          <w:color w:val="000000"/>
          <w:sz w:val="28"/>
          <w:szCs w:val="28"/>
          <w:u w:val="single"/>
        </w:rPr>
      </w:pPr>
      <w:r w:rsidRPr="00C0019D">
        <w:rPr>
          <w:bCs/>
          <w:color w:val="000000"/>
          <w:sz w:val="28"/>
          <w:szCs w:val="28"/>
          <w:u w:val="single"/>
        </w:rPr>
        <w:t>Две Америки (2 часа).</w:t>
      </w:r>
    </w:p>
    <w:p w:rsidR="00C0019D" w:rsidRPr="006A2BC1" w:rsidRDefault="00C0019D" w:rsidP="00C0019D">
      <w:pPr>
        <w:jc w:val="both"/>
        <w:rPr>
          <w:color w:val="000000"/>
          <w:sz w:val="28"/>
          <w:szCs w:val="28"/>
        </w:rPr>
      </w:pPr>
      <w:r w:rsidRPr="006A2BC1">
        <w:rPr>
          <w:i/>
          <w:iCs/>
          <w:color w:val="000000"/>
          <w:sz w:val="28"/>
          <w:szCs w:val="28"/>
        </w:rPr>
        <w:t xml:space="preserve">США в XIX веке: модернизация, отмена рабства и сохранение республики. </w:t>
      </w:r>
      <w:r w:rsidRPr="006A2BC1">
        <w:rPr>
          <w:color w:val="000000"/>
          <w:sz w:val="28"/>
          <w:szCs w:val="28"/>
        </w:rPr>
        <w:t>США: империализм и вступление в мировую политику. Характеристика экономического и социально-политического развития США в первой половине XIX в. Отличия между Севером и Югом. Экономическое развитие США в конце XIX в. Внешняя политика США в конце XIX – начале ХХ в. Политическое развитие США  в конце XIX – начале ХХ в.</w:t>
      </w:r>
    </w:p>
    <w:p w:rsidR="00C0019D" w:rsidRPr="006A2BC1" w:rsidRDefault="00C0019D" w:rsidP="00C0019D">
      <w:pPr>
        <w:jc w:val="both"/>
        <w:rPr>
          <w:color w:val="000000"/>
          <w:sz w:val="28"/>
          <w:szCs w:val="28"/>
        </w:rPr>
      </w:pPr>
      <w:r w:rsidRPr="006A2BC1">
        <w:rPr>
          <w:i/>
          <w:iCs/>
          <w:color w:val="000000"/>
          <w:sz w:val="28"/>
          <w:szCs w:val="28"/>
        </w:rPr>
        <w:t>Латинская Америка в   XIX – начале XX в.: время перемен.</w:t>
      </w:r>
      <w:r w:rsidRPr="006A2BC1">
        <w:rPr>
          <w:color w:val="000000"/>
          <w:sz w:val="28"/>
          <w:szCs w:val="28"/>
        </w:rPr>
        <w:t xml:space="preserve"> Ход национально-освободительной борьбы народов Латинской Америки против колониального гнета </w:t>
      </w:r>
      <w:r w:rsidRPr="006A2BC1">
        <w:rPr>
          <w:color w:val="000000"/>
          <w:sz w:val="28"/>
          <w:szCs w:val="28"/>
        </w:rPr>
        <w:lastRenderedPageBreak/>
        <w:t>Испании. Итоги и значение освободительных войн в Латинской Америке в первой половине XIX в. Особенности экономического и политического развития стран Латинской Америки в XIX в.</w:t>
      </w:r>
    </w:p>
    <w:p w:rsidR="00C0019D" w:rsidRPr="00C0019D" w:rsidRDefault="00C0019D" w:rsidP="00C0019D">
      <w:pPr>
        <w:jc w:val="both"/>
        <w:rPr>
          <w:color w:val="000000"/>
          <w:sz w:val="28"/>
          <w:szCs w:val="28"/>
        </w:rPr>
      </w:pPr>
      <w:r w:rsidRPr="00C0019D">
        <w:rPr>
          <w:color w:val="000000"/>
          <w:sz w:val="28"/>
          <w:szCs w:val="28"/>
        </w:rPr>
        <w:t>Основные понятия темы:</w:t>
      </w:r>
    </w:p>
    <w:p w:rsidR="00C0019D" w:rsidRPr="00C0019D" w:rsidRDefault="00C0019D" w:rsidP="00C0019D">
      <w:pPr>
        <w:jc w:val="both"/>
        <w:rPr>
          <w:color w:val="000000"/>
          <w:sz w:val="28"/>
          <w:szCs w:val="28"/>
        </w:rPr>
      </w:pPr>
      <w:r w:rsidRPr="00C0019D">
        <w:rPr>
          <w:color w:val="000000"/>
          <w:sz w:val="28"/>
          <w:szCs w:val="28"/>
        </w:rPr>
        <w:t>Абсолютизм, гомстед, расизм, иммигрант, конфедерация, Гражданская война. Олигархия, резервация. Каудильизм, авторитарный режим.</w:t>
      </w:r>
    </w:p>
    <w:p w:rsidR="00C0019D" w:rsidRPr="00C0019D" w:rsidRDefault="00C0019D" w:rsidP="00C0019D">
      <w:pPr>
        <w:jc w:val="both"/>
        <w:rPr>
          <w:color w:val="000000"/>
          <w:sz w:val="28"/>
          <w:szCs w:val="28"/>
          <w:u w:val="single"/>
        </w:rPr>
      </w:pPr>
      <w:r w:rsidRPr="00C0019D">
        <w:rPr>
          <w:sz w:val="28"/>
          <w:szCs w:val="28"/>
          <w:u w:val="single"/>
        </w:rPr>
        <w:t xml:space="preserve">Традиционные общества в </w:t>
      </w:r>
      <w:r w:rsidRPr="00C0019D">
        <w:rPr>
          <w:sz w:val="28"/>
          <w:szCs w:val="28"/>
          <w:u w:val="single"/>
          <w:lang w:val="en-US"/>
        </w:rPr>
        <w:t>XIX</w:t>
      </w:r>
      <w:r w:rsidRPr="00C0019D">
        <w:rPr>
          <w:sz w:val="28"/>
          <w:szCs w:val="28"/>
          <w:u w:val="single"/>
        </w:rPr>
        <w:t xml:space="preserve"> веке: новый этап колониализма (4 часа)</w:t>
      </w:r>
    </w:p>
    <w:p w:rsidR="00C0019D" w:rsidRPr="006A2BC1" w:rsidRDefault="00C0019D" w:rsidP="00C0019D">
      <w:pPr>
        <w:jc w:val="both"/>
        <w:rPr>
          <w:color w:val="000000"/>
          <w:sz w:val="28"/>
          <w:szCs w:val="28"/>
        </w:rPr>
      </w:pPr>
      <w:r w:rsidRPr="006A2BC1">
        <w:rPr>
          <w:i/>
          <w:iCs/>
          <w:color w:val="000000"/>
          <w:sz w:val="28"/>
          <w:szCs w:val="28"/>
        </w:rPr>
        <w:t xml:space="preserve">Япония на пути к модернизации: «восточная мораль – западная техника». </w:t>
      </w:r>
      <w:r w:rsidRPr="006A2BC1">
        <w:rPr>
          <w:color w:val="000000"/>
          <w:sz w:val="28"/>
          <w:szCs w:val="28"/>
        </w:rPr>
        <w:t>Черты традиционных обществ Востока. Причины реформ в Японии во второй половине XIX в. «Открытие» Японии. Реформы «эпохи Мэйдзи». Причины быстрой модернизации Японии. Особенности экономического развития Японии в XIX в. Внешняя политика японского государства во второй половине XIX в.</w:t>
      </w:r>
    </w:p>
    <w:p w:rsidR="00C0019D" w:rsidRPr="006A2BC1" w:rsidRDefault="00C0019D" w:rsidP="00C0019D">
      <w:pPr>
        <w:jc w:val="both"/>
        <w:rPr>
          <w:color w:val="000000"/>
          <w:sz w:val="28"/>
          <w:szCs w:val="28"/>
        </w:rPr>
      </w:pPr>
      <w:r w:rsidRPr="006A2BC1">
        <w:rPr>
          <w:i/>
          <w:iCs/>
          <w:color w:val="000000"/>
          <w:sz w:val="28"/>
          <w:szCs w:val="28"/>
        </w:rPr>
        <w:t xml:space="preserve">Китай: сопротивление реформам.  </w:t>
      </w:r>
      <w:r w:rsidRPr="006A2BC1">
        <w:rPr>
          <w:color w:val="000000"/>
          <w:sz w:val="28"/>
          <w:szCs w:val="28"/>
        </w:rPr>
        <w:t>«Открытие» Китая, «опиумные войны» Попытка модернизации Китая империей Цыси и императора Гуансюем. Причины поражения реформаторского движения. Восстание тайпинов и ихэтуаней.</w:t>
      </w:r>
    </w:p>
    <w:p w:rsidR="00C0019D" w:rsidRPr="006A2BC1" w:rsidRDefault="00C0019D" w:rsidP="00C0019D">
      <w:pPr>
        <w:jc w:val="both"/>
        <w:rPr>
          <w:color w:val="000000"/>
          <w:sz w:val="28"/>
          <w:szCs w:val="28"/>
        </w:rPr>
      </w:pPr>
      <w:r w:rsidRPr="006A2BC1">
        <w:rPr>
          <w:i/>
          <w:iCs/>
          <w:color w:val="000000"/>
          <w:sz w:val="28"/>
          <w:szCs w:val="28"/>
        </w:rPr>
        <w:t xml:space="preserve">Индия: насильственное разрушение традиционного общества. </w:t>
      </w:r>
      <w:r w:rsidRPr="006A2BC1">
        <w:rPr>
          <w:color w:val="000000"/>
          <w:sz w:val="28"/>
          <w:szCs w:val="28"/>
        </w:rPr>
        <w:t>Разрушение традиционного общества в Индии. Великое восстание 1857г.</w:t>
      </w:r>
    </w:p>
    <w:p w:rsidR="00C0019D" w:rsidRPr="006A2BC1" w:rsidRDefault="00C0019D" w:rsidP="00C0019D">
      <w:pPr>
        <w:jc w:val="both"/>
        <w:rPr>
          <w:color w:val="000000"/>
          <w:sz w:val="28"/>
          <w:szCs w:val="28"/>
        </w:rPr>
      </w:pPr>
      <w:r w:rsidRPr="006A2BC1">
        <w:rPr>
          <w:i/>
          <w:iCs/>
          <w:color w:val="000000"/>
          <w:sz w:val="28"/>
          <w:szCs w:val="28"/>
        </w:rPr>
        <w:t xml:space="preserve">Африка: континент в эпоху перемен.  </w:t>
      </w:r>
      <w:r w:rsidRPr="006A2BC1">
        <w:rPr>
          <w:color w:val="000000"/>
          <w:sz w:val="28"/>
          <w:szCs w:val="28"/>
        </w:rPr>
        <w:t>Традиционное общество. Раздел Африки. Создание  ЮАС.</w:t>
      </w:r>
    </w:p>
    <w:p w:rsidR="00C0019D" w:rsidRPr="00C0019D" w:rsidRDefault="00C0019D" w:rsidP="00C0019D">
      <w:pPr>
        <w:jc w:val="both"/>
        <w:rPr>
          <w:color w:val="000000"/>
          <w:sz w:val="28"/>
          <w:szCs w:val="28"/>
        </w:rPr>
      </w:pPr>
      <w:r w:rsidRPr="00C0019D">
        <w:rPr>
          <w:color w:val="000000"/>
          <w:sz w:val="28"/>
          <w:szCs w:val="28"/>
        </w:rPr>
        <w:t>Основные понятия темы:</w:t>
      </w:r>
    </w:p>
    <w:p w:rsidR="00C0019D" w:rsidRPr="006A2BC1" w:rsidRDefault="00C0019D" w:rsidP="00C0019D">
      <w:pPr>
        <w:jc w:val="both"/>
        <w:rPr>
          <w:color w:val="000000"/>
          <w:sz w:val="28"/>
          <w:szCs w:val="28"/>
        </w:rPr>
      </w:pPr>
      <w:r w:rsidRPr="006A2BC1">
        <w:rPr>
          <w:color w:val="000000"/>
          <w:sz w:val="28"/>
          <w:szCs w:val="28"/>
        </w:rPr>
        <w:t>Сегунат, самурай,  контрибуция, колония, Мэйдзи. «опиумные войны», полуколония, движение тайпинов и ихэтуаней. Сипаи, «свадеши», индийский Национальный Конгресс.</w:t>
      </w:r>
    </w:p>
    <w:p w:rsidR="00C0019D" w:rsidRPr="00C0019D" w:rsidRDefault="00C0019D" w:rsidP="00C0019D">
      <w:pPr>
        <w:jc w:val="both"/>
        <w:rPr>
          <w:color w:val="000000"/>
          <w:sz w:val="28"/>
          <w:szCs w:val="28"/>
          <w:u w:val="single"/>
        </w:rPr>
      </w:pPr>
      <w:r w:rsidRPr="00C0019D">
        <w:rPr>
          <w:bCs/>
          <w:color w:val="000000"/>
          <w:sz w:val="28"/>
          <w:szCs w:val="28"/>
          <w:u w:val="single"/>
        </w:rPr>
        <w:t>Международные отношения в конце XIX – начале XX вв. (1 час)</w:t>
      </w:r>
    </w:p>
    <w:p w:rsidR="00C0019D" w:rsidRPr="006A2BC1" w:rsidRDefault="00C0019D" w:rsidP="00C0019D">
      <w:pPr>
        <w:jc w:val="both"/>
        <w:rPr>
          <w:color w:val="000000"/>
          <w:sz w:val="28"/>
          <w:szCs w:val="28"/>
        </w:rPr>
      </w:pPr>
      <w:r w:rsidRPr="006A2BC1">
        <w:rPr>
          <w:i/>
          <w:iCs/>
          <w:color w:val="000000"/>
          <w:sz w:val="28"/>
          <w:szCs w:val="28"/>
        </w:rPr>
        <w:t xml:space="preserve">Международные отношения: дипломатия или войны? </w:t>
      </w:r>
      <w:r w:rsidRPr="006A2BC1">
        <w:rPr>
          <w:color w:val="000000"/>
          <w:sz w:val="28"/>
          <w:szCs w:val="28"/>
        </w:rPr>
        <w:t>Причины усиления международной напряженности в конце XIX в. Шаги к войне. Борьба мировой общественности против распространения военной угрозы.</w:t>
      </w:r>
    </w:p>
    <w:p w:rsidR="00C0019D" w:rsidRPr="00C0019D" w:rsidRDefault="00C0019D" w:rsidP="00C0019D">
      <w:pPr>
        <w:jc w:val="both"/>
        <w:rPr>
          <w:color w:val="000000"/>
          <w:sz w:val="28"/>
          <w:szCs w:val="28"/>
          <w:u w:val="single"/>
        </w:rPr>
      </w:pPr>
      <w:r w:rsidRPr="00C0019D">
        <w:rPr>
          <w:iCs/>
          <w:color w:val="000000"/>
          <w:sz w:val="28"/>
          <w:szCs w:val="28"/>
          <w:u w:val="single"/>
        </w:rPr>
        <w:t>Итоговое повторение (2ч).</w:t>
      </w:r>
      <w:r w:rsidRPr="00C0019D">
        <w:rPr>
          <w:i/>
          <w:iCs/>
          <w:color w:val="000000"/>
          <w:sz w:val="28"/>
          <w:szCs w:val="28"/>
          <w:u w:val="single"/>
        </w:rPr>
        <w:t xml:space="preserve"> </w:t>
      </w:r>
    </w:p>
    <w:p w:rsidR="00C0019D" w:rsidRPr="006A2BC1" w:rsidRDefault="00C0019D" w:rsidP="00C0019D">
      <w:pPr>
        <w:jc w:val="both"/>
        <w:rPr>
          <w:color w:val="000000"/>
          <w:sz w:val="28"/>
          <w:szCs w:val="28"/>
        </w:rPr>
      </w:pPr>
      <w:r w:rsidRPr="006A2BC1">
        <w:rPr>
          <w:color w:val="000000"/>
          <w:sz w:val="28"/>
          <w:szCs w:val="28"/>
        </w:rPr>
        <w:t>Итоги мирового развития в XIX веке – начале XX века.</w:t>
      </w:r>
    </w:p>
    <w:p w:rsidR="00C0019D" w:rsidRPr="00C0019D" w:rsidRDefault="00C0019D" w:rsidP="00C0019D">
      <w:pPr>
        <w:autoSpaceDE w:val="0"/>
        <w:autoSpaceDN w:val="0"/>
        <w:adjustRightInd w:val="0"/>
        <w:jc w:val="center"/>
        <w:rPr>
          <w:bCs/>
          <w:sz w:val="28"/>
          <w:szCs w:val="28"/>
          <w:u w:val="single"/>
        </w:rPr>
      </w:pPr>
      <w:r w:rsidRPr="00C0019D">
        <w:rPr>
          <w:bCs/>
          <w:sz w:val="28"/>
          <w:szCs w:val="28"/>
          <w:u w:val="single"/>
        </w:rPr>
        <w:t>РОССИЯ В КОНЦЕ XVII — XVIII в. (40 ч)</w:t>
      </w:r>
    </w:p>
    <w:p w:rsidR="00C0019D" w:rsidRPr="00C0019D" w:rsidRDefault="00C0019D" w:rsidP="00C0019D">
      <w:pPr>
        <w:autoSpaceDE w:val="0"/>
        <w:autoSpaceDN w:val="0"/>
        <w:adjustRightInd w:val="0"/>
        <w:jc w:val="both"/>
        <w:rPr>
          <w:bCs/>
          <w:sz w:val="28"/>
          <w:szCs w:val="28"/>
          <w:u w:val="single"/>
        </w:rPr>
      </w:pPr>
      <w:r w:rsidRPr="00C0019D">
        <w:rPr>
          <w:bCs/>
          <w:sz w:val="28"/>
          <w:szCs w:val="28"/>
          <w:u w:val="single"/>
        </w:rPr>
        <w:t>Россия в конце XVII — первой четверти XVIII в.</w:t>
      </w:r>
    </w:p>
    <w:p w:rsidR="00C0019D" w:rsidRPr="006A2BC1" w:rsidRDefault="00C0019D" w:rsidP="00C0019D">
      <w:pPr>
        <w:autoSpaceDE w:val="0"/>
        <w:autoSpaceDN w:val="0"/>
        <w:adjustRightInd w:val="0"/>
        <w:jc w:val="both"/>
        <w:rPr>
          <w:sz w:val="28"/>
          <w:szCs w:val="28"/>
        </w:rPr>
      </w:pPr>
      <w:r w:rsidRPr="006A2BC1">
        <w:rPr>
          <w:sz w:val="28"/>
          <w:szCs w:val="28"/>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Ордин-Нащокин. В. В. Голицын. Начало царствования Петра I. Азовские походы. Великое посольство.</w:t>
      </w:r>
    </w:p>
    <w:p w:rsidR="00C0019D" w:rsidRPr="006A2BC1" w:rsidRDefault="00C0019D" w:rsidP="00C0019D">
      <w:pPr>
        <w:autoSpaceDE w:val="0"/>
        <w:autoSpaceDN w:val="0"/>
        <w:adjustRightInd w:val="0"/>
        <w:jc w:val="both"/>
        <w:rPr>
          <w:sz w:val="28"/>
          <w:szCs w:val="28"/>
        </w:rPr>
      </w:pPr>
      <w:r w:rsidRPr="006A2BC1">
        <w:rPr>
          <w:sz w:val="28"/>
          <w:szCs w:val="28"/>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C0019D" w:rsidRPr="006A2BC1" w:rsidRDefault="00C0019D" w:rsidP="00C0019D">
      <w:pPr>
        <w:autoSpaceDE w:val="0"/>
        <w:autoSpaceDN w:val="0"/>
        <w:adjustRightInd w:val="0"/>
        <w:jc w:val="both"/>
        <w:rPr>
          <w:sz w:val="28"/>
          <w:szCs w:val="28"/>
        </w:rPr>
      </w:pPr>
      <w:r w:rsidRPr="006A2BC1">
        <w:rPr>
          <w:sz w:val="28"/>
          <w:szCs w:val="28"/>
        </w:rPr>
        <w:t>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w:t>
      </w:r>
    </w:p>
    <w:p w:rsidR="00C0019D" w:rsidRPr="006A2BC1" w:rsidRDefault="00C0019D" w:rsidP="00C0019D">
      <w:pPr>
        <w:autoSpaceDE w:val="0"/>
        <w:autoSpaceDN w:val="0"/>
        <w:adjustRightInd w:val="0"/>
        <w:jc w:val="both"/>
        <w:rPr>
          <w:sz w:val="28"/>
          <w:szCs w:val="28"/>
        </w:rPr>
      </w:pPr>
      <w:r w:rsidRPr="006A2BC1">
        <w:rPr>
          <w:sz w:val="28"/>
          <w:szCs w:val="28"/>
        </w:rPr>
        <w:lastRenderedPageBreak/>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w:t>
      </w:r>
    </w:p>
    <w:p w:rsidR="00C0019D" w:rsidRPr="006A2BC1" w:rsidRDefault="00C0019D" w:rsidP="00C0019D">
      <w:pPr>
        <w:autoSpaceDE w:val="0"/>
        <w:autoSpaceDN w:val="0"/>
        <w:adjustRightInd w:val="0"/>
        <w:jc w:val="both"/>
        <w:rPr>
          <w:sz w:val="28"/>
          <w:szCs w:val="28"/>
        </w:rPr>
      </w:pPr>
      <w:r w:rsidRPr="006A2BC1">
        <w:rPr>
          <w:sz w:val="28"/>
          <w:szCs w:val="28"/>
        </w:rPr>
        <w:t>социального статуса сословий и групп: дворянство, духовенство, купечество, горожане, крестьянство, казачество.</w:t>
      </w:r>
    </w:p>
    <w:p w:rsidR="00C0019D" w:rsidRPr="006A2BC1" w:rsidRDefault="00C0019D" w:rsidP="00C0019D">
      <w:pPr>
        <w:autoSpaceDE w:val="0"/>
        <w:autoSpaceDN w:val="0"/>
        <w:adjustRightInd w:val="0"/>
        <w:jc w:val="both"/>
        <w:rPr>
          <w:sz w:val="28"/>
          <w:szCs w:val="28"/>
        </w:rPr>
      </w:pPr>
      <w:r w:rsidRPr="006A2BC1">
        <w:rPr>
          <w:sz w:val="28"/>
          <w:szCs w:val="28"/>
        </w:rPr>
        <w:t>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w:t>
      </w:r>
    </w:p>
    <w:p w:rsidR="00C0019D" w:rsidRPr="006A2BC1" w:rsidRDefault="00C0019D" w:rsidP="00C0019D">
      <w:pPr>
        <w:autoSpaceDE w:val="0"/>
        <w:autoSpaceDN w:val="0"/>
        <w:adjustRightInd w:val="0"/>
        <w:jc w:val="both"/>
        <w:rPr>
          <w:sz w:val="28"/>
          <w:szCs w:val="28"/>
        </w:rPr>
      </w:pPr>
      <w:r w:rsidRPr="006A2BC1">
        <w:rPr>
          <w:sz w:val="28"/>
          <w:szCs w:val="28"/>
        </w:rPr>
        <w:t>Сибирь, Дальний Восток. Социальные и национальные движения в первой четверти XVIII в. Восстания в Астрахани, Башкирии, на Дону.</w:t>
      </w:r>
    </w:p>
    <w:p w:rsidR="00C0019D" w:rsidRPr="006A2BC1" w:rsidRDefault="00C0019D" w:rsidP="00C0019D">
      <w:pPr>
        <w:autoSpaceDE w:val="0"/>
        <w:autoSpaceDN w:val="0"/>
        <w:adjustRightInd w:val="0"/>
        <w:jc w:val="both"/>
        <w:rPr>
          <w:sz w:val="28"/>
          <w:szCs w:val="28"/>
        </w:rPr>
      </w:pPr>
      <w:r w:rsidRPr="006A2BC1">
        <w:rPr>
          <w:sz w:val="28"/>
          <w:szCs w:val="28"/>
        </w:rPr>
        <w:t>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w:t>
      </w:r>
    </w:p>
    <w:p w:rsidR="00C0019D" w:rsidRPr="006A2BC1" w:rsidRDefault="00C0019D" w:rsidP="00C0019D">
      <w:pPr>
        <w:autoSpaceDE w:val="0"/>
        <w:autoSpaceDN w:val="0"/>
        <w:adjustRightInd w:val="0"/>
        <w:jc w:val="both"/>
        <w:rPr>
          <w:sz w:val="28"/>
          <w:szCs w:val="28"/>
        </w:rPr>
      </w:pPr>
      <w:r w:rsidRPr="006A2BC1">
        <w:rPr>
          <w:sz w:val="28"/>
          <w:szCs w:val="28"/>
        </w:rPr>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C0019D" w:rsidRPr="00C0019D" w:rsidRDefault="00C0019D" w:rsidP="00C0019D">
      <w:pPr>
        <w:autoSpaceDE w:val="0"/>
        <w:autoSpaceDN w:val="0"/>
        <w:adjustRightInd w:val="0"/>
        <w:jc w:val="both"/>
        <w:rPr>
          <w:bCs/>
          <w:sz w:val="28"/>
          <w:szCs w:val="28"/>
          <w:u w:val="single"/>
        </w:rPr>
      </w:pPr>
      <w:r w:rsidRPr="00C0019D">
        <w:rPr>
          <w:bCs/>
          <w:sz w:val="28"/>
          <w:szCs w:val="28"/>
          <w:u w:val="single"/>
        </w:rPr>
        <w:t>Культурное пространство империи в первой четверти XVIII в.</w:t>
      </w:r>
    </w:p>
    <w:p w:rsidR="00C0019D" w:rsidRPr="006A2BC1" w:rsidRDefault="00C0019D" w:rsidP="00C0019D">
      <w:pPr>
        <w:autoSpaceDE w:val="0"/>
        <w:autoSpaceDN w:val="0"/>
        <w:adjustRightInd w:val="0"/>
        <w:jc w:val="both"/>
        <w:rPr>
          <w:sz w:val="28"/>
          <w:szCs w:val="28"/>
        </w:rPr>
      </w:pPr>
      <w:r w:rsidRPr="006A2BC1">
        <w:rPr>
          <w:sz w:val="28"/>
          <w:szCs w:val="28"/>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C0019D" w:rsidRPr="006A2BC1" w:rsidRDefault="00C0019D" w:rsidP="00C0019D">
      <w:pPr>
        <w:autoSpaceDE w:val="0"/>
        <w:autoSpaceDN w:val="0"/>
        <w:adjustRightInd w:val="0"/>
        <w:jc w:val="both"/>
        <w:rPr>
          <w:sz w:val="28"/>
          <w:szCs w:val="28"/>
        </w:rPr>
      </w:pPr>
      <w:r w:rsidRPr="006A2BC1">
        <w:rPr>
          <w:sz w:val="28"/>
          <w:szCs w:val="28"/>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C0019D" w:rsidRPr="006A2BC1" w:rsidRDefault="00C0019D" w:rsidP="00C0019D">
      <w:pPr>
        <w:autoSpaceDE w:val="0"/>
        <w:autoSpaceDN w:val="0"/>
        <w:adjustRightInd w:val="0"/>
        <w:jc w:val="both"/>
        <w:rPr>
          <w:sz w:val="28"/>
          <w:szCs w:val="28"/>
        </w:rPr>
      </w:pPr>
      <w:r w:rsidRPr="006A2BC1">
        <w:rPr>
          <w:sz w:val="28"/>
          <w:szCs w:val="28"/>
        </w:rPr>
        <w:t>Литература, архитектура и изобразительное искусство. Петровское барокко.</w:t>
      </w:r>
    </w:p>
    <w:p w:rsidR="00C0019D" w:rsidRPr="006A2BC1" w:rsidRDefault="00C0019D" w:rsidP="00C0019D">
      <w:pPr>
        <w:autoSpaceDE w:val="0"/>
        <w:autoSpaceDN w:val="0"/>
        <w:adjustRightInd w:val="0"/>
        <w:jc w:val="both"/>
        <w:rPr>
          <w:sz w:val="28"/>
          <w:szCs w:val="28"/>
        </w:rPr>
      </w:pPr>
      <w:r w:rsidRPr="006A2BC1">
        <w:rPr>
          <w:sz w:val="28"/>
          <w:szCs w:val="28"/>
        </w:rPr>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C0019D" w:rsidRPr="00C0019D" w:rsidRDefault="00C0019D" w:rsidP="00C0019D">
      <w:pPr>
        <w:autoSpaceDE w:val="0"/>
        <w:autoSpaceDN w:val="0"/>
        <w:adjustRightInd w:val="0"/>
        <w:jc w:val="both"/>
        <w:rPr>
          <w:bCs/>
          <w:sz w:val="28"/>
          <w:szCs w:val="28"/>
          <w:u w:val="single"/>
        </w:rPr>
      </w:pPr>
      <w:r w:rsidRPr="00C0019D">
        <w:rPr>
          <w:bCs/>
          <w:sz w:val="28"/>
          <w:szCs w:val="28"/>
          <w:u w:val="single"/>
        </w:rPr>
        <w:t>После Петра Великого: эпоха дворцовых переворотов.</w:t>
      </w:r>
    </w:p>
    <w:p w:rsidR="00C0019D" w:rsidRPr="006A2BC1" w:rsidRDefault="00C0019D" w:rsidP="00C0019D">
      <w:pPr>
        <w:autoSpaceDE w:val="0"/>
        <w:autoSpaceDN w:val="0"/>
        <w:adjustRightInd w:val="0"/>
        <w:jc w:val="both"/>
        <w:rPr>
          <w:sz w:val="28"/>
          <w:szCs w:val="28"/>
        </w:rPr>
      </w:pPr>
      <w:r w:rsidRPr="006A2BC1">
        <w:rPr>
          <w:sz w:val="28"/>
          <w:szCs w:val="28"/>
        </w:rPr>
        <w:t>Изменение места и роли России в Европе. Отношения с Османской империей в политике европейских стран и России.</w:t>
      </w:r>
    </w:p>
    <w:p w:rsidR="00C0019D" w:rsidRPr="006A2BC1" w:rsidRDefault="00C0019D" w:rsidP="00C0019D">
      <w:pPr>
        <w:autoSpaceDE w:val="0"/>
        <w:autoSpaceDN w:val="0"/>
        <w:adjustRightInd w:val="0"/>
        <w:jc w:val="both"/>
        <w:rPr>
          <w:sz w:val="28"/>
          <w:szCs w:val="28"/>
        </w:rPr>
      </w:pPr>
      <w:r w:rsidRPr="006A2BC1">
        <w:rPr>
          <w:sz w:val="28"/>
          <w:szCs w:val="28"/>
        </w:rPr>
        <w:t>Дворцовые перевороты: причины, сущность, последствия. Фаворитизм. Усиление роли гвардии. Екатерина I.</w:t>
      </w:r>
    </w:p>
    <w:p w:rsidR="00C0019D" w:rsidRPr="006A2BC1" w:rsidRDefault="00C0019D" w:rsidP="00C0019D">
      <w:pPr>
        <w:autoSpaceDE w:val="0"/>
        <w:autoSpaceDN w:val="0"/>
        <w:adjustRightInd w:val="0"/>
        <w:jc w:val="both"/>
        <w:rPr>
          <w:sz w:val="28"/>
          <w:szCs w:val="28"/>
        </w:rPr>
      </w:pPr>
      <w:r w:rsidRPr="006A2BC1">
        <w:rPr>
          <w:sz w:val="28"/>
          <w:szCs w:val="28"/>
        </w:rPr>
        <w:t>Пётр II. «Верховники». Анна Иоанновна. Кондиции — попытка ограничения абсолютной власти. Иоанн Антонович.</w:t>
      </w:r>
    </w:p>
    <w:p w:rsidR="00C0019D" w:rsidRPr="006A2BC1" w:rsidRDefault="00C0019D" w:rsidP="00C0019D">
      <w:pPr>
        <w:autoSpaceDE w:val="0"/>
        <w:autoSpaceDN w:val="0"/>
        <w:adjustRightInd w:val="0"/>
        <w:jc w:val="both"/>
        <w:rPr>
          <w:sz w:val="28"/>
          <w:szCs w:val="28"/>
        </w:rPr>
      </w:pPr>
      <w:r w:rsidRPr="006A2BC1">
        <w:rPr>
          <w:sz w:val="28"/>
          <w:szCs w:val="28"/>
        </w:rPr>
        <w:t>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C0019D" w:rsidRPr="006A2BC1" w:rsidRDefault="00C0019D" w:rsidP="00C0019D">
      <w:pPr>
        <w:autoSpaceDE w:val="0"/>
        <w:autoSpaceDN w:val="0"/>
        <w:adjustRightInd w:val="0"/>
        <w:jc w:val="both"/>
        <w:rPr>
          <w:sz w:val="28"/>
          <w:szCs w:val="28"/>
        </w:rPr>
      </w:pPr>
      <w:r w:rsidRPr="006A2BC1">
        <w:rPr>
          <w:sz w:val="28"/>
          <w:szCs w:val="28"/>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C0019D" w:rsidRPr="006A2BC1" w:rsidRDefault="00C0019D" w:rsidP="00C0019D">
      <w:pPr>
        <w:autoSpaceDE w:val="0"/>
        <w:autoSpaceDN w:val="0"/>
        <w:adjustRightInd w:val="0"/>
        <w:jc w:val="both"/>
        <w:rPr>
          <w:b/>
          <w:bCs/>
          <w:sz w:val="28"/>
          <w:szCs w:val="28"/>
        </w:rPr>
      </w:pPr>
      <w:r w:rsidRPr="006A2BC1">
        <w:rPr>
          <w:sz w:val="28"/>
          <w:szCs w:val="28"/>
        </w:rPr>
        <w:lastRenderedPageBreak/>
        <w:t>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r w:rsidRPr="006A2BC1">
        <w:rPr>
          <w:b/>
          <w:bCs/>
          <w:sz w:val="28"/>
          <w:szCs w:val="28"/>
        </w:rPr>
        <w:t xml:space="preserve"> </w:t>
      </w:r>
    </w:p>
    <w:p w:rsidR="00C0019D" w:rsidRPr="00C0019D" w:rsidRDefault="00C0019D" w:rsidP="00C0019D">
      <w:pPr>
        <w:autoSpaceDE w:val="0"/>
        <w:autoSpaceDN w:val="0"/>
        <w:adjustRightInd w:val="0"/>
        <w:jc w:val="both"/>
        <w:rPr>
          <w:sz w:val="28"/>
          <w:szCs w:val="28"/>
          <w:u w:val="single"/>
        </w:rPr>
      </w:pPr>
      <w:r w:rsidRPr="00C0019D">
        <w:rPr>
          <w:bCs/>
          <w:sz w:val="28"/>
          <w:szCs w:val="28"/>
          <w:u w:val="single"/>
        </w:rPr>
        <w:t>Российская империя в период правления Екатерины II</w:t>
      </w:r>
    </w:p>
    <w:p w:rsidR="00C0019D" w:rsidRPr="006A2BC1" w:rsidRDefault="00C0019D" w:rsidP="00C0019D">
      <w:pPr>
        <w:autoSpaceDE w:val="0"/>
        <w:autoSpaceDN w:val="0"/>
        <w:adjustRightInd w:val="0"/>
        <w:jc w:val="both"/>
        <w:rPr>
          <w:sz w:val="28"/>
          <w:szCs w:val="28"/>
        </w:rPr>
      </w:pPr>
      <w:r w:rsidRPr="006A2BC1">
        <w:rPr>
          <w:sz w:val="28"/>
          <w:szCs w:val="28"/>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p w:rsidR="00C0019D" w:rsidRPr="006A2BC1" w:rsidRDefault="00C0019D" w:rsidP="00C0019D">
      <w:pPr>
        <w:autoSpaceDE w:val="0"/>
        <w:autoSpaceDN w:val="0"/>
        <w:adjustRightInd w:val="0"/>
        <w:jc w:val="both"/>
        <w:rPr>
          <w:sz w:val="28"/>
          <w:szCs w:val="28"/>
        </w:rPr>
      </w:pPr>
      <w:r w:rsidRPr="006A2BC1">
        <w:rPr>
          <w:sz w:val="28"/>
          <w:szCs w:val="28"/>
        </w:rPr>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C0019D" w:rsidRPr="006A2BC1" w:rsidRDefault="00C0019D" w:rsidP="00C0019D">
      <w:pPr>
        <w:autoSpaceDE w:val="0"/>
        <w:autoSpaceDN w:val="0"/>
        <w:adjustRightInd w:val="0"/>
        <w:jc w:val="both"/>
        <w:rPr>
          <w:sz w:val="28"/>
          <w:szCs w:val="28"/>
        </w:rPr>
      </w:pPr>
      <w:r w:rsidRPr="006A2BC1">
        <w:rPr>
          <w:sz w:val="28"/>
          <w:szCs w:val="28"/>
        </w:rPr>
        <w:t>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w:t>
      </w:r>
    </w:p>
    <w:p w:rsidR="00C0019D" w:rsidRPr="006A2BC1" w:rsidRDefault="00C0019D" w:rsidP="00C0019D">
      <w:pPr>
        <w:autoSpaceDE w:val="0"/>
        <w:autoSpaceDN w:val="0"/>
        <w:adjustRightInd w:val="0"/>
        <w:jc w:val="both"/>
        <w:rPr>
          <w:sz w:val="28"/>
          <w:szCs w:val="28"/>
        </w:rPr>
      </w:pPr>
      <w:r w:rsidRPr="006A2BC1">
        <w:rPr>
          <w:sz w:val="28"/>
          <w:szCs w:val="28"/>
        </w:rPr>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rsidR="00C0019D" w:rsidRPr="006A2BC1" w:rsidRDefault="00C0019D" w:rsidP="00C0019D">
      <w:pPr>
        <w:autoSpaceDE w:val="0"/>
        <w:autoSpaceDN w:val="0"/>
        <w:adjustRightInd w:val="0"/>
        <w:jc w:val="both"/>
        <w:rPr>
          <w:sz w:val="28"/>
          <w:szCs w:val="28"/>
        </w:rPr>
      </w:pPr>
      <w:r w:rsidRPr="006A2BC1">
        <w:rPr>
          <w:sz w:val="28"/>
          <w:szCs w:val="28"/>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C0019D" w:rsidRPr="00C0019D" w:rsidRDefault="00C0019D" w:rsidP="00C0019D">
      <w:pPr>
        <w:autoSpaceDE w:val="0"/>
        <w:autoSpaceDN w:val="0"/>
        <w:adjustRightInd w:val="0"/>
        <w:jc w:val="both"/>
        <w:rPr>
          <w:bCs/>
          <w:sz w:val="28"/>
          <w:szCs w:val="28"/>
          <w:u w:val="single"/>
        </w:rPr>
      </w:pPr>
      <w:r w:rsidRPr="00C0019D">
        <w:rPr>
          <w:bCs/>
          <w:sz w:val="28"/>
          <w:szCs w:val="28"/>
          <w:u w:val="single"/>
        </w:rPr>
        <w:t>Россия при Павле I.</w:t>
      </w:r>
    </w:p>
    <w:p w:rsidR="00C0019D" w:rsidRPr="006A2BC1" w:rsidRDefault="00C0019D" w:rsidP="00C0019D">
      <w:pPr>
        <w:autoSpaceDE w:val="0"/>
        <w:autoSpaceDN w:val="0"/>
        <w:adjustRightInd w:val="0"/>
        <w:jc w:val="both"/>
        <w:rPr>
          <w:sz w:val="28"/>
          <w:szCs w:val="28"/>
        </w:rPr>
      </w:pPr>
      <w:r w:rsidRPr="006A2BC1">
        <w:rPr>
          <w:sz w:val="28"/>
          <w:szCs w:val="28"/>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C0019D" w:rsidRPr="00C0019D" w:rsidRDefault="00C0019D" w:rsidP="00C0019D">
      <w:pPr>
        <w:autoSpaceDE w:val="0"/>
        <w:autoSpaceDN w:val="0"/>
        <w:adjustRightInd w:val="0"/>
        <w:jc w:val="both"/>
        <w:rPr>
          <w:bCs/>
          <w:sz w:val="28"/>
          <w:szCs w:val="28"/>
          <w:u w:val="single"/>
        </w:rPr>
      </w:pPr>
      <w:r w:rsidRPr="00C0019D">
        <w:rPr>
          <w:bCs/>
          <w:sz w:val="28"/>
          <w:szCs w:val="28"/>
          <w:u w:val="single"/>
        </w:rPr>
        <w:t>Культурное пространство империи. Повседневная жизнь сословий в XVIII в.</w:t>
      </w:r>
    </w:p>
    <w:p w:rsidR="00C0019D" w:rsidRPr="006A2BC1" w:rsidRDefault="00C0019D" w:rsidP="00C0019D">
      <w:pPr>
        <w:autoSpaceDE w:val="0"/>
        <w:autoSpaceDN w:val="0"/>
        <w:adjustRightInd w:val="0"/>
        <w:jc w:val="both"/>
        <w:rPr>
          <w:sz w:val="28"/>
          <w:szCs w:val="28"/>
        </w:rPr>
      </w:pPr>
      <w:r w:rsidRPr="006A2BC1">
        <w:rPr>
          <w:sz w:val="28"/>
          <w:szCs w:val="28"/>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C0019D" w:rsidRPr="006A2BC1" w:rsidRDefault="00C0019D" w:rsidP="00C0019D">
      <w:pPr>
        <w:autoSpaceDE w:val="0"/>
        <w:autoSpaceDN w:val="0"/>
        <w:adjustRightInd w:val="0"/>
        <w:jc w:val="both"/>
        <w:rPr>
          <w:sz w:val="28"/>
          <w:szCs w:val="28"/>
        </w:rPr>
      </w:pPr>
      <w:r w:rsidRPr="006A2BC1">
        <w:rPr>
          <w:sz w:val="28"/>
          <w:szCs w:val="28"/>
        </w:rPr>
        <w:lastRenderedPageBreak/>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w:t>
      </w:r>
    </w:p>
    <w:p w:rsidR="00C0019D" w:rsidRPr="006A2BC1" w:rsidRDefault="00C0019D" w:rsidP="00C0019D">
      <w:pPr>
        <w:autoSpaceDE w:val="0"/>
        <w:autoSpaceDN w:val="0"/>
        <w:adjustRightInd w:val="0"/>
        <w:jc w:val="both"/>
        <w:rPr>
          <w:sz w:val="28"/>
          <w:szCs w:val="28"/>
        </w:rPr>
      </w:pPr>
      <w:r w:rsidRPr="006A2BC1">
        <w:rPr>
          <w:sz w:val="28"/>
          <w:szCs w:val="28"/>
        </w:rPr>
        <w:t>и скульптура. Начало ансамблевой застройки городов.</w:t>
      </w:r>
    </w:p>
    <w:p w:rsidR="00C0019D" w:rsidRPr="006A2BC1" w:rsidRDefault="00C0019D" w:rsidP="00C0019D">
      <w:pPr>
        <w:autoSpaceDE w:val="0"/>
        <w:autoSpaceDN w:val="0"/>
        <w:adjustRightInd w:val="0"/>
        <w:jc w:val="both"/>
        <w:rPr>
          <w:sz w:val="28"/>
          <w:szCs w:val="28"/>
        </w:rPr>
      </w:pPr>
      <w:r w:rsidRPr="006A2BC1">
        <w:rPr>
          <w:sz w:val="28"/>
          <w:szCs w:val="28"/>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C0019D" w:rsidRPr="006A2BC1" w:rsidRDefault="00C0019D" w:rsidP="00C0019D">
      <w:pPr>
        <w:autoSpaceDE w:val="0"/>
        <w:autoSpaceDN w:val="0"/>
        <w:adjustRightInd w:val="0"/>
        <w:jc w:val="both"/>
        <w:rPr>
          <w:sz w:val="28"/>
          <w:szCs w:val="28"/>
        </w:rPr>
      </w:pPr>
      <w:r w:rsidRPr="006A2BC1">
        <w:rPr>
          <w:sz w:val="28"/>
          <w:szCs w:val="28"/>
        </w:rPr>
        <w:t>Жизнь в дворянских усадьбах. Крепостные театры. Одежда и мода. Жилищные условия разных слоёв населения, особенности питания.</w:t>
      </w:r>
    </w:p>
    <w:p w:rsidR="00C0019D" w:rsidRPr="00C0019D" w:rsidRDefault="00C0019D" w:rsidP="00C0019D">
      <w:pPr>
        <w:autoSpaceDE w:val="0"/>
        <w:autoSpaceDN w:val="0"/>
        <w:adjustRightInd w:val="0"/>
        <w:jc w:val="both"/>
        <w:rPr>
          <w:bCs/>
          <w:sz w:val="28"/>
          <w:szCs w:val="28"/>
        </w:rPr>
      </w:pPr>
      <w:r w:rsidRPr="00C0019D">
        <w:rPr>
          <w:bCs/>
          <w:sz w:val="28"/>
          <w:szCs w:val="28"/>
        </w:rPr>
        <w:t xml:space="preserve">Региональный компонент. Наш край в </w:t>
      </w:r>
      <w:r w:rsidRPr="00C0019D">
        <w:rPr>
          <w:bCs/>
          <w:sz w:val="28"/>
          <w:szCs w:val="28"/>
          <w:lang w:val="en-US"/>
        </w:rPr>
        <w:t>XVIII</w:t>
      </w:r>
      <w:r w:rsidRPr="00C0019D">
        <w:rPr>
          <w:bCs/>
          <w:sz w:val="28"/>
          <w:szCs w:val="28"/>
        </w:rPr>
        <w:t xml:space="preserve"> веке.</w:t>
      </w:r>
    </w:p>
    <w:p w:rsidR="00C0019D" w:rsidRPr="00C0019D" w:rsidRDefault="00C0019D" w:rsidP="00C0019D">
      <w:pPr>
        <w:tabs>
          <w:tab w:val="left" w:pos="4650"/>
        </w:tabs>
        <w:jc w:val="center"/>
        <w:rPr>
          <w:bCs/>
          <w:sz w:val="28"/>
          <w:szCs w:val="28"/>
          <w:u w:val="single"/>
        </w:rPr>
      </w:pPr>
      <w:r w:rsidRPr="00C0019D">
        <w:rPr>
          <w:bCs/>
          <w:sz w:val="28"/>
          <w:szCs w:val="28"/>
          <w:u w:val="single"/>
        </w:rPr>
        <w:t>Основные события и даты</w:t>
      </w:r>
    </w:p>
    <w:p w:rsidR="00C0019D" w:rsidRPr="00C0019D" w:rsidRDefault="00C0019D" w:rsidP="00C0019D">
      <w:pPr>
        <w:tabs>
          <w:tab w:val="left" w:pos="4650"/>
        </w:tabs>
        <w:jc w:val="center"/>
        <w:rPr>
          <w:bCs/>
          <w:sz w:val="28"/>
          <w:szCs w:val="28"/>
          <w:u w:val="single"/>
        </w:rPr>
      </w:pPr>
      <w:r w:rsidRPr="00C0019D">
        <w:rPr>
          <w:bCs/>
          <w:sz w:val="28"/>
          <w:szCs w:val="28"/>
          <w:u w:val="single"/>
        </w:rPr>
        <w:t>8 класс</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1682—1725 гг. — царствование Петра I (до 1689 г. при регентстве царевны Софьи; до 1696 г. совместно с Иваном V)</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1682—1689 гг. — правление царевны Софьи</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1682, 1689, 1698 гг. — восстания стрельцов в Москве</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1686 г. — заключение «вечного мира» с Речью Посполитой</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1686—1700 гг. — война с Османской империей</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1687 г. — основание Славяно-греко-латинского училища (позднее — академия) в Москве</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1687, 1689 гг. — Крымские походы В. В. Голицына</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1689 г. — Нерчинский договор между Россией и Китаем</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1695, 1696 гг. — Азовские походы</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1697—1698 гг. — Великое посольство в Европу</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1700—1721 гг. — Северная война</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1700 г. — поражение под Нарвой</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16 мая 1703 г. — основание Санкт-Петербурга</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1705—1706 гг. — восстание в Астрахани</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1707—1708 гг. — восстание под предводительством Кондратия Булавина</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1708—1710 гг. — учреждение губерний</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1708 г. — битва при деревне Лесной</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27 июня 1709 г. — Полтавская битва</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1711 г. — учреждение Сената; Прутский поход</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1714 г. — указ о единонаследии</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27 июля 1714 г. — Гангутское сражение</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1718—1720 гг. — учреждение коллегий</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1718—1724 гг. — проведение подушной переписи и первой ревизии</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1720 г. — сражение у острова Гренгам</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1721 г. — Ништадтский мир со Швецией</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1721 г. — провозглашение России империей</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1722 г. — введение Табели о рангах</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1722—1723 гг. — Каспийский (Персидский) поход</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1725 г. — учреждение Академии наук в Петербурге</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1725—1727 гг. — правление Екатерины I</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lastRenderedPageBreak/>
        <w:t>1727—1730 гг. — правление Петра II</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1730—1740 гг. — правление Анны Иоанновны</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1733—1735 гг. — война за польское наследство</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1736—1739 гг. — русско-турецкая война</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1741—1743 гг. — русско-шведская война</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1740—1741 гг. — правление Иоанна Антоновича</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1741—1761 гг. — правление Елизаветы Петровны</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1755 г. — основание Московского университета</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1756—1763 гг. — Семилетняя война</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1761—1762 гг. — правление Петра III</w:t>
      </w:r>
    </w:p>
    <w:p w:rsidR="00C0019D" w:rsidRPr="006A2BC1" w:rsidRDefault="00C0019D" w:rsidP="00C0019D">
      <w:pPr>
        <w:tabs>
          <w:tab w:val="left" w:pos="4650"/>
        </w:tabs>
        <w:rPr>
          <w:b/>
          <w:bCs/>
          <w:sz w:val="28"/>
          <w:szCs w:val="28"/>
        </w:rPr>
      </w:pPr>
      <w:r w:rsidRPr="006A2BC1">
        <w:rPr>
          <w:rFonts w:eastAsiaTheme="minorHAnsi"/>
          <w:sz w:val="28"/>
          <w:szCs w:val="28"/>
          <w:lang w:eastAsia="en-US"/>
        </w:rPr>
        <w:t>1762 г. — Манифест о вольности дворянской</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1762—1796 гг. — правление Екатерины II</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1768—1774 гг. — русско-турецкая война</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26 июня 1770 г. — Чесменское сражение</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21 июля 1770 г. — сражение при Кагуле</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1772, 1793, 1795 гг. — разделы Речи Посполитой</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1773—1775 гг. — восстание под предводительством Емельяна Пугачёва</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1774 г. — Кючук-Кайнарджийский мир с Османской империей</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1775 г. — начало губернской реформы</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1783 г. — присоединение Крыма к России</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1785 г. — жалованные грамоты дворянству и городам</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1787—1791 гг. — русско-турецкая война</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1788 г. — указ об учреждении «Духовного собрания магометанского закона»</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1788—1790 гг. — русско-шведская война</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11 декабря 1790 г. — взятие Измаила</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1791 г. — Ясский мир с Османской империей</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1796—1801 гг. — правление Павла I</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1799 г. — Итальянский и Швейцарский походы русской армии</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11 марта 1801 г. — убийство Павла I</w:t>
      </w:r>
    </w:p>
    <w:p w:rsidR="00C0019D" w:rsidRPr="00C0019D" w:rsidRDefault="00C0019D" w:rsidP="00C0019D">
      <w:pPr>
        <w:autoSpaceDE w:val="0"/>
        <w:autoSpaceDN w:val="0"/>
        <w:adjustRightInd w:val="0"/>
        <w:jc w:val="both"/>
        <w:rPr>
          <w:rFonts w:eastAsiaTheme="minorHAnsi"/>
          <w:bCs/>
          <w:sz w:val="28"/>
          <w:szCs w:val="28"/>
          <w:u w:val="single"/>
          <w:lang w:eastAsia="en-US"/>
        </w:rPr>
      </w:pPr>
      <w:r w:rsidRPr="00C0019D">
        <w:rPr>
          <w:rFonts w:eastAsiaTheme="minorHAnsi"/>
          <w:bCs/>
          <w:sz w:val="28"/>
          <w:szCs w:val="28"/>
          <w:u w:val="single"/>
          <w:lang w:eastAsia="en-US"/>
        </w:rPr>
        <w:t xml:space="preserve"> Основные понятия и термины:</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Модернизация. Реформы. Меркантилизм. Гвардия. Империя. Сенат. Коллегии. Синод. Губерния. Крепостная мануфактура. Рекрутские наборы. Ревизия. Прокурор. Фискал. Прибыльщик. Ассамблея. Табель о рангах. Ратуша. Дворцовый переворот. Верховный тайный совет. Кондиции. «Бироновщина». Просвещённый абсолютизм. Секуляризация. Уложенная комиссия. Гильдия. Магистрат. Духовные управления (мусульманские).</w:t>
      </w:r>
    </w:p>
    <w:p w:rsidR="00C0019D" w:rsidRPr="006A2BC1" w:rsidRDefault="00C0019D" w:rsidP="00C0019D">
      <w:pPr>
        <w:autoSpaceDE w:val="0"/>
        <w:autoSpaceDN w:val="0"/>
        <w:adjustRightInd w:val="0"/>
        <w:jc w:val="both"/>
        <w:rPr>
          <w:bCs/>
          <w:sz w:val="28"/>
          <w:szCs w:val="28"/>
        </w:rPr>
      </w:pPr>
      <w:r w:rsidRPr="006A2BC1">
        <w:rPr>
          <w:rFonts w:eastAsiaTheme="minorHAnsi"/>
          <w:sz w:val="28"/>
          <w:szCs w:val="28"/>
          <w:lang w:eastAsia="en-US"/>
        </w:rPr>
        <w:t>Барокко. Рококо. Классицизм. Сентиментализм.</w:t>
      </w:r>
    </w:p>
    <w:p w:rsidR="00C0019D" w:rsidRPr="00C0019D" w:rsidRDefault="00C0019D" w:rsidP="00C0019D">
      <w:pPr>
        <w:jc w:val="both"/>
        <w:rPr>
          <w:color w:val="000000"/>
          <w:sz w:val="28"/>
          <w:szCs w:val="28"/>
          <w:u w:val="single"/>
        </w:rPr>
      </w:pPr>
      <w:r w:rsidRPr="00C0019D">
        <w:rPr>
          <w:color w:val="000000"/>
          <w:sz w:val="28"/>
          <w:szCs w:val="28"/>
          <w:u w:val="single"/>
        </w:rPr>
        <w:t>Основные источники:</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 xml:space="preserve">Генеральный регламент. Воинский устав. Морской устав. Духовный регламент. Табель о рангах. Указ о единонаследии 1714 г. Ништадтский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«Ревизские сказки». Реляции и мемории. «Юности честное зерцало». «Слово на погребение Петра Великого» Феофана Прокоповича. Газета «Ведомости». Переписка Петра I. «Гистория свейской войны». Записки и воспоминания иностранцев о России. </w:t>
      </w:r>
      <w:r w:rsidRPr="006A2BC1">
        <w:rPr>
          <w:rFonts w:eastAsiaTheme="minorHAnsi"/>
          <w:sz w:val="28"/>
          <w:szCs w:val="28"/>
          <w:lang w:eastAsia="en-US"/>
        </w:rPr>
        <w:lastRenderedPageBreak/>
        <w:t>Кондиции Анны Иоанновны. «Наказ» Екатерины II Уложенной комиссии. Учреждение о губерниях. Жалованные грамоты дворянству и городам. Городовое положение. Манифест о вольности дворянства. Воспоминания Екатерины II. Переписка Екатерины II с Вольтером. Указы Емельяна Пугачёва. Кючук-Кайнарджийский мирный договор. Георгиевский трактат с Восточной Грузией. Ясский мирный договор. Оды М. В. Ломоносова. Журналы «Живописец» и «Всякая всячина». «Путешествие из Петербурга в Москву» А.Н.Радищева.</w:t>
      </w:r>
    </w:p>
    <w:p w:rsidR="00C0019D" w:rsidRPr="00C0019D" w:rsidRDefault="00C0019D" w:rsidP="00C0019D">
      <w:pPr>
        <w:autoSpaceDE w:val="0"/>
        <w:autoSpaceDN w:val="0"/>
        <w:adjustRightInd w:val="0"/>
        <w:rPr>
          <w:rFonts w:eastAsiaTheme="minorHAnsi"/>
          <w:sz w:val="28"/>
          <w:szCs w:val="28"/>
          <w:u w:val="single"/>
          <w:lang w:eastAsia="en-US"/>
        </w:rPr>
      </w:pPr>
      <w:r w:rsidRPr="00C0019D">
        <w:rPr>
          <w:rFonts w:eastAsiaTheme="minorHAnsi"/>
          <w:sz w:val="28"/>
          <w:szCs w:val="28"/>
          <w:u w:val="single"/>
          <w:lang w:eastAsia="en-US"/>
        </w:rPr>
        <w:t>Основные исторические персоналии:</w:t>
      </w:r>
    </w:p>
    <w:p w:rsidR="00C0019D" w:rsidRPr="006A2BC1" w:rsidRDefault="00C0019D" w:rsidP="00C0019D">
      <w:pPr>
        <w:autoSpaceDE w:val="0"/>
        <w:autoSpaceDN w:val="0"/>
        <w:adjustRightInd w:val="0"/>
        <w:rPr>
          <w:rFonts w:eastAsiaTheme="minorHAnsi"/>
          <w:sz w:val="28"/>
          <w:szCs w:val="28"/>
          <w:lang w:eastAsia="en-US"/>
        </w:rPr>
      </w:pPr>
      <w:r w:rsidRPr="00C0019D">
        <w:rPr>
          <w:rFonts w:eastAsiaTheme="minorHAnsi"/>
          <w:bCs/>
          <w:sz w:val="28"/>
          <w:szCs w:val="28"/>
          <w:u w:val="single"/>
          <w:lang w:eastAsia="en-US"/>
        </w:rPr>
        <w:t>Государственные и военные деятели:</w:t>
      </w:r>
      <w:r w:rsidRPr="006A2BC1">
        <w:rPr>
          <w:rFonts w:eastAsiaTheme="minorHAnsi"/>
          <w:b/>
          <w:bCs/>
          <w:sz w:val="28"/>
          <w:szCs w:val="28"/>
          <w:lang w:eastAsia="en-US"/>
        </w:rPr>
        <w:t xml:space="preserve"> </w:t>
      </w:r>
      <w:r w:rsidRPr="006A2BC1">
        <w:rPr>
          <w:rFonts w:eastAsiaTheme="minorHAnsi"/>
          <w:sz w:val="28"/>
          <w:szCs w:val="28"/>
          <w:lang w:eastAsia="en-US"/>
        </w:rPr>
        <w:t>Анна Иоанновна, Анна Леопольдовна, Ф. М. Апраксин, А. П. Бестужев-Рюмин, Э. И. Бирон, Я. В. Брюс,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 Пётр I, Пётр II, Пётр III, Г. А. Потёмкин, П. А. Румянцев,</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царевна Софья, А. В. Суворов, Ф. Ф. Ушаков, П. П. Шафиров, Б. П. Шереметев.</w:t>
      </w:r>
    </w:p>
    <w:p w:rsidR="00C0019D" w:rsidRPr="006A2BC1" w:rsidRDefault="00C0019D" w:rsidP="00C0019D">
      <w:pPr>
        <w:autoSpaceDE w:val="0"/>
        <w:autoSpaceDN w:val="0"/>
        <w:adjustRightInd w:val="0"/>
        <w:rPr>
          <w:rFonts w:eastAsiaTheme="minorHAnsi"/>
          <w:b/>
          <w:bCs/>
          <w:sz w:val="28"/>
          <w:szCs w:val="28"/>
          <w:lang w:eastAsia="en-US"/>
        </w:rPr>
      </w:pPr>
      <w:r w:rsidRPr="00C0019D">
        <w:rPr>
          <w:rFonts w:eastAsiaTheme="minorHAnsi"/>
          <w:bCs/>
          <w:sz w:val="28"/>
          <w:szCs w:val="28"/>
          <w:u w:val="single"/>
          <w:lang w:eastAsia="en-US"/>
        </w:rPr>
        <w:t>Общественные и религиозные деятели, деятели культуры, науки и образования:</w:t>
      </w:r>
      <w:r w:rsidRPr="006A2BC1">
        <w:rPr>
          <w:rFonts w:eastAsiaTheme="minorHAnsi"/>
          <w:b/>
          <w:bCs/>
          <w:sz w:val="28"/>
          <w:szCs w:val="28"/>
          <w:lang w:eastAsia="en-US"/>
        </w:rPr>
        <w:t xml:space="preserve"> </w:t>
      </w:r>
      <w:r w:rsidRPr="006A2BC1">
        <w:rPr>
          <w:rFonts w:eastAsiaTheme="minorHAnsi"/>
          <w:sz w:val="28"/>
          <w:szCs w:val="28"/>
          <w:lang w:eastAsia="en-US"/>
        </w:rPr>
        <w:t>Батырша, Г. Байер, В. И. Баженов, В. Беринг, В. Л. Боровиковский, Д. С. Бортнянский,</w:t>
      </w:r>
      <w:r w:rsidRPr="006A2BC1">
        <w:rPr>
          <w:rFonts w:eastAsiaTheme="minorHAnsi"/>
          <w:b/>
          <w:bCs/>
          <w:sz w:val="28"/>
          <w:szCs w:val="28"/>
          <w:lang w:eastAsia="en-US"/>
        </w:rPr>
        <w:t xml:space="preserve"> </w:t>
      </w:r>
      <w:r w:rsidRPr="006A2BC1">
        <w:rPr>
          <w:rFonts w:eastAsiaTheme="minorHAnsi"/>
          <w:sz w:val="28"/>
          <w:szCs w:val="28"/>
          <w:lang w:eastAsia="en-US"/>
        </w:rPr>
        <w:t>Ф. Г. Волков, Е. Р. Дашкова, Н. Д. Демидов, Г. Р. Державин, М. Ф. Казаков, А. Д. Кантемир, Дж. Кваренги, И. П. Кулибин, Д. Г. Левицкий, М. В. Ломоносов,</w:t>
      </w:r>
      <w:r w:rsidRPr="006A2BC1">
        <w:rPr>
          <w:rFonts w:eastAsiaTheme="minorHAnsi"/>
          <w:b/>
          <w:bCs/>
          <w:sz w:val="28"/>
          <w:szCs w:val="28"/>
          <w:lang w:eastAsia="en-US"/>
        </w:rPr>
        <w:t xml:space="preserve"> </w:t>
      </w:r>
      <w:r w:rsidRPr="006A2BC1">
        <w:rPr>
          <w:rFonts w:eastAsiaTheme="minorHAnsi"/>
          <w:sz w:val="28"/>
          <w:szCs w:val="28"/>
          <w:lang w:eastAsia="en-US"/>
        </w:rPr>
        <w:t>А. К. Нартов, И. Н. Никитин, Н. И. Новиков, И. И. Ползунов, Ф. Прокопович, Е. И. Пугачёв, А. Н. Радищев,</w:t>
      </w:r>
    </w:p>
    <w:p w:rsidR="00C0019D" w:rsidRPr="006A2BC1" w:rsidRDefault="00C0019D" w:rsidP="00C0019D">
      <w:pPr>
        <w:autoSpaceDE w:val="0"/>
        <w:autoSpaceDN w:val="0"/>
        <w:adjustRightInd w:val="0"/>
        <w:rPr>
          <w:rFonts w:eastAsiaTheme="minorHAnsi"/>
          <w:sz w:val="28"/>
          <w:szCs w:val="28"/>
          <w:lang w:eastAsia="en-US"/>
        </w:rPr>
      </w:pPr>
      <w:r w:rsidRPr="006A2BC1">
        <w:rPr>
          <w:rFonts w:eastAsiaTheme="minorHAnsi"/>
          <w:sz w:val="28"/>
          <w:szCs w:val="28"/>
          <w:lang w:eastAsia="en-US"/>
        </w:rPr>
        <w:t>В. В. Растрелли, Ф. С. Рокотов, Н. П. Румянцев, А. П. Сумароков, В. Н. Татищев, В. К. Тредиаковский, Д. Трезини, Д. И. Фонвизин, С. И. Челюскин, Ф. И. Шубин, И. И. Шувалов, П. И. Шувалов, М. М. Щербатов, С. Юлаев, С. Яворский.</w:t>
      </w:r>
    </w:p>
    <w:p w:rsidR="00EF3ECA" w:rsidRDefault="00EF3ECA" w:rsidP="00924852">
      <w:pPr>
        <w:jc w:val="both"/>
        <w:rPr>
          <w:b/>
          <w:spacing w:val="8"/>
          <w:sz w:val="28"/>
          <w:szCs w:val="28"/>
        </w:rPr>
      </w:pPr>
    </w:p>
    <w:p w:rsidR="00C0019D" w:rsidRPr="00035350" w:rsidRDefault="00C0019D" w:rsidP="00C0019D">
      <w:pPr>
        <w:jc w:val="center"/>
        <w:rPr>
          <w:b/>
          <w:i/>
          <w:sz w:val="28"/>
          <w:szCs w:val="28"/>
        </w:rPr>
      </w:pPr>
      <w:r>
        <w:rPr>
          <w:b/>
          <w:i/>
          <w:sz w:val="28"/>
          <w:szCs w:val="28"/>
        </w:rPr>
        <w:t xml:space="preserve">Структура учебного предмета </w:t>
      </w:r>
    </w:p>
    <w:p w:rsidR="00612185" w:rsidRDefault="00612185" w:rsidP="00C0019D">
      <w:pPr>
        <w:rPr>
          <w:b/>
          <w:i/>
          <w:sz w:val="28"/>
          <w:szCs w:val="28"/>
          <w:u w:val="single"/>
        </w:rPr>
      </w:pPr>
    </w:p>
    <w:p w:rsidR="00C0019D" w:rsidRPr="009B67B2" w:rsidRDefault="00612185" w:rsidP="00C0019D">
      <w:pPr>
        <w:rPr>
          <w:b/>
          <w:i/>
          <w:sz w:val="28"/>
          <w:szCs w:val="28"/>
          <w:u w:val="single"/>
        </w:rPr>
      </w:pPr>
      <w:r w:rsidRPr="009B67B2">
        <w:rPr>
          <w:b/>
          <w:i/>
          <w:sz w:val="28"/>
          <w:szCs w:val="28"/>
          <w:u w:val="single"/>
        </w:rPr>
        <w:t xml:space="preserve"> </w:t>
      </w:r>
      <w:r w:rsidR="00C0019D" w:rsidRPr="009B67B2">
        <w:rPr>
          <w:b/>
          <w:i/>
          <w:sz w:val="28"/>
          <w:szCs w:val="28"/>
          <w:u w:val="single"/>
        </w:rPr>
        <w:t>«История России»</w:t>
      </w:r>
    </w:p>
    <w:tbl>
      <w:tblPr>
        <w:tblpPr w:leftFromText="180" w:rightFromText="180" w:bottomFromText="20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7"/>
        <w:gridCol w:w="1256"/>
        <w:gridCol w:w="850"/>
        <w:gridCol w:w="850"/>
        <w:gridCol w:w="850"/>
      </w:tblGrid>
      <w:tr w:rsidR="00C0019D" w:rsidRPr="00612185" w:rsidTr="009310A1">
        <w:tc>
          <w:tcPr>
            <w:tcW w:w="6507" w:type="dxa"/>
            <w:vMerge w:val="restart"/>
            <w:tcBorders>
              <w:top w:val="single" w:sz="4" w:space="0" w:color="auto"/>
              <w:left w:val="single" w:sz="4" w:space="0" w:color="auto"/>
              <w:right w:val="single" w:sz="4" w:space="0" w:color="auto"/>
            </w:tcBorders>
            <w:hideMark/>
          </w:tcPr>
          <w:p w:rsidR="00C0019D" w:rsidRPr="00612185" w:rsidRDefault="00C0019D" w:rsidP="009310A1">
            <w:pPr>
              <w:pStyle w:val="ab"/>
              <w:spacing w:line="276" w:lineRule="auto"/>
              <w:rPr>
                <w:rFonts w:ascii="Times New Roman" w:hAnsi="Times New Roman"/>
                <w:b/>
                <w:i/>
                <w:sz w:val="28"/>
                <w:szCs w:val="28"/>
              </w:rPr>
            </w:pPr>
            <w:r w:rsidRPr="00612185">
              <w:rPr>
                <w:rFonts w:ascii="Times New Roman" w:hAnsi="Times New Roman"/>
                <w:b/>
                <w:i/>
                <w:sz w:val="28"/>
                <w:szCs w:val="28"/>
              </w:rPr>
              <w:t>ТЕМА</w:t>
            </w:r>
          </w:p>
        </w:tc>
        <w:tc>
          <w:tcPr>
            <w:tcW w:w="1256" w:type="dxa"/>
            <w:vMerge w:val="restart"/>
            <w:tcBorders>
              <w:top w:val="single" w:sz="4" w:space="0" w:color="auto"/>
              <w:left w:val="single" w:sz="4" w:space="0" w:color="auto"/>
              <w:right w:val="single" w:sz="4" w:space="0" w:color="auto"/>
            </w:tcBorders>
            <w:hideMark/>
          </w:tcPr>
          <w:p w:rsidR="00C0019D" w:rsidRPr="00612185" w:rsidRDefault="00C0019D" w:rsidP="009310A1">
            <w:pPr>
              <w:pStyle w:val="ab"/>
              <w:spacing w:line="276" w:lineRule="auto"/>
              <w:rPr>
                <w:rFonts w:ascii="Times New Roman" w:hAnsi="Times New Roman"/>
                <w:b/>
                <w:i/>
                <w:sz w:val="28"/>
                <w:szCs w:val="28"/>
              </w:rPr>
            </w:pPr>
            <w:r w:rsidRPr="00612185">
              <w:rPr>
                <w:rFonts w:ascii="Times New Roman" w:hAnsi="Times New Roman"/>
                <w:b/>
                <w:i/>
                <w:sz w:val="28"/>
                <w:szCs w:val="28"/>
              </w:rPr>
              <w:t>Количество часов</w:t>
            </w:r>
          </w:p>
        </w:tc>
        <w:tc>
          <w:tcPr>
            <w:tcW w:w="2550" w:type="dxa"/>
            <w:gridSpan w:val="3"/>
            <w:tcBorders>
              <w:top w:val="single" w:sz="4" w:space="0" w:color="auto"/>
              <w:left w:val="single" w:sz="4" w:space="0" w:color="auto"/>
              <w:bottom w:val="single" w:sz="4" w:space="0" w:color="auto"/>
              <w:right w:val="single" w:sz="4" w:space="0" w:color="auto"/>
            </w:tcBorders>
            <w:hideMark/>
          </w:tcPr>
          <w:p w:rsidR="00C0019D" w:rsidRPr="00612185" w:rsidRDefault="00C0019D" w:rsidP="009310A1">
            <w:pPr>
              <w:pStyle w:val="ab"/>
              <w:spacing w:line="276" w:lineRule="auto"/>
              <w:rPr>
                <w:rFonts w:ascii="Times New Roman" w:hAnsi="Times New Roman"/>
                <w:b/>
                <w:i/>
                <w:sz w:val="28"/>
                <w:szCs w:val="28"/>
              </w:rPr>
            </w:pPr>
            <w:r w:rsidRPr="00612185">
              <w:rPr>
                <w:rFonts w:ascii="Times New Roman" w:hAnsi="Times New Roman"/>
                <w:b/>
                <w:i/>
                <w:sz w:val="28"/>
                <w:szCs w:val="28"/>
              </w:rPr>
              <w:t>Сроки изучения</w:t>
            </w:r>
          </w:p>
        </w:tc>
      </w:tr>
      <w:tr w:rsidR="00612185" w:rsidRPr="00612185" w:rsidTr="009310A1">
        <w:tc>
          <w:tcPr>
            <w:tcW w:w="6507" w:type="dxa"/>
            <w:vMerge/>
            <w:tcBorders>
              <w:left w:val="single" w:sz="4" w:space="0" w:color="auto"/>
              <w:bottom w:val="single" w:sz="4" w:space="0" w:color="auto"/>
              <w:right w:val="single" w:sz="4" w:space="0" w:color="auto"/>
            </w:tcBorders>
            <w:hideMark/>
          </w:tcPr>
          <w:p w:rsidR="00612185" w:rsidRPr="00612185" w:rsidRDefault="00612185" w:rsidP="009310A1">
            <w:pPr>
              <w:autoSpaceDE w:val="0"/>
              <w:autoSpaceDN w:val="0"/>
              <w:adjustRightInd w:val="0"/>
              <w:rPr>
                <w:b/>
                <w:i/>
                <w:sz w:val="28"/>
                <w:szCs w:val="28"/>
              </w:rPr>
            </w:pPr>
          </w:p>
        </w:tc>
        <w:tc>
          <w:tcPr>
            <w:tcW w:w="1256" w:type="dxa"/>
            <w:vMerge/>
            <w:tcBorders>
              <w:left w:val="single" w:sz="4" w:space="0" w:color="auto"/>
              <w:bottom w:val="single" w:sz="4" w:space="0" w:color="auto"/>
              <w:right w:val="single" w:sz="4" w:space="0" w:color="auto"/>
            </w:tcBorders>
            <w:hideMark/>
          </w:tcPr>
          <w:p w:rsidR="00612185" w:rsidRPr="00612185" w:rsidRDefault="00612185" w:rsidP="009310A1">
            <w:pPr>
              <w:pStyle w:val="ab"/>
              <w:spacing w:line="276" w:lineRule="auto"/>
              <w:rPr>
                <w:rFonts w:ascii="Times New Roman" w:hAnsi="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12185" w:rsidRPr="00612185" w:rsidRDefault="00612185" w:rsidP="009310A1">
            <w:pPr>
              <w:pStyle w:val="ab"/>
              <w:spacing w:line="276" w:lineRule="auto"/>
              <w:rPr>
                <w:rFonts w:ascii="Times New Roman" w:hAnsi="Times New Roman"/>
                <w:b/>
                <w:i/>
                <w:sz w:val="28"/>
                <w:szCs w:val="28"/>
              </w:rPr>
            </w:pPr>
            <w:r w:rsidRPr="00612185">
              <w:rPr>
                <w:rFonts w:ascii="Times New Roman" w:hAnsi="Times New Roman"/>
                <w:b/>
                <w:i/>
                <w:sz w:val="28"/>
                <w:szCs w:val="28"/>
              </w:rPr>
              <w:t>8а</w:t>
            </w:r>
          </w:p>
        </w:tc>
        <w:tc>
          <w:tcPr>
            <w:tcW w:w="850" w:type="dxa"/>
            <w:tcBorders>
              <w:top w:val="single" w:sz="4" w:space="0" w:color="auto"/>
              <w:left w:val="single" w:sz="4" w:space="0" w:color="auto"/>
              <w:bottom w:val="single" w:sz="4" w:space="0" w:color="auto"/>
              <w:right w:val="single" w:sz="4" w:space="0" w:color="auto"/>
            </w:tcBorders>
          </w:tcPr>
          <w:p w:rsidR="00612185" w:rsidRPr="00612185" w:rsidRDefault="00612185" w:rsidP="009310A1">
            <w:pPr>
              <w:pStyle w:val="ab"/>
              <w:spacing w:line="276" w:lineRule="auto"/>
              <w:rPr>
                <w:rFonts w:ascii="Times New Roman" w:hAnsi="Times New Roman"/>
                <w:b/>
                <w:i/>
                <w:sz w:val="28"/>
                <w:szCs w:val="28"/>
              </w:rPr>
            </w:pPr>
            <w:r w:rsidRPr="00612185">
              <w:rPr>
                <w:rFonts w:ascii="Times New Roman" w:hAnsi="Times New Roman"/>
                <w:b/>
                <w:i/>
                <w:sz w:val="28"/>
                <w:szCs w:val="28"/>
              </w:rPr>
              <w:t>8б</w:t>
            </w:r>
          </w:p>
        </w:tc>
        <w:tc>
          <w:tcPr>
            <w:tcW w:w="850" w:type="dxa"/>
            <w:tcBorders>
              <w:top w:val="single" w:sz="4" w:space="0" w:color="auto"/>
              <w:left w:val="single" w:sz="4" w:space="0" w:color="auto"/>
              <w:bottom w:val="single" w:sz="4" w:space="0" w:color="auto"/>
              <w:right w:val="single" w:sz="4" w:space="0" w:color="auto"/>
            </w:tcBorders>
          </w:tcPr>
          <w:p w:rsidR="00612185" w:rsidRPr="00612185" w:rsidRDefault="00612185" w:rsidP="009310A1">
            <w:pPr>
              <w:pStyle w:val="ab"/>
              <w:spacing w:line="276" w:lineRule="auto"/>
              <w:rPr>
                <w:rFonts w:ascii="Times New Roman" w:hAnsi="Times New Roman"/>
                <w:b/>
                <w:i/>
                <w:sz w:val="28"/>
                <w:szCs w:val="28"/>
              </w:rPr>
            </w:pPr>
            <w:r w:rsidRPr="00612185">
              <w:rPr>
                <w:rFonts w:ascii="Times New Roman" w:hAnsi="Times New Roman"/>
                <w:b/>
                <w:i/>
                <w:sz w:val="28"/>
                <w:szCs w:val="28"/>
              </w:rPr>
              <w:t>8в</w:t>
            </w:r>
          </w:p>
        </w:tc>
      </w:tr>
      <w:tr w:rsidR="00C0019D" w:rsidRPr="00612185" w:rsidTr="009310A1">
        <w:tc>
          <w:tcPr>
            <w:tcW w:w="6507" w:type="dxa"/>
            <w:tcBorders>
              <w:top w:val="single" w:sz="4" w:space="0" w:color="auto"/>
              <w:left w:val="single" w:sz="4" w:space="0" w:color="auto"/>
              <w:bottom w:val="single" w:sz="4" w:space="0" w:color="auto"/>
              <w:right w:val="single" w:sz="4" w:space="0" w:color="auto"/>
            </w:tcBorders>
            <w:hideMark/>
          </w:tcPr>
          <w:p w:rsidR="00612185" w:rsidRPr="00612185" w:rsidRDefault="00612185" w:rsidP="00612185">
            <w:pPr>
              <w:autoSpaceDE w:val="0"/>
              <w:autoSpaceDN w:val="0"/>
              <w:adjustRightInd w:val="0"/>
              <w:jc w:val="both"/>
              <w:rPr>
                <w:bCs/>
                <w:sz w:val="28"/>
                <w:szCs w:val="28"/>
              </w:rPr>
            </w:pPr>
            <w:r w:rsidRPr="00612185">
              <w:rPr>
                <w:bCs/>
                <w:sz w:val="28"/>
                <w:szCs w:val="28"/>
              </w:rPr>
              <w:t>Россия в конце XVII — первой четверти XVIII в.</w:t>
            </w:r>
          </w:p>
          <w:p w:rsidR="00C0019D" w:rsidRPr="00612185" w:rsidRDefault="00C0019D" w:rsidP="009310A1">
            <w:pPr>
              <w:autoSpaceDE w:val="0"/>
              <w:autoSpaceDN w:val="0"/>
              <w:adjustRightInd w:val="0"/>
              <w:rPr>
                <w:bCs/>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C0019D" w:rsidRPr="00612185" w:rsidRDefault="007758A5" w:rsidP="009310A1">
            <w:pPr>
              <w:pStyle w:val="ab"/>
              <w:spacing w:line="276" w:lineRule="auto"/>
              <w:rPr>
                <w:rFonts w:ascii="Times New Roman" w:hAnsi="Times New Roman"/>
                <w:sz w:val="28"/>
                <w:szCs w:val="28"/>
              </w:rPr>
            </w:pPr>
            <w:r>
              <w:rPr>
                <w:rFonts w:ascii="Times New Roman" w:hAnsi="Times New Roman"/>
                <w:sz w:val="28"/>
                <w:szCs w:val="28"/>
              </w:rPr>
              <w:t>14</w:t>
            </w:r>
          </w:p>
        </w:tc>
        <w:tc>
          <w:tcPr>
            <w:tcW w:w="850" w:type="dxa"/>
            <w:tcBorders>
              <w:top w:val="single" w:sz="4" w:space="0" w:color="auto"/>
              <w:left w:val="single" w:sz="4" w:space="0" w:color="auto"/>
              <w:bottom w:val="single" w:sz="4" w:space="0" w:color="auto"/>
              <w:right w:val="single" w:sz="4" w:space="0" w:color="auto"/>
            </w:tcBorders>
            <w:hideMark/>
          </w:tcPr>
          <w:p w:rsidR="00C0019D" w:rsidRPr="00612185" w:rsidRDefault="00C0019D" w:rsidP="009310A1">
            <w:pPr>
              <w:pStyle w:val="ab"/>
              <w:spacing w:line="276"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0019D" w:rsidRPr="00612185" w:rsidRDefault="00C0019D" w:rsidP="009310A1">
            <w:pPr>
              <w:pStyle w:val="ab"/>
              <w:spacing w:line="276"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0019D" w:rsidRPr="00612185" w:rsidRDefault="00C0019D" w:rsidP="009310A1">
            <w:pPr>
              <w:pStyle w:val="ab"/>
              <w:spacing w:line="276" w:lineRule="auto"/>
              <w:rPr>
                <w:rFonts w:ascii="Times New Roman" w:hAnsi="Times New Roman"/>
                <w:sz w:val="28"/>
                <w:szCs w:val="28"/>
              </w:rPr>
            </w:pPr>
          </w:p>
        </w:tc>
      </w:tr>
      <w:tr w:rsidR="00612185" w:rsidRPr="00612185" w:rsidTr="009310A1">
        <w:tc>
          <w:tcPr>
            <w:tcW w:w="6507" w:type="dxa"/>
            <w:tcBorders>
              <w:top w:val="single" w:sz="4" w:space="0" w:color="auto"/>
              <w:left w:val="single" w:sz="4" w:space="0" w:color="auto"/>
              <w:bottom w:val="single" w:sz="4" w:space="0" w:color="auto"/>
              <w:right w:val="single" w:sz="4" w:space="0" w:color="auto"/>
            </w:tcBorders>
            <w:hideMark/>
          </w:tcPr>
          <w:p w:rsidR="00612185" w:rsidRPr="00612185" w:rsidRDefault="00612185" w:rsidP="00612185">
            <w:pPr>
              <w:autoSpaceDE w:val="0"/>
              <w:autoSpaceDN w:val="0"/>
              <w:adjustRightInd w:val="0"/>
              <w:jc w:val="both"/>
              <w:rPr>
                <w:bCs/>
                <w:sz w:val="28"/>
                <w:szCs w:val="28"/>
              </w:rPr>
            </w:pPr>
            <w:r w:rsidRPr="00612185">
              <w:rPr>
                <w:bCs/>
                <w:sz w:val="28"/>
                <w:szCs w:val="28"/>
              </w:rPr>
              <w:t>После Петра Великого: эпоха дворцовых переворотов.</w:t>
            </w:r>
          </w:p>
          <w:p w:rsidR="00612185" w:rsidRPr="00612185" w:rsidRDefault="00612185" w:rsidP="009310A1">
            <w:pPr>
              <w:pStyle w:val="ab"/>
              <w:spacing w:line="276" w:lineRule="auto"/>
              <w:rPr>
                <w:rFonts w:ascii="Times New Roman" w:hAnsi="Times New Roman"/>
                <w:bCs/>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612185" w:rsidRPr="00612185" w:rsidRDefault="007758A5" w:rsidP="009310A1">
            <w:pPr>
              <w:pStyle w:val="ab"/>
              <w:spacing w:line="276" w:lineRule="auto"/>
              <w:rPr>
                <w:rFonts w:ascii="Times New Roman" w:hAnsi="Times New Roman"/>
                <w:sz w:val="28"/>
                <w:szCs w:val="28"/>
              </w:rPr>
            </w:pPr>
            <w:r>
              <w:rPr>
                <w:rFonts w:ascii="Times New Roman" w:hAnsi="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612185" w:rsidRPr="00612185" w:rsidRDefault="00612185" w:rsidP="009310A1">
            <w:pPr>
              <w:pStyle w:val="ab"/>
              <w:spacing w:line="276"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12185" w:rsidRPr="00612185" w:rsidRDefault="00612185" w:rsidP="009310A1">
            <w:pPr>
              <w:pStyle w:val="ab"/>
              <w:spacing w:line="276"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12185" w:rsidRPr="00612185" w:rsidRDefault="00612185" w:rsidP="009310A1">
            <w:pPr>
              <w:pStyle w:val="ab"/>
              <w:spacing w:line="276" w:lineRule="auto"/>
              <w:rPr>
                <w:rFonts w:ascii="Times New Roman" w:hAnsi="Times New Roman"/>
                <w:sz w:val="28"/>
                <w:szCs w:val="28"/>
              </w:rPr>
            </w:pPr>
          </w:p>
        </w:tc>
      </w:tr>
      <w:tr w:rsidR="00612185" w:rsidRPr="00612185" w:rsidTr="009310A1">
        <w:tc>
          <w:tcPr>
            <w:tcW w:w="6507" w:type="dxa"/>
            <w:tcBorders>
              <w:top w:val="single" w:sz="4" w:space="0" w:color="auto"/>
              <w:left w:val="single" w:sz="4" w:space="0" w:color="auto"/>
              <w:bottom w:val="single" w:sz="4" w:space="0" w:color="auto"/>
              <w:right w:val="single" w:sz="4" w:space="0" w:color="auto"/>
            </w:tcBorders>
            <w:hideMark/>
          </w:tcPr>
          <w:p w:rsidR="00612185" w:rsidRPr="00612185" w:rsidRDefault="00612185" w:rsidP="00612185">
            <w:pPr>
              <w:autoSpaceDE w:val="0"/>
              <w:autoSpaceDN w:val="0"/>
              <w:adjustRightInd w:val="0"/>
              <w:jc w:val="both"/>
              <w:rPr>
                <w:sz w:val="28"/>
                <w:szCs w:val="28"/>
              </w:rPr>
            </w:pPr>
            <w:r w:rsidRPr="00612185">
              <w:rPr>
                <w:bCs/>
                <w:sz w:val="28"/>
                <w:szCs w:val="28"/>
              </w:rPr>
              <w:t>Российская империя в период правления Екатерины II</w:t>
            </w:r>
          </w:p>
          <w:p w:rsidR="00612185" w:rsidRPr="00612185" w:rsidRDefault="00612185" w:rsidP="009310A1">
            <w:pPr>
              <w:pStyle w:val="ab"/>
              <w:spacing w:line="276" w:lineRule="auto"/>
              <w:rPr>
                <w:rFonts w:ascii="Times New Roman" w:hAnsi="Times New Roman"/>
                <w:bCs/>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612185" w:rsidRPr="00612185" w:rsidRDefault="007758A5" w:rsidP="009310A1">
            <w:pPr>
              <w:pStyle w:val="ab"/>
              <w:spacing w:line="276" w:lineRule="auto"/>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612185" w:rsidRPr="00612185" w:rsidRDefault="00612185" w:rsidP="009310A1">
            <w:pPr>
              <w:pStyle w:val="ab"/>
              <w:spacing w:line="276"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12185" w:rsidRPr="00612185" w:rsidRDefault="00612185" w:rsidP="009310A1">
            <w:pPr>
              <w:pStyle w:val="ab"/>
              <w:spacing w:line="276"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12185" w:rsidRPr="00612185" w:rsidRDefault="00612185" w:rsidP="009310A1">
            <w:pPr>
              <w:pStyle w:val="ab"/>
              <w:spacing w:line="276" w:lineRule="auto"/>
              <w:rPr>
                <w:rFonts w:ascii="Times New Roman" w:hAnsi="Times New Roman"/>
                <w:sz w:val="28"/>
                <w:szCs w:val="28"/>
              </w:rPr>
            </w:pPr>
          </w:p>
        </w:tc>
      </w:tr>
      <w:tr w:rsidR="00612185" w:rsidRPr="00612185" w:rsidTr="009310A1">
        <w:tc>
          <w:tcPr>
            <w:tcW w:w="6507" w:type="dxa"/>
            <w:tcBorders>
              <w:top w:val="single" w:sz="4" w:space="0" w:color="auto"/>
              <w:left w:val="single" w:sz="4" w:space="0" w:color="auto"/>
              <w:bottom w:val="single" w:sz="4" w:space="0" w:color="auto"/>
              <w:right w:val="single" w:sz="4" w:space="0" w:color="auto"/>
            </w:tcBorders>
            <w:hideMark/>
          </w:tcPr>
          <w:p w:rsidR="00612185" w:rsidRPr="00612185" w:rsidRDefault="00612185" w:rsidP="00612185">
            <w:pPr>
              <w:autoSpaceDE w:val="0"/>
              <w:autoSpaceDN w:val="0"/>
              <w:adjustRightInd w:val="0"/>
              <w:jc w:val="both"/>
              <w:rPr>
                <w:bCs/>
                <w:sz w:val="28"/>
                <w:szCs w:val="28"/>
              </w:rPr>
            </w:pPr>
            <w:r w:rsidRPr="00612185">
              <w:rPr>
                <w:bCs/>
                <w:sz w:val="28"/>
                <w:szCs w:val="28"/>
              </w:rPr>
              <w:t>Россия при Павле I.</w:t>
            </w:r>
          </w:p>
          <w:p w:rsidR="00612185" w:rsidRPr="00612185" w:rsidRDefault="00612185" w:rsidP="00612185">
            <w:pPr>
              <w:autoSpaceDE w:val="0"/>
              <w:autoSpaceDN w:val="0"/>
              <w:adjustRightInd w:val="0"/>
              <w:jc w:val="both"/>
              <w:rPr>
                <w:bCs/>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612185" w:rsidRPr="00612185" w:rsidRDefault="007758A5" w:rsidP="009310A1">
            <w:pPr>
              <w:pStyle w:val="ab"/>
              <w:spacing w:line="276" w:lineRule="auto"/>
              <w:rPr>
                <w:rFonts w:ascii="Times New Roman" w:hAnsi="Times New Roman"/>
                <w:sz w:val="28"/>
                <w:szCs w:val="28"/>
              </w:rPr>
            </w:pPr>
            <w:r>
              <w:rPr>
                <w:rFonts w:ascii="Times New Roman" w:hAnsi="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612185" w:rsidRPr="00612185" w:rsidRDefault="00612185" w:rsidP="009310A1">
            <w:pPr>
              <w:pStyle w:val="ab"/>
              <w:spacing w:line="276"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12185" w:rsidRPr="00612185" w:rsidRDefault="00612185" w:rsidP="009310A1">
            <w:pPr>
              <w:pStyle w:val="ab"/>
              <w:spacing w:line="276"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12185" w:rsidRPr="00612185" w:rsidRDefault="00612185" w:rsidP="009310A1">
            <w:pPr>
              <w:pStyle w:val="ab"/>
              <w:spacing w:line="276" w:lineRule="auto"/>
              <w:rPr>
                <w:rFonts w:ascii="Times New Roman" w:hAnsi="Times New Roman"/>
                <w:sz w:val="28"/>
                <w:szCs w:val="28"/>
              </w:rPr>
            </w:pPr>
          </w:p>
        </w:tc>
      </w:tr>
      <w:tr w:rsidR="00612185" w:rsidRPr="00612185" w:rsidTr="009310A1">
        <w:tc>
          <w:tcPr>
            <w:tcW w:w="6507" w:type="dxa"/>
            <w:tcBorders>
              <w:top w:val="single" w:sz="4" w:space="0" w:color="auto"/>
              <w:left w:val="single" w:sz="4" w:space="0" w:color="auto"/>
              <w:bottom w:val="single" w:sz="4" w:space="0" w:color="auto"/>
              <w:right w:val="single" w:sz="4" w:space="0" w:color="auto"/>
            </w:tcBorders>
            <w:hideMark/>
          </w:tcPr>
          <w:p w:rsidR="00612185" w:rsidRPr="00612185" w:rsidRDefault="00612185" w:rsidP="00612185">
            <w:pPr>
              <w:autoSpaceDE w:val="0"/>
              <w:autoSpaceDN w:val="0"/>
              <w:adjustRightInd w:val="0"/>
              <w:jc w:val="both"/>
              <w:rPr>
                <w:bCs/>
                <w:sz w:val="28"/>
                <w:szCs w:val="28"/>
              </w:rPr>
            </w:pPr>
            <w:r w:rsidRPr="00612185">
              <w:rPr>
                <w:bCs/>
                <w:sz w:val="28"/>
                <w:szCs w:val="28"/>
              </w:rPr>
              <w:t>Культурное пространство империи. Повседневная жизнь сословий в XVIII в.</w:t>
            </w:r>
          </w:p>
          <w:p w:rsidR="00612185" w:rsidRPr="00612185" w:rsidRDefault="00612185" w:rsidP="00612185">
            <w:pPr>
              <w:autoSpaceDE w:val="0"/>
              <w:autoSpaceDN w:val="0"/>
              <w:adjustRightInd w:val="0"/>
              <w:jc w:val="both"/>
              <w:rPr>
                <w:bCs/>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612185" w:rsidRPr="00612185" w:rsidRDefault="007758A5" w:rsidP="009310A1">
            <w:pPr>
              <w:pStyle w:val="ab"/>
              <w:spacing w:line="276" w:lineRule="auto"/>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612185" w:rsidRPr="00612185" w:rsidRDefault="00612185" w:rsidP="009310A1">
            <w:pPr>
              <w:pStyle w:val="ab"/>
              <w:spacing w:line="276"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12185" w:rsidRPr="00612185" w:rsidRDefault="00612185" w:rsidP="009310A1">
            <w:pPr>
              <w:pStyle w:val="ab"/>
              <w:spacing w:line="276"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12185" w:rsidRPr="00612185" w:rsidRDefault="00612185" w:rsidP="009310A1">
            <w:pPr>
              <w:pStyle w:val="ab"/>
              <w:spacing w:line="276" w:lineRule="auto"/>
              <w:rPr>
                <w:rFonts w:ascii="Times New Roman" w:hAnsi="Times New Roman"/>
                <w:sz w:val="28"/>
                <w:szCs w:val="28"/>
              </w:rPr>
            </w:pPr>
          </w:p>
        </w:tc>
      </w:tr>
      <w:tr w:rsidR="00C0019D" w:rsidRPr="00612185" w:rsidTr="009310A1">
        <w:tc>
          <w:tcPr>
            <w:tcW w:w="6507" w:type="dxa"/>
            <w:tcBorders>
              <w:top w:val="single" w:sz="4" w:space="0" w:color="auto"/>
              <w:left w:val="single" w:sz="4" w:space="0" w:color="auto"/>
              <w:bottom w:val="single" w:sz="4" w:space="0" w:color="auto"/>
              <w:right w:val="single" w:sz="4" w:space="0" w:color="auto"/>
            </w:tcBorders>
            <w:hideMark/>
          </w:tcPr>
          <w:p w:rsidR="00C0019D" w:rsidRPr="00612185" w:rsidRDefault="00C0019D" w:rsidP="009310A1">
            <w:pPr>
              <w:pStyle w:val="ab"/>
              <w:spacing w:line="276" w:lineRule="auto"/>
              <w:rPr>
                <w:rFonts w:ascii="Times New Roman" w:hAnsi="Times New Roman"/>
                <w:sz w:val="28"/>
                <w:szCs w:val="28"/>
              </w:rPr>
            </w:pPr>
            <w:r w:rsidRPr="00612185">
              <w:rPr>
                <w:rFonts w:ascii="Times New Roman" w:hAnsi="Times New Roman"/>
                <w:sz w:val="28"/>
                <w:szCs w:val="28"/>
              </w:rPr>
              <w:lastRenderedPageBreak/>
              <w:t>Всего</w:t>
            </w:r>
          </w:p>
        </w:tc>
        <w:tc>
          <w:tcPr>
            <w:tcW w:w="1256" w:type="dxa"/>
            <w:tcBorders>
              <w:top w:val="single" w:sz="4" w:space="0" w:color="auto"/>
              <w:left w:val="single" w:sz="4" w:space="0" w:color="auto"/>
              <w:bottom w:val="single" w:sz="4" w:space="0" w:color="auto"/>
              <w:right w:val="single" w:sz="4" w:space="0" w:color="auto"/>
            </w:tcBorders>
            <w:hideMark/>
          </w:tcPr>
          <w:p w:rsidR="00C0019D" w:rsidRPr="00612185" w:rsidRDefault="00C0019D" w:rsidP="009310A1">
            <w:pPr>
              <w:pStyle w:val="ab"/>
              <w:spacing w:line="276" w:lineRule="auto"/>
              <w:rPr>
                <w:rFonts w:ascii="Times New Roman" w:hAnsi="Times New Roman"/>
                <w:b/>
                <w:sz w:val="28"/>
                <w:szCs w:val="28"/>
              </w:rPr>
            </w:pPr>
            <w:r w:rsidRPr="00612185">
              <w:rPr>
                <w:rFonts w:ascii="Times New Roman" w:hAnsi="Times New Roman"/>
                <w:b/>
                <w:sz w:val="28"/>
                <w:szCs w:val="28"/>
              </w:rPr>
              <w:t>40</w:t>
            </w:r>
          </w:p>
        </w:tc>
        <w:tc>
          <w:tcPr>
            <w:tcW w:w="850" w:type="dxa"/>
            <w:tcBorders>
              <w:top w:val="single" w:sz="4" w:space="0" w:color="auto"/>
              <w:left w:val="single" w:sz="4" w:space="0" w:color="auto"/>
              <w:bottom w:val="single" w:sz="4" w:space="0" w:color="auto"/>
              <w:right w:val="single" w:sz="4" w:space="0" w:color="auto"/>
            </w:tcBorders>
          </w:tcPr>
          <w:p w:rsidR="00C0019D" w:rsidRPr="00612185" w:rsidRDefault="00C0019D" w:rsidP="009310A1">
            <w:pPr>
              <w:pStyle w:val="ab"/>
              <w:spacing w:line="276"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0019D" w:rsidRPr="00612185" w:rsidRDefault="00C0019D" w:rsidP="009310A1">
            <w:pPr>
              <w:pStyle w:val="ab"/>
              <w:spacing w:line="276"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0019D" w:rsidRPr="00612185" w:rsidRDefault="00C0019D" w:rsidP="009310A1">
            <w:pPr>
              <w:pStyle w:val="ab"/>
              <w:spacing w:line="276" w:lineRule="auto"/>
              <w:rPr>
                <w:rFonts w:ascii="Times New Roman" w:hAnsi="Times New Roman"/>
                <w:sz w:val="28"/>
                <w:szCs w:val="28"/>
              </w:rPr>
            </w:pPr>
          </w:p>
        </w:tc>
      </w:tr>
      <w:tr w:rsidR="00C0019D" w:rsidRPr="00612185" w:rsidTr="009310A1">
        <w:tc>
          <w:tcPr>
            <w:tcW w:w="6507" w:type="dxa"/>
            <w:tcBorders>
              <w:top w:val="single" w:sz="4" w:space="0" w:color="auto"/>
              <w:left w:val="single" w:sz="4" w:space="0" w:color="auto"/>
              <w:bottom w:val="single" w:sz="4" w:space="0" w:color="auto"/>
              <w:right w:val="single" w:sz="4" w:space="0" w:color="auto"/>
            </w:tcBorders>
            <w:hideMark/>
          </w:tcPr>
          <w:p w:rsidR="00C0019D" w:rsidRPr="00612185" w:rsidRDefault="00C0019D" w:rsidP="009310A1">
            <w:pPr>
              <w:pStyle w:val="ab"/>
              <w:spacing w:line="276" w:lineRule="auto"/>
              <w:rPr>
                <w:rFonts w:ascii="Times New Roman" w:hAnsi="Times New Roman"/>
                <w:sz w:val="28"/>
                <w:szCs w:val="28"/>
              </w:rPr>
            </w:pPr>
            <w:r w:rsidRPr="00612185">
              <w:rPr>
                <w:rFonts w:ascii="Times New Roman" w:hAnsi="Times New Roman"/>
                <w:sz w:val="28"/>
                <w:szCs w:val="28"/>
              </w:rPr>
              <w:t>Резерв</w:t>
            </w:r>
          </w:p>
        </w:tc>
        <w:tc>
          <w:tcPr>
            <w:tcW w:w="1256" w:type="dxa"/>
            <w:tcBorders>
              <w:top w:val="single" w:sz="4" w:space="0" w:color="auto"/>
              <w:left w:val="single" w:sz="4" w:space="0" w:color="auto"/>
              <w:bottom w:val="single" w:sz="4" w:space="0" w:color="auto"/>
              <w:right w:val="single" w:sz="4" w:space="0" w:color="auto"/>
            </w:tcBorders>
            <w:hideMark/>
          </w:tcPr>
          <w:p w:rsidR="00C0019D" w:rsidRPr="00612185" w:rsidRDefault="00C0019D" w:rsidP="009310A1">
            <w:pPr>
              <w:pStyle w:val="ab"/>
              <w:spacing w:line="276" w:lineRule="auto"/>
              <w:rPr>
                <w:rFonts w:ascii="Times New Roman" w:hAnsi="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C0019D" w:rsidRPr="00612185" w:rsidRDefault="00C0019D" w:rsidP="009310A1">
            <w:pPr>
              <w:pStyle w:val="ab"/>
              <w:spacing w:line="276"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0019D" w:rsidRPr="00612185" w:rsidRDefault="00C0019D" w:rsidP="009310A1">
            <w:pPr>
              <w:pStyle w:val="ab"/>
              <w:spacing w:line="276"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0019D" w:rsidRPr="00612185" w:rsidRDefault="00C0019D" w:rsidP="009310A1">
            <w:pPr>
              <w:pStyle w:val="ab"/>
              <w:spacing w:line="276" w:lineRule="auto"/>
              <w:rPr>
                <w:rFonts w:ascii="Times New Roman" w:hAnsi="Times New Roman"/>
                <w:sz w:val="28"/>
                <w:szCs w:val="28"/>
              </w:rPr>
            </w:pPr>
          </w:p>
        </w:tc>
      </w:tr>
    </w:tbl>
    <w:p w:rsidR="00612185" w:rsidRPr="009B67B2" w:rsidRDefault="00612185" w:rsidP="00612185">
      <w:pPr>
        <w:rPr>
          <w:b/>
          <w:i/>
          <w:sz w:val="28"/>
          <w:szCs w:val="28"/>
          <w:u w:val="single"/>
        </w:rPr>
      </w:pPr>
      <w:r w:rsidRPr="009B67B2">
        <w:rPr>
          <w:b/>
          <w:i/>
          <w:sz w:val="28"/>
          <w:szCs w:val="28"/>
          <w:u w:val="single"/>
        </w:rPr>
        <w:t>Всеобщая история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7"/>
        <w:gridCol w:w="1256"/>
        <w:gridCol w:w="850"/>
        <w:gridCol w:w="850"/>
        <w:gridCol w:w="851"/>
      </w:tblGrid>
      <w:tr w:rsidR="00612185" w:rsidRPr="00035350" w:rsidTr="009310A1">
        <w:tc>
          <w:tcPr>
            <w:tcW w:w="6507" w:type="dxa"/>
            <w:vMerge w:val="restart"/>
            <w:tcBorders>
              <w:top w:val="single" w:sz="4" w:space="0" w:color="auto"/>
              <w:left w:val="single" w:sz="4" w:space="0" w:color="auto"/>
              <w:right w:val="single" w:sz="4" w:space="0" w:color="auto"/>
            </w:tcBorders>
            <w:hideMark/>
          </w:tcPr>
          <w:p w:rsidR="00612185" w:rsidRPr="00F01A50" w:rsidRDefault="00612185" w:rsidP="009310A1">
            <w:pPr>
              <w:pStyle w:val="ab"/>
              <w:spacing w:line="276" w:lineRule="auto"/>
              <w:rPr>
                <w:rFonts w:ascii="Times New Roman" w:hAnsi="Times New Roman"/>
                <w:b/>
                <w:i/>
                <w:sz w:val="28"/>
                <w:szCs w:val="28"/>
              </w:rPr>
            </w:pPr>
            <w:r w:rsidRPr="00F01A50">
              <w:rPr>
                <w:rFonts w:ascii="Times New Roman" w:hAnsi="Times New Roman"/>
                <w:b/>
                <w:i/>
                <w:sz w:val="28"/>
                <w:szCs w:val="28"/>
              </w:rPr>
              <w:t>ТЕМА</w:t>
            </w:r>
          </w:p>
          <w:p w:rsidR="00612185" w:rsidRPr="00F01A50" w:rsidRDefault="00612185" w:rsidP="009310A1">
            <w:pPr>
              <w:pStyle w:val="ab"/>
              <w:spacing w:line="276" w:lineRule="auto"/>
              <w:rPr>
                <w:rFonts w:ascii="Times New Roman" w:hAnsi="Times New Roman"/>
                <w:b/>
                <w:i/>
                <w:sz w:val="28"/>
                <w:szCs w:val="28"/>
              </w:rPr>
            </w:pPr>
          </w:p>
          <w:p w:rsidR="00612185" w:rsidRPr="00F01A50" w:rsidRDefault="00612185" w:rsidP="009310A1">
            <w:pPr>
              <w:pStyle w:val="ab"/>
              <w:rPr>
                <w:rFonts w:ascii="Times New Roman" w:hAnsi="Times New Roman"/>
                <w:b/>
                <w:i/>
                <w:sz w:val="28"/>
                <w:szCs w:val="28"/>
              </w:rPr>
            </w:pPr>
          </w:p>
        </w:tc>
        <w:tc>
          <w:tcPr>
            <w:tcW w:w="1256" w:type="dxa"/>
            <w:vMerge w:val="restart"/>
            <w:tcBorders>
              <w:top w:val="single" w:sz="4" w:space="0" w:color="auto"/>
              <w:left w:val="single" w:sz="4" w:space="0" w:color="auto"/>
              <w:right w:val="single" w:sz="4" w:space="0" w:color="auto"/>
            </w:tcBorders>
            <w:hideMark/>
          </w:tcPr>
          <w:p w:rsidR="00612185" w:rsidRPr="00F01A50" w:rsidRDefault="00612185" w:rsidP="009310A1">
            <w:pPr>
              <w:pStyle w:val="ab"/>
              <w:spacing w:line="276" w:lineRule="auto"/>
              <w:rPr>
                <w:rFonts w:ascii="Times New Roman" w:hAnsi="Times New Roman"/>
                <w:b/>
                <w:i/>
                <w:sz w:val="28"/>
                <w:szCs w:val="28"/>
              </w:rPr>
            </w:pPr>
            <w:r w:rsidRPr="00F01A50">
              <w:rPr>
                <w:rFonts w:ascii="Times New Roman" w:hAnsi="Times New Roman"/>
                <w:b/>
                <w:i/>
                <w:sz w:val="28"/>
                <w:szCs w:val="28"/>
              </w:rPr>
              <w:t>Количество часов</w:t>
            </w:r>
          </w:p>
        </w:tc>
        <w:tc>
          <w:tcPr>
            <w:tcW w:w="2551" w:type="dxa"/>
            <w:gridSpan w:val="3"/>
            <w:tcBorders>
              <w:top w:val="single" w:sz="4" w:space="0" w:color="auto"/>
              <w:left w:val="single" w:sz="4" w:space="0" w:color="auto"/>
              <w:bottom w:val="single" w:sz="4" w:space="0" w:color="auto"/>
              <w:right w:val="single" w:sz="4" w:space="0" w:color="auto"/>
            </w:tcBorders>
            <w:hideMark/>
          </w:tcPr>
          <w:p w:rsidR="00612185" w:rsidRPr="00F01A50" w:rsidRDefault="00612185" w:rsidP="009310A1">
            <w:pPr>
              <w:pStyle w:val="ab"/>
              <w:spacing w:line="276" w:lineRule="auto"/>
              <w:rPr>
                <w:rFonts w:ascii="Times New Roman" w:hAnsi="Times New Roman"/>
                <w:b/>
                <w:i/>
                <w:sz w:val="28"/>
                <w:szCs w:val="28"/>
              </w:rPr>
            </w:pPr>
            <w:r w:rsidRPr="00F01A50">
              <w:rPr>
                <w:rFonts w:ascii="Times New Roman" w:hAnsi="Times New Roman"/>
                <w:b/>
                <w:i/>
                <w:sz w:val="28"/>
                <w:szCs w:val="28"/>
              </w:rPr>
              <w:t>Сроки изучения</w:t>
            </w:r>
          </w:p>
        </w:tc>
      </w:tr>
      <w:tr w:rsidR="00612185" w:rsidRPr="00035350" w:rsidTr="009310A1">
        <w:tc>
          <w:tcPr>
            <w:tcW w:w="6507" w:type="dxa"/>
            <w:vMerge/>
            <w:tcBorders>
              <w:left w:val="single" w:sz="4" w:space="0" w:color="auto"/>
              <w:bottom w:val="single" w:sz="4" w:space="0" w:color="auto"/>
              <w:right w:val="single" w:sz="4" w:space="0" w:color="auto"/>
            </w:tcBorders>
            <w:hideMark/>
          </w:tcPr>
          <w:p w:rsidR="00612185" w:rsidRPr="00F01A50" w:rsidRDefault="00612185" w:rsidP="009310A1">
            <w:pPr>
              <w:pStyle w:val="ab"/>
              <w:spacing w:line="276" w:lineRule="auto"/>
              <w:rPr>
                <w:rFonts w:ascii="Times New Roman" w:hAnsi="Times New Roman"/>
                <w:b/>
                <w:i/>
                <w:sz w:val="28"/>
                <w:szCs w:val="28"/>
              </w:rPr>
            </w:pPr>
          </w:p>
        </w:tc>
        <w:tc>
          <w:tcPr>
            <w:tcW w:w="1256" w:type="dxa"/>
            <w:vMerge/>
            <w:tcBorders>
              <w:left w:val="single" w:sz="4" w:space="0" w:color="auto"/>
              <w:bottom w:val="single" w:sz="4" w:space="0" w:color="auto"/>
              <w:right w:val="single" w:sz="4" w:space="0" w:color="auto"/>
            </w:tcBorders>
            <w:hideMark/>
          </w:tcPr>
          <w:p w:rsidR="00612185" w:rsidRPr="00F01A50" w:rsidRDefault="00612185" w:rsidP="009310A1">
            <w:pPr>
              <w:pStyle w:val="ab"/>
              <w:spacing w:line="276" w:lineRule="auto"/>
              <w:rPr>
                <w:rFonts w:ascii="Times New Roman" w:hAnsi="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12185" w:rsidRPr="00F01A50" w:rsidRDefault="00612185" w:rsidP="009310A1">
            <w:pPr>
              <w:pStyle w:val="ab"/>
              <w:spacing w:line="276" w:lineRule="auto"/>
              <w:rPr>
                <w:rFonts w:ascii="Times New Roman" w:hAnsi="Times New Roman"/>
                <w:b/>
                <w:i/>
                <w:sz w:val="28"/>
                <w:szCs w:val="28"/>
              </w:rPr>
            </w:pPr>
            <w:r>
              <w:rPr>
                <w:rFonts w:ascii="Times New Roman" w:hAnsi="Times New Roman"/>
                <w:b/>
                <w:i/>
                <w:sz w:val="28"/>
                <w:szCs w:val="28"/>
              </w:rPr>
              <w:t>8</w:t>
            </w:r>
            <w:r w:rsidRPr="00F01A50">
              <w:rPr>
                <w:rFonts w:ascii="Times New Roman" w:hAnsi="Times New Roman"/>
                <w:b/>
                <w:i/>
                <w:sz w:val="28"/>
                <w:szCs w:val="28"/>
              </w:rPr>
              <w:t>а</w:t>
            </w:r>
          </w:p>
        </w:tc>
        <w:tc>
          <w:tcPr>
            <w:tcW w:w="850" w:type="dxa"/>
            <w:tcBorders>
              <w:top w:val="single" w:sz="4" w:space="0" w:color="auto"/>
              <w:left w:val="single" w:sz="4" w:space="0" w:color="auto"/>
              <w:bottom w:val="single" w:sz="4" w:space="0" w:color="auto"/>
              <w:right w:val="single" w:sz="4" w:space="0" w:color="auto"/>
            </w:tcBorders>
          </w:tcPr>
          <w:p w:rsidR="00612185" w:rsidRPr="00F01A50" w:rsidRDefault="00612185" w:rsidP="009310A1">
            <w:pPr>
              <w:pStyle w:val="ab"/>
              <w:spacing w:line="276" w:lineRule="auto"/>
              <w:rPr>
                <w:rFonts w:ascii="Times New Roman" w:hAnsi="Times New Roman"/>
                <w:b/>
                <w:i/>
                <w:sz w:val="28"/>
                <w:szCs w:val="28"/>
              </w:rPr>
            </w:pPr>
            <w:r>
              <w:rPr>
                <w:rFonts w:ascii="Times New Roman" w:hAnsi="Times New Roman"/>
                <w:b/>
                <w:i/>
                <w:sz w:val="28"/>
                <w:szCs w:val="28"/>
              </w:rPr>
              <w:t>8</w:t>
            </w:r>
            <w:r w:rsidRPr="00F01A50">
              <w:rPr>
                <w:rFonts w:ascii="Times New Roman" w:hAnsi="Times New Roman"/>
                <w:b/>
                <w:i/>
                <w:sz w:val="28"/>
                <w:szCs w:val="28"/>
              </w:rPr>
              <w:t>б</w:t>
            </w:r>
          </w:p>
        </w:tc>
        <w:tc>
          <w:tcPr>
            <w:tcW w:w="851" w:type="dxa"/>
            <w:tcBorders>
              <w:top w:val="single" w:sz="4" w:space="0" w:color="auto"/>
              <w:left w:val="single" w:sz="4" w:space="0" w:color="auto"/>
              <w:bottom w:val="single" w:sz="4" w:space="0" w:color="auto"/>
              <w:right w:val="single" w:sz="4" w:space="0" w:color="auto"/>
            </w:tcBorders>
          </w:tcPr>
          <w:p w:rsidR="00612185" w:rsidRPr="00F01A50" w:rsidRDefault="00612185" w:rsidP="009310A1">
            <w:pPr>
              <w:pStyle w:val="ab"/>
              <w:spacing w:line="276" w:lineRule="auto"/>
              <w:rPr>
                <w:rFonts w:ascii="Times New Roman" w:hAnsi="Times New Roman"/>
                <w:b/>
                <w:i/>
                <w:sz w:val="28"/>
                <w:szCs w:val="28"/>
              </w:rPr>
            </w:pPr>
            <w:r>
              <w:rPr>
                <w:rFonts w:ascii="Times New Roman" w:hAnsi="Times New Roman"/>
                <w:b/>
                <w:i/>
                <w:sz w:val="28"/>
                <w:szCs w:val="28"/>
              </w:rPr>
              <w:t>8</w:t>
            </w:r>
            <w:r w:rsidRPr="00F01A50">
              <w:rPr>
                <w:rFonts w:ascii="Times New Roman" w:hAnsi="Times New Roman"/>
                <w:b/>
                <w:i/>
                <w:sz w:val="28"/>
                <w:szCs w:val="28"/>
              </w:rPr>
              <w:t>в</w:t>
            </w:r>
          </w:p>
        </w:tc>
      </w:tr>
      <w:tr w:rsidR="00612185" w:rsidRPr="00035350" w:rsidTr="009310A1">
        <w:trPr>
          <w:trHeight w:val="421"/>
        </w:trPr>
        <w:tc>
          <w:tcPr>
            <w:tcW w:w="6507" w:type="dxa"/>
            <w:tcBorders>
              <w:top w:val="single" w:sz="4" w:space="0" w:color="auto"/>
              <w:left w:val="single" w:sz="4" w:space="0" w:color="auto"/>
              <w:bottom w:val="single" w:sz="4" w:space="0" w:color="auto"/>
              <w:right w:val="single" w:sz="4" w:space="0" w:color="auto"/>
            </w:tcBorders>
            <w:hideMark/>
          </w:tcPr>
          <w:p w:rsidR="00612185" w:rsidRPr="00612185" w:rsidRDefault="00612185" w:rsidP="009310A1">
            <w:pPr>
              <w:rPr>
                <w:color w:val="000000"/>
                <w:sz w:val="28"/>
                <w:szCs w:val="28"/>
              </w:rPr>
            </w:pPr>
            <w:r w:rsidRPr="00612185">
              <w:rPr>
                <w:bCs/>
                <w:color w:val="000000"/>
                <w:sz w:val="28"/>
                <w:szCs w:val="28"/>
              </w:rPr>
              <w:t>Становление индустриального общества. Человек в новую эпоху</w:t>
            </w:r>
          </w:p>
        </w:tc>
        <w:tc>
          <w:tcPr>
            <w:tcW w:w="1256" w:type="dxa"/>
            <w:tcBorders>
              <w:top w:val="single" w:sz="4" w:space="0" w:color="auto"/>
              <w:left w:val="single" w:sz="4" w:space="0" w:color="auto"/>
              <w:bottom w:val="single" w:sz="4" w:space="0" w:color="auto"/>
              <w:right w:val="single" w:sz="4" w:space="0" w:color="auto"/>
            </w:tcBorders>
            <w:hideMark/>
          </w:tcPr>
          <w:p w:rsidR="00612185" w:rsidRPr="00035350" w:rsidRDefault="00612185" w:rsidP="009310A1">
            <w:pPr>
              <w:pStyle w:val="ab"/>
              <w:spacing w:line="276" w:lineRule="auto"/>
              <w:rPr>
                <w:rFonts w:ascii="Times New Roman" w:hAnsi="Times New Roman"/>
                <w:sz w:val="28"/>
                <w:szCs w:val="28"/>
              </w:rPr>
            </w:pPr>
            <w:r>
              <w:rPr>
                <w:rFonts w:ascii="Times New Roman" w:hAnsi="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hideMark/>
          </w:tcPr>
          <w:p w:rsidR="00612185" w:rsidRPr="00035350" w:rsidRDefault="00612185" w:rsidP="009310A1">
            <w:pPr>
              <w:pStyle w:val="ab"/>
              <w:spacing w:line="276"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12185" w:rsidRPr="00035350" w:rsidRDefault="00612185" w:rsidP="009310A1">
            <w:pPr>
              <w:pStyle w:val="ab"/>
              <w:spacing w:line="276" w:lineRule="auto"/>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12185" w:rsidRPr="00035350" w:rsidRDefault="00612185" w:rsidP="009310A1">
            <w:pPr>
              <w:pStyle w:val="ab"/>
              <w:spacing w:line="276" w:lineRule="auto"/>
              <w:rPr>
                <w:rFonts w:ascii="Times New Roman" w:hAnsi="Times New Roman"/>
                <w:sz w:val="28"/>
                <w:szCs w:val="28"/>
              </w:rPr>
            </w:pPr>
          </w:p>
        </w:tc>
      </w:tr>
      <w:tr w:rsidR="00612185" w:rsidRPr="00035350" w:rsidTr="009310A1">
        <w:tc>
          <w:tcPr>
            <w:tcW w:w="6507" w:type="dxa"/>
            <w:tcBorders>
              <w:top w:val="single" w:sz="4" w:space="0" w:color="auto"/>
              <w:left w:val="single" w:sz="4" w:space="0" w:color="auto"/>
              <w:bottom w:val="single" w:sz="4" w:space="0" w:color="auto"/>
              <w:right w:val="single" w:sz="4" w:space="0" w:color="auto"/>
            </w:tcBorders>
            <w:hideMark/>
          </w:tcPr>
          <w:p w:rsidR="00612185" w:rsidRPr="00612185" w:rsidRDefault="00612185" w:rsidP="009310A1">
            <w:pPr>
              <w:rPr>
                <w:color w:val="000000"/>
                <w:sz w:val="28"/>
                <w:szCs w:val="28"/>
              </w:rPr>
            </w:pPr>
            <w:r w:rsidRPr="00612185">
              <w:rPr>
                <w:bCs/>
                <w:color w:val="000000"/>
                <w:sz w:val="28"/>
                <w:szCs w:val="28"/>
              </w:rPr>
              <w:t xml:space="preserve">Строительство новой Европы </w:t>
            </w:r>
          </w:p>
          <w:p w:rsidR="00612185" w:rsidRPr="00612185" w:rsidRDefault="00612185" w:rsidP="009310A1">
            <w:pPr>
              <w:pStyle w:val="ab"/>
              <w:spacing w:line="276" w:lineRule="auto"/>
              <w:rPr>
                <w:rFonts w:ascii="Times New Roman" w:hAnsi="Times New Roman"/>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612185" w:rsidRPr="00035350" w:rsidRDefault="00612185" w:rsidP="009310A1">
            <w:pPr>
              <w:pStyle w:val="ab"/>
              <w:spacing w:line="276" w:lineRule="auto"/>
              <w:rPr>
                <w:rFonts w:ascii="Times New Roman" w:hAnsi="Times New Roman"/>
                <w:sz w:val="28"/>
                <w:szCs w:val="28"/>
              </w:rPr>
            </w:pPr>
            <w:r>
              <w:rPr>
                <w:rFonts w:ascii="Times New Roman" w:hAnsi="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hideMark/>
          </w:tcPr>
          <w:p w:rsidR="00612185" w:rsidRPr="00035350" w:rsidRDefault="00612185" w:rsidP="009310A1">
            <w:pPr>
              <w:pStyle w:val="ab"/>
              <w:spacing w:line="276"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12185" w:rsidRPr="00035350" w:rsidRDefault="00612185" w:rsidP="009310A1">
            <w:pPr>
              <w:pStyle w:val="ab"/>
              <w:spacing w:line="276" w:lineRule="auto"/>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12185" w:rsidRPr="00035350" w:rsidRDefault="00612185" w:rsidP="009310A1">
            <w:pPr>
              <w:pStyle w:val="ab"/>
              <w:spacing w:line="276" w:lineRule="auto"/>
              <w:rPr>
                <w:rFonts w:ascii="Times New Roman" w:hAnsi="Times New Roman"/>
                <w:sz w:val="28"/>
                <w:szCs w:val="28"/>
              </w:rPr>
            </w:pPr>
          </w:p>
        </w:tc>
      </w:tr>
      <w:tr w:rsidR="00612185" w:rsidRPr="00035350" w:rsidTr="009310A1">
        <w:tc>
          <w:tcPr>
            <w:tcW w:w="6507" w:type="dxa"/>
            <w:tcBorders>
              <w:top w:val="single" w:sz="4" w:space="0" w:color="auto"/>
              <w:left w:val="single" w:sz="4" w:space="0" w:color="auto"/>
              <w:bottom w:val="single" w:sz="4" w:space="0" w:color="auto"/>
              <w:right w:val="single" w:sz="4" w:space="0" w:color="auto"/>
            </w:tcBorders>
            <w:hideMark/>
          </w:tcPr>
          <w:p w:rsidR="00612185" w:rsidRPr="00612185" w:rsidRDefault="00612185" w:rsidP="009310A1">
            <w:pPr>
              <w:rPr>
                <w:color w:val="000000"/>
                <w:sz w:val="28"/>
                <w:szCs w:val="28"/>
              </w:rPr>
            </w:pPr>
            <w:r w:rsidRPr="00612185">
              <w:rPr>
                <w:sz w:val="28"/>
                <w:szCs w:val="28"/>
              </w:rPr>
              <w:t xml:space="preserve">Страны Западной Европы в конце </w:t>
            </w:r>
            <w:r w:rsidRPr="00612185">
              <w:rPr>
                <w:sz w:val="28"/>
                <w:szCs w:val="28"/>
                <w:lang w:val="en-US"/>
              </w:rPr>
              <w:t>XIX</w:t>
            </w:r>
            <w:r w:rsidRPr="00612185">
              <w:rPr>
                <w:sz w:val="28"/>
                <w:szCs w:val="28"/>
              </w:rPr>
              <w:t xml:space="preserve"> века. Успехи и проблемы индустриального общества.</w:t>
            </w:r>
          </w:p>
          <w:p w:rsidR="00612185" w:rsidRPr="00612185" w:rsidRDefault="00612185" w:rsidP="009310A1">
            <w:pPr>
              <w:rPr>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612185" w:rsidRPr="00035350" w:rsidRDefault="00612185" w:rsidP="009310A1">
            <w:pPr>
              <w:pStyle w:val="ab"/>
              <w:spacing w:line="276" w:lineRule="auto"/>
              <w:rPr>
                <w:rFonts w:ascii="Times New Roman" w:hAnsi="Times New Roman"/>
                <w:sz w:val="28"/>
                <w:szCs w:val="28"/>
              </w:rPr>
            </w:pPr>
            <w:r>
              <w:rPr>
                <w:rFonts w:ascii="Times New Roman" w:hAnsi="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612185" w:rsidRPr="00035350" w:rsidRDefault="00612185" w:rsidP="009310A1">
            <w:pPr>
              <w:pStyle w:val="ab"/>
              <w:spacing w:line="276"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12185" w:rsidRPr="00035350" w:rsidRDefault="00612185" w:rsidP="009310A1">
            <w:pPr>
              <w:pStyle w:val="ab"/>
              <w:spacing w:line="276" w:lineRule="auto"/>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12185" w:rsidRPr="00035350" w:rsidRDefault="00612185" w:rsidP="009310A1">
            <w:pPr>
              <w:pStyle w:val="ab"/>
              <w:spacing w:line="276" w:lineRule="auto"/>
              <w:rPr>
                <w:rFonts w:ascii="Times New Roman" w:hAnsi="Times New Roman"/>
                <w:sz w:val="28"/>
                <w:szCs w:val="28"/>
              </w:rPr>
            </w:pPr>
          </w:p>
        </w:tc>
      </w:tr>
      <w:tr w:rsidR="00612185" w:rsidRPr="00035350" w:rsidTr="009310A1">
        <w:tc>
          <w:tcPr>
            <w:tcW w:w="6507" w:type="dxa"/>
            <w:tcBorders>
              <w:top w:val="single" w:sz="4" w:space="0" w:color="auto"/>
              <w:left w:val="single" w:sz="4" w:space="0" w:color="auto"/>
              <w:bottom w:val="single" w:sz="4" w:space="0" w:color="auto"/>
              <w:right w:val="single" w:sz="4" w:space="0" w:color="auto"/>
            </w:tcBorders>
            <w:hideMark/>
          </w:tcPr>
          <w:p w:rsidR="00612185" w:rsidRPr="00612185" w:rsidRDefault="00612185" w:rsidP="009310A1">
            <w:pPr>
              <w:rPr>
                <w:color w:val="000000"/>
                <w:sz w:val="28"/>
                <w:szCs w:val="28"/>
              </w:rPr>
            </w:pPr>
            <w:r w:rsidRPr="00612185">
              <w:rPr>
                <w:bCs/>
                <w:color w:val="000000"/>
                <w:sz w:val="28"/>
                <w:szCs w:val="28"/>
              </w:rPr>
              <w:t>Две Америки</w:t>
            </w:r>
          </w:p>
          <w:p w:rsidR="00612185" w:rsidRPr="00612185" w:rsidRDefault="00612185" w:rsidP="009310A1">
            <w:pPr>
              <w:pStyle w:val="ab"/>
              <w:spacing w:line="276" w:lineRule="auto"/>
              <w:rPr>
                <w:rFonts w:ascii="Times New Roman" w:hAnsi="Times New Roman"/>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612185" w:rsidRPr="00035350" w:rsidRDefault="00612185" w:rsidP="009310A1">
            <w:pPr>
              <w:pStyle w:val="ab"/>
              <w:spacing w:line="276" w:lineRule="auto"/>
              <w:rPr>
                <w:rFonts w:ascii="Times New Roman" w:hAnsi="Times New Roman"/>
                <w:sz w:val="28"/>
                <w:szCs w:val="28"/>
              </w:rPr>
            </w:pPr>
            <w:r>
              <w:rPr>
                <w:rFonts w:ascii="Times New Roman" w:hAnsi="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612185" w:rsidRPr="00035350" w:rsidRDefault="00612185" w:rsidP="009310A1">
            <w:pPr>
              <w:pStyle w:val="ab"/>
              <w:spacing w:line="276"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12185" w:rsidRPr="00035350" w:rsidRDefault="00612185" w:rsidP="009310A1">
            <w:pPr>
              <w:pStyle w:val="ab"/>
              <w:spacing w:line="276" w:lineRule="auto"/>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12185" w:rsidRPr="00035350" w:rsidRDefault="00612185" w:rsidP="009310A1">
            <w:pPr>
              <w:pStyle w:val="ab"/>
              <w:spacing w:line="276" w:lineRule="auto"/>
              <w:rPr>
                <w:rFonts w:ascii="Times New Roman" w:hAnsi="Times New Roman"/>
                <w:sz w:val="28"/>
                <w:szCs w:val="28"/>
              </w:rPr>
            </w:pPr>
          </w:p>
        </w:tc>
      </w:tr>
      <w:tr w:rsidR="00612185" w:rsidRPr="00035350" w:rsidTr="009310A1">
        <w:trPr>
          <w:trHeight w:val="397"/>
        </w:trPr>
        <w:tc>
          <w:tcPr>
            <w:tcW w:w="6507" w:type="dxa"/>
            <w:tcBorders>
              <w:top w:val="single" w:sz="4" w:space="0" w:color="auto"/>
              <w:left w:val="single" w:sz="4" w:space="0" w:color="auto"/>
              <w:bottom w:val="single" w:sz="4" w:space="0" w:color="auto"/>
              <w:right w:val="single" w:sz="4" w:space="0" w:color="auto"/>
            </w:tcBorders>
            <w:hideMark/>
          </w:tcPr>
          <w:p w:rsidR="00612185" w:rsidRPr="00612185" w:rsidRDefault="00612185" w:rsidP="009310A1">
            <w:pPr>
              <w:rPr>
                <w:color w:val="000000"/>
                <w:sz w:val="28"/>
                <w:szCs w:val="28"/>
              </w:rPr>
            </w:pPr>
            <w:r w:rsidRPr="00612185">
              <w:rPr>
                <w:sz w:val="28"/>
                <w:szCs w:val="28"/>
              </w:rPr>
              <w:t xml:space="preserve">Традиционные общества в </w:t>
            </w:r>
            <w:r w:rsidRPr="00612185">
              <w:rPr>
                <w:sz w:val="28"/>
                <w:szCs w:val="28"/>
                <w:lang w:val="en-US"/>
              </w:rPr>
              <w:t>XIX</w:t>
            </w:r>
            <w:r w:rsidRPr="00612185">
              <w:rPr>
                <w:sz w:val="28"/>
                <w:szCs w:val="28"/>
              </w:rPr>
              <w:t xml:space="preserve"> веке: новый этап колониализма</w:t>
            </w:r>
          </w:p>
          <w:p w:rsidR="00612185" w:rsidRPr="00612185" w:rsidRDefault="00612185" w:rsidP="009310A1">
            <w:pPr>
              <w:rPr>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612185" w:rsidRPr="00035350" w:rsidRDefault="00612185" w:rsidP="009310A1">
            <w:pPr>
              <w:pStyle w:val="ab"/>
              <w:spacing w:line="276" w:lineRule="auto"/>
              <w:rPr>
                <w:rFonts w:ascii="Times New Roman" w:hAnsi="Times New Roman"/>
                <w:sz w:val="28"/>
                <w:szCs w:val="28"/>
              </w:rPr>
            </w:pPr>
            <w:r>
              <w:rPr>
                <w:rFonts w:ascii="Times New Roman" w:hAnsi="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612185" w:rsidRPr="00035350" w:rsidRDefault="00612185" w:rsidP="009310A1">
            <w:pPr>
              <w:pStyle w:val="ab"/>
              <w:spacing w:line="276"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12185" w:rsidRPr="00035350" w:rsidRDefault="00612185" w:rsidP="009310A1">
            <w:pPr>
              <w:pStyle w:val="ab"/>
              <w:spacing w:line="276" w:lineRule="auto"/>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12185" w:rsidRPr="00035350" w:rsidRDefault="00612185" w:rsidP="009310A1">
            <w:pPr>
              <w:pStyle w:val="ab"/>
              <w:spacing w:line="276" w:lineRule="auto"/>
              <w:rPr>
                <w:rFonts w:ascii="Times New Roman" w:hAnsi="Times New Roman"/>
                <w:sz w:val="28"/>
                <w:szCs w:val="28"/>
              </w:rPr>
            </w:pPr>
          </w:p>
        </w:tc>
      </w:tr>
      <w:tr w:rsidR="00612185" w:rsidRPr="00035350" w:rsidTr="009310A1">
        <w:trPr>
          <w:trHeight w:val="397"/>
        </w:trPr>
        <w:tc>
          <w:tcPr>
            <w:tcW w:w="6507" w:type="dxa"/>
            <w:tcBorders>
              <w:top w:val="single" w:sz="4" w:space="0" w:color="auto"/>
              <w:left w:val="single" w:sz="4" w:space="0" w:color="auto"/>
              <w:bottom w:val="single" w:sz="4" w:space="0" w:color="auto"/>
              <w:right w:val="single" w:sz="4" w:space="0" w:color="auto"/>
            </w:tcBorders>
            <w:hideMark/>
          </w:tcPr>
          <w:p w:rsidR="00612185" w:rsidRPr="00612185" w:rsidRDefault="00612185" w:rsidP="009310A1">
            <w:pPr>
              <w:rPr>
                <w:color w:val="000000"/>
                <w:sz w:val="28"/>
                <w:szCs w:val="28"/>
              </w:rPr>
            </w:pPr>
            <w:r w:rsidRPr="00612185">
              <w:rPr>
                <w:bCs/>
                <w:color w:val="000000"/>
                <w:sz w:val="28"/>
                <w:szCs w:val="28"/>
              </w:rPr>
              <w:t>Международные отношения в конце XIX – начале XX вв. (1 час)</w:t>
            </w:r>
          </w:p>
          <w:p w:rsidR="00612185" w:rsidRPr="00612185" w:rsidRDefault="00612185" w:rsidP="009310A1">
            <w:pPr>
              <w:rPr>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612185" w:rsidRDefault="00612185" w:rsidP="009310A1">
            <w:pPr>
              <w:pStyle w:val="ab"/>
              <w:spacing w:line="276" w:lineRule="auto"/>
              <w:rPr>
                <w:rFonts w:ascii="Times New Roman" w:hAnsi="Times New Roman"/>
                <w:sz w:val="28"/>
                <w:szCs w:val="28"/>
              </w:rPr>
            </w:pPr>
            <w:r>
              <w:rPr>
                <w:rFonts w:ascii="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612185" w:rsidRPr="00035350" w:rsidRDefault="00612185" w:rsidP="009310A1">
            <w:pPr>
              <w:pStyle w:val="ab"/>
              <w:spacing w:line="276"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12185" w:rsidRPr="00035350" w:rsidRDefault="00612185" w:rsidP="009310A1">
            <w:pPr>
              <w:pStyle w:val="ab"/>
              <w:spacing w:line="276" w:lineRule="auto"/>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12185" w:rsidRPr="00035350" w:rsidRDefault="00612185" w:rsidP="009310A1">
            <w:pPr>
              <w:pStyle w:val="ab"/>
              <w:spacing w:line="276" w:lineRule="auto"/>
              <w:rPr>
                <w:rFonts w:ascii="Times New Roman" w:hAnsi="Times New Roman"/>
                <w:sz w:val="28"/>
                <w:szCs w:val="28"/>
              </w:rPr>
            </w:pPr>
          </w:p>
        </w:tc>
      </w:tr>
      <w:tr w:rsidR="00612185" w:rsidRPr="00035350" w:rsidTr="009310A1">
        <w:trPr>
          <w:trHeight w:val="397"/>
        </w:trPr>
        <w:tc>
          <w:tcPr>
            <w:tcW w:w="6507" w:type="dxa"/>
            <w:tcBorders>
              <w:top w:val="single" w:sz="4" w:space="0" w:color="auto"/>
              <w:left w:val="single" w:sz="4" w:space="0" w:color="auto"/>
              <w:bottom w:val="single" w:sz="4" w:space="0" w:color="auto"/>
              <w:right w:val="single" w:sz="4" w:space="0" w:color="auto"/>
            </w:tcBorders>
            <w:hideMark/>
          </w:tcPr>
          <w:p w:rsidR="00612185" w:rsidRPr="00612185" w:rsidRDefault="00612185" w:rsidP="009310A1">
            <w:pPr>
              <w:rPr>
                <w:bCs/>
                <w:color w:val="000000"/>
                <w:sz w:val="28"/>
                <w:szCs w:val="28"/>
              </w:rPr>
            </w:pPr>
            <w:r w:rsidRPr="00612185">
              <w:rPr>
                <w:bCs/>
                <w:color w:val="000000"/>
                <w:sz w:val="28"/>
                <w:szCs w:val="28"/>
              </w:rPr>
              <w:t xml:space="preserve">Итоговое повторение </w:t>
            </w:r>
          </w:p>
        </w:tc>
        <w:tc>
          <w:tcPr>
            <w:tcW w:w="1256" w:type="dxa"/>
            <w:tcBorders>
              <w:top w:val="single" w:sz="4" w:space="0" w:color="auto"/>
              <w:left w:val="single" w:sz="4" w:space="0" w:color="auto"/>
              <w:bottom w:val="single" w:sz="4" w:space="0" w:color="auto"/>
              <w:right w:val="single" w:sz="4" w:space="0" w:color="auto"/>
            </w:tcBorders>
            <w:hideMark/>
          </w:tcPr>
          <w:p w:rsidR="00612185" w:rsidRDefault="00612185" w:rsidP="009310A1">
            <w:pPr>
              <w:pStyle w:val="ab"/>
              <w:spacing w:line="276" w:lineRule="auto"/>
              <w:rPr>
                <w:rFonts w:ascii="Times New Roman" w:hAnsi="Times New Roman"/>
                <w:sz w:val="28"/>
                <w:szCs w:val="28"/>
              </w:rPr>
            </w:pPr>
            <w:r>
              <w:rPr>
                <w:rFonts w:ascii="Times New Roman" w:hAnsi="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612185" w:rsidRPr="00035350" w:rsidRDefault="00612185" w:rsidP="009310A1">
            <w:pPr>
              <w:pStyle w:val="ab"/>
              <w:spacing w:line="276"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12185" w:rsidRPr="00035350" w:rsidRDefault="00612185" w:rsidP="009310A1">
            <w:pPr>
              <w:pStyle w:val="ab"/>
              <w:spacing w:line="276" w:lineRule="auto"/>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12185" w:rsidRPr="00035350" w:rsidRDefault="00612185" w:rsidP="009310A1">
            <w:pPr>
              <w:pStyle w:val="ab"/>
              <w:spacing w:line="276" w:lineRule="auto"/>
              <w:rPr>
                <w:rFonts w:ascii="Times New Roman" w:hAnsi="Times New Roman"/>
                <w:sz w:val="28"/>
                <w:szCs w:val="28"/>
              </w:rPr>
            </w:pPr>
          </w:p>
        </w:tc>
      </w:tr>
      <w:tr w:rsidR="00612185" w:rsidRPr="00035350" w:rsidTr="009310A1">
        <w:tc>
          <w:tcPr>
            <w:tcW w:w="6507" w:type="dxa"/>
            <w:tcBorders>
              <w:top w:val="single" w:sz="4" w:space="0" w:color="auto"/>
              <w:left w:val="single" w:sz="4" w:space="0" w:color="auto"/>
              <w:bottom w:val="single" w:sz="4" w:space="0" w:color="auto"/>
              <w:right w:val="single" w:sz="4" w:space="0" w:color="auto"/>
            </w:tcBorders>
            <w:hideMark/>
          </w:tcPr>
          <w:p w:rsidR="00612185" w:rsidRPr="00035350" w:rsidRDefault="00612185" w:rsidP="009310A1">
            <w:pPr>
              <w:pStyle w:val="ab"/>
              <w:spacing w:line="276" w:lineRule="auto"/>
              <w:rPr>
                <w:rFonts w:ascii="Times New Roman" w:hAnsi="Times New Roman"/>
                <w:b/>
                <w:sz w:val="28"/>
                <w:szCs w:val="28"/>
              </w:rPr>
            </w:pPr>
            <w:r w:rsidRPr="00035350">
              <w:rPr>
                <w:rFonts w:ascii="Times New Roman" w:hAnsi="Times New Roman"/>
                <w:b/>
                <w:sz w:val="28"/>
                <w:szCs w:val="28"/>
              </w:rPr>
              <w:t>Всего</w:t>
            </w:r>
          </w:p>
        </w:tc>
        <w:tc>
          <w:tcPr>
            <w:tcW w:w="1256" w:type="dxa"/>
            <w:tcBorders>
              <w:top w:val="single" w:sz="4" w:space="0" w:color="auto"/>
              <w:left w:val="single" w:sz="4" w:space="0" w:color="auto"/>
              <w:bottom w:val="single" w:sz="4" w:space="0" w:color="auto"/>
              <w:right w:val="single" w:sz="4" w:space="0" w:color="auto"/>
            </w:tcBorders>
            <w:hideMark/>
          </w:tcPr>
          <w:p w:rsidR="00612185" w:rsidRPr="003B3376" w:rsidRDefault="00612185" w:rsidP="009310A1">
            <w:pPr>
              <w:pStyle w:val="ab"/>
              <w:spacing w:line="276" w:lineRule="auto"/>
              <w:rPr>
                <w:rFonts w:ascii="Times New Roman" w:hAnsi="Times New Roman"/>
                <w:b/>
                <w:sz w:val="28"/>
                <w:szCs w:val="28"/>
              </w:rPr>
            </w:pPr>
            <w:r w:rsidRPr="003B3376">
              <w:rPr>
                <w:rFonts w:ascii="Times New Roman" w:hAnsi="Times New Roman"/>
                <w:b/>
                <w:sz w:val="28"/>
                <w:szCs w:val="28"/>
              </w:rPr>
              <w:t>28</w:t>
            </w:r>
          </w:p>
        </w:tc>
        <w:tc>
          <w:tcPr>
            <w:tcW w:w="850" w:type="dxa"/>
            <w:tcBorders>
              <w:top w:val="single" w:sz="4" w:space="0" w:color="auto"/>
              <w:left w:val="single" w:sz="4" w:space="0" w:color="auto"/>
              <w:bottom w:val="single" w:sz="4" w:space="0" w:color="auto"/>
              <w:right w:val="single" w:sz="4" w:space="0" w:color="auto"/>
            </w:tcBorders>
          </w:tcPr>
          <w:p w:rsidR="00612185" w:rsidRPr="003B3376" w:rsidRDefault="00612185" w:rsidP="009310A1">
            <w:pPr>
              <w:pStyle w:val="ab"/>
              <w:spacing w:line="276" w:lineRule="auto"/>
              <w:rPr>
                <w:rFonts w:ascii="Times New Roman" w:hAnsi="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612185" w:rsidRPr="00035350" w:rsidRDefault="00612185" w:rsidP="009310A1">
            <w:pPr>
              <w:pStyle w:val="ab"/>
              <w:spacing w:line="276" w:lineRule="auto"/>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612185" w:rsidRPr="00035350" w:rsidRDefault="00612185" w:rsidP="009310A1">
            <w:pPr>
              <w:pStyle w:val="ab"/>
              <w:spacing w:line="276" w:lineRule="auto"/>
              <w:rPr>
                <w:rFonts w:ascii="Times New Roman" w:hAnsi="Times New Roman"/>
                <w:b/>
                <w:sz w:val="28"/>
                <w:szCs w:val="28"/>
              </w:rPr>
            </w:pPr>
          </w:p>
        </w:tc>
      </w:tr>
    </w:tbl>
    <w:p w:rsidR="00612185" w:rsidRPr="00035350" w:rsidRDefault="00612185" w:rsidP="00612185">
      <w:pPr>
        <w:rPr>
          <w:b/>
          <w:i/>
          <w:sz w:val="28"/>
          <w:szCs w:val="28"/>
        </w:rPr>
      </w:pPr>
    </w:p>
    <w:p w:rsidR="00EF3ECA" w:rsidRDefault="00EF3ECA" w:rsidP="00924852">
      <w:pPr>
        <w:jc w:val="both"/>
        <w:rPr>
          <w:b/>
          <w:spacing w:val="8"/>
          <w:sz w:val="28"/>
          <w:szCs w:val="28"/>
        </w:rPr>
      </w:pPr>
    </w:p>
    <w:p w:rsidR="00EF3ECA" w:rsidRDefault="00EF3ECA" w:rsidP="00924852">
      <w:pPr>
        <w:jc w:val="both"/>
        <w:rPr>
          <w:b/>
          <w:spacing w:val="8"/>
          <w:sz w:val="28"/>
          <w:szCs w:val="28"/>
        </w:rPr>
      </w:pPr>
    </w:p>
    <w:p w:rsidR="00A97FAF" w:rsidRDefault="00A97FAF" w:rsidP="00A97FAF">
      <w:pPr>
        <w:jc w:val="center"/>
        <w:rPr>
          <w:b/>
          <w:bCs/>
          <w:sz w:val="28"/>
          <w:szCs w:val="28"/>
        </w:rPr>
        <w:sectPr w:rsidR="00A97FAF" w:rsidSect="006A2BC1">
          <w:pgSz w:w="11906" w:h="16838"/>
          <w:pgMar w:top="1134" w:right="709" w:bottom="1134" w:left="851" w:header="709" w:footer="709" w:gutter="0"/>
          <w:cols w:space="708"/>
          <w:docGrid w:linePitch="360"/>
        </w:sectPr>
      </w:pPr>
    </w:p>
    <w:p w:rsidR="00A97FAF" w:rsidRPr="00035350" w:rsidRDefault="00A97FAF" w:rsidP="00A97FAF">
      <w:pPr>
        <w:jc w:val="center"/>
        <w:rPr>
          <w:b/>
          <w:bCs/>
          <w:sz w:val="28"/>
          <w:szCs w:val="28"/>
        </w:rPr>
      </w:pPr>
      <w:r w:rsidRPr="00035350">
        <w:rPr>
          <w:b/>
          <w:bCs/>
          <w:sz w:val="28"/>
          <w:szCs w:val="28"/>
        </w:rPr>
        <w:lastRenderedPageBreak/>
        <w:t>Календарно-тем</w:t>
      </w:r>
      <w:r>
        <w:rPr>
          <w:b/>
          <w:bCs/>
          <w:sz w:val="28"/>
          <w:szCs w:val="28"/>
        </w:rPr>
        <w:t>атическое планирование</w:t>
      </w:r>
    </w:p>
    <w:tbl>
      <w:tblPr>
        <w:tblW w:w="155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850"/>
        <w:gridCol w:w="851"/>
        <w:gridCol w:w="851"/>
        <w:gridCol w:w="6662"/>
        <w:gridCol w:w="1134"/>
        <w:gridCol w:w="1842"/>
        <w:gridCol w:w="850"/>
      </w:tblGrid>
      <w:tr w:rsidR="00095C2A" w:rsidRPr="00681A5A" w:rsidTr="00DE0A33">
        <w:trPr>
          <w:trHeight w:val="1012"/>
        </w:trPr>
        <w:tc>
          <w:tcPr>
            <w:tcW w:w="567" w:type="dxa"/>
            <w:vMerge w:val="restart"/>
          </w:tcPr>
          <w:p w:rsidR="00095C2A" w:rsidRPr="00681A5A" w:rsidRDefault="00095C2A" w:rsidP="009310A1">
            <w:pPr>
              <w:widowControl w:val="0"/>
              <w:autoSpaceDE w:val="0"/>
              <w:autoSpaceDN w:val="0"/>
              <w:adjustRightInd w:val="0"/>
              <w:rPr>
                <w:b/>
              </w:rPr>
            </w:pPr>
            <w:r w:rsidRPr="00681A5A">
              <w:rPr>
                <w:b/>
                <w:sz w:val="22"/>
                <w:szCs w:val="22"/>
              </w:rPr>
              <w:t>№</w:t>
            </w:r>
          </w:p>
          <w:p w:rsidR="00095C2A" w:rsidRPr="00681A5A" w:rsidRDefault="00095C2A" w:rsidP="009310A1">
            <w:pPr>
              <w:widowControl w:val="0"/>
              <w:autoSpaceDE w:val="0"/>
              <w:autoSpaceDN w:val="0"/>
              <w:adjustRightInd w:val="0"/>
              <w:rPr>
                <w:b/>
              </w:rPr>
            </w:pPr>
            <w:r w:rsidRPr="00681A5A">
              <w:rPr>
                <w:b/>
                <w:sz w:val="22"/>
                <w:szCs w:val="22"/>
              </w:rPr>
              <w:t>п/п</w:t>
            </w:r>
          </w:p>
        </w:tc>
        <w:tc>
          <w:tcPr>
            <w:tcW w:w="1985" w:type="dxa"/>
            <w:vMerge w:val="restart"/>
          </w:tcPr>
          <w:p w:rsidR="00095C2A" w:rsidRPr="00681A5A" w:rsidRDefault="00095C2A" w:rsidP="009310A1">
            <w:pPr>
              <w:widowControl w:val="0"/>
              <w:autoSpaceDE w:val="0"/>
              <w:autoSpaceDN w:val="0"/>
              <w:adjustRightInd w:val="0"/>
              <w:rPr>
                <w:b/>
              </w:rPr>
            </w:pPr>
            <w:r w:rsidRPr="00681A5A">
              <w:rPr>
                <w:b/>
                <w:sz w:val="22"/>
                <w:szCs w:val="22"/>
              </w:rPr>
              <w:t>Тема раздела, урока</w:t>
            </w:r>
            <w:r>
              <w:rPr>
                <w:b/>
                <w:sz w:val="22"/>
                <w:szCs w:val="22"/>
              </w:rPr>
              <w:t>, тип урока</w:t>
            </w:r>
          </w:p>
          <w:p w:rsidR="00095C2A" w:rsidRPr="00681A5A" w:rsidRDefault="00095C2A" w:rsidP="009310A1">
            <w:pPr>
              <w:widowControl w:val="0"/>
              <w:autoSpaceDE w:val="0"/>
              <w:autoSpaceDN w:val="0"/>
              <w:adjustRightInd w:val="0"/>
              <w:rPr>
                <w:b/>
              </w:rPr>
            </w:pPr>
          </w:p>
        </w:tc>
        <w:tc>
          <w:tcPr>
            <w:tcW w:w="2552" w:type="dxa"/>
            <w:gridSpan w:val="3"/>
          </w:tcPr>
          <w:p w:rsidR="00095C2A" w:rsidRPr="00681A5A" w:rsidRDefault="00095C2A" w:rsidP="009310A1">
            <w:pPr>
              <w:widowControl w:val="0"/>
              <w:autoSpaceDE w:val="0"/>
              <w:autoSpaceDN w:val="0"/>
              <w:adjustRightInd w:val="0"/>
              <w:rPr>
                <w:b/>
              </w:rPr>
            </w:pPr>
            <w:r>
              <w:rPr>
                <w:b/>
                <w:sz w:val="22"/>
                <w:szCs w:val="22"/>
              </w:rPr>
              <w:t xml:space="preserve">Дата проведения </w:t>
            </w:r>
          </w:p>
          <w:p w:rsidR="00095C2A" w:rsidRPr="00681A5A" w:rsidRDefault="00095C2A" w:rsidP="009310A1">
            <w:pPr>
              <w:widowControl w:val="0"/>
              <w:autoSpaceDE w:val="0"/>
              <w:autoSpaceDN w:val="0"/>
              <w:adjustRightInd w:val="0"/>
              <w:rPr>
                <w:b/>
              </w:rPr>
            </w:pPr>
          </w:p>
        </w:tc>
        <w:tc>
          <w:tcPr>
            <w:tcW w:w="6662" w:type="dxa"/>
            <w:vMerge w:val="restart"/>
          </w:tcPr>
          <w:p w:rsidR="00095C2A" w:rsidRDefault="00095C2A" w:rsidP="009310A1">
            <w:pPr>
              <w:jc w:val="center"/>
              <w:rPr>
                <w:b/>
              </w:rPr>
            </w:pPr>
            <w:r>
              <w:rPr>
                <w:b/>
                <w:sz w:val="22"/>
                <w:szCs w:val="22"/>
              </w:rPr>
              <w:t>Планируемая деятельность учащихся</w:t>
            </w:r>
          </w:p>
          <w:p w:rsidR="00095C2A" w:rsidRPr="001557C5" w:rsidRDefault="00095C2A" w:rsidP="009310A1">
            <w:pPr>
              <w:jc w:val="center"/>
              <w:rPr>
                <w:b/>
              </w:rPr>
            </w:pPr>
            <w:r>
              <w:rPr>
                <w:b/>
                <w:sz w:val="22"/>
                <w:szCs w:val="22"/>
              </w:rPr>
              <w:t>(на уровне универсальных учебных действий)</w:t>
            </w:r>
          </w:p>
        </w:tc>
        <w:tc>
          <w:tcPr>
            <w:tcW w:w="1134" w:type="dxa"/>
            <w:vMerge w:val="restart"/>
          </w:tcPr>
          <w:p w:rsidR="00095C2A" w:rsidRPr="00681A5A" w:rsidRDefault="00095C2A" w:rsidP="009310A1">
            <w:pPr>
              <w:jc w:val="center"/>
              <w:rPr>
                <w:b/>
              </w:rPr>
            </w:pPr>
            <w:r w:rsidRPr="00681A5A">
              <w:rPr>
                <w:b/>
                <w:sz w:val="22"/>
                <w:szCs w:val="22"/>
              </w:rPr>
              <w:t>Вид  и форма контроля</w:t>
            </w:r>
          </w:p>
        </w:tc>
        <w:tc>
          <w:tcPr>
            <w:tcW w:w="1842" w:type="dxa"/>
            <w:vMerge w:val="restart"/>
          </w:tcPr>
          <w:p w:rsidR="00095C2A" w:rsidRPr="00681A5A" w:rsidRDefault="00095C2A" w:rsidP="009310A1">
            <w:pPr>
              <w:widowControl w:val="0"/>
              <w:autoSpaceDE w:val="0"/>
              <w:autoSpaceDN w:val="0"/>
              <w:adjustRightInd w:val="0"/>
              <w:jc w:val="center"/>
              <w:rPr>
                <w:b/>
              </w:rPr>
            </w:pPr>
            <w:r>
              <w:rPr>
                <w:b/>
                <w:sz w:val="22"/>
                <w:szCs w:val="22"/>
              </w:rPr>
              <w:t>Элементы содержания образования</w:t>
            </w:r>
          </w:p>
          <w:p w:rsidR="00095C2A" w:rsidRPr="00681A5A" w:rsidRDefault="00095C2A" w:rsidP="009310A1">
            <w:pPr>
              <w:widowControl w:val="0"/>
              <w:autoSpaceDE w:val="0"/>
              <w:autoSpaceDN w:val="0"/>
              <w:adjustRightInd w:val="0"/>
              <w:jc w:val="center"/>
              <w:rPr>
                <w:b/>
              </w:rPr>
            </w:pPr>
          </w:p>
        </w:tc>
        <w:tc>
          <w:tcPr>
            <w:tcW w:w="850" w:type="dxa"/>
            <w:vMerge w:val="restart"/>
          </w:tcPr>
          <w:p w:rsidR="00095C2A" w:rsidRPr="00681A5A" w:rsidRDefault="00095C2A" w:rsidP="009310A1">
            <w:pPr>
              <w:widowControl w:val="0"/>
              <w:autoSpaceDE w:val="0"/>
              <w:autoSpaceDN w:val="0"/>
              <w:adjustRightInd w:val="0"/>
              <w:rPr>
                <w:b/>
              </w:rPr>
            </w:pPr>
            <w:r>
              <w:rPr>
                <w:b/>
                <w:sz w:val="22"/>
                <w:szCs w:val="22"/>
              </w:rPr>
              <w:t xml:space="preserve">Дом.задание </w:t>
            </w:r>
          </w:p>
        </w:tc>
      </w:tr>
      <w:tr w:rsidR="00095C2A" w:rsidRPr="00681A5A" w:rsidTr="00095C2A">
        <w:trPr>
          <w:trHeight w:val="1012"/>
        </w:trPr>
        <w:tc>
          <w:tcPr>
            <w:tcW w:w="567" w:type="dxa"/>
            <w:vMerge/>
          </w:tcPr>
          <w:p w:rsidR="00095C2A" w:rsidRPr="00681A5A" w:rsidRDefault="00095C2A" w:rsidP="009310A1">
            <w:pPr>
              <w:widowControl w:val="0"/>
              <w:autoSpaceDE w:val="0"/>
              <w:autoSpaceDN w:val="0"/>
              <w:adjustRightInd w:val="0"/>
              <w:rPr>
                <w:b/>
              </w:rPr>
            </w:pPr>
          </w:p>
        </w:tc>
        <w:tc>
          <w:tcPr>
            <w:tcW w:w="1985" w:type="dxa"/>
            <w:vMerge/>
          </w:tcPr>
          <w:p w:rsidR="00095C2A" w:rsidRPr="00681A5A" w:rsidRDefault="00095C2A" w:rsidP="009310A1">
            <w:pPr>
              <w:widowControl w:val="0"/>
              <w:autoSpaceDE w:val="0"/>
              <w:autoSpaceDN w:val="0"/>
              <w:adjustRightInd w:val="0"/>
              <w:rPr>
                <w:b/>
              </w:rPr>
            </w:pPr>
          </w:p>
        </w:tc>
        <w:tc>
          <w:tcPr>
            <w:tcW w:w="850" w:type="dxa"/>
          </w:tcPr>
          <w:p w:rsidR="00095C2A" w:rsidRDefault="00095C2A" w:rsidP="009310A1">
            <w:pPr>
              <w:widowControl w:val="0"/>
              <w:autoSpaceDE w:val="0"/>
              <w:autoSpaceDN w:val="0"/>
              <w:adjustRightInd w:val="0"/>
              <w:rPr>
                <w:b/>
              </w:rPr>
            </w:pPr>
            <w:r>
              <w:rPr>
                <w:b/>
                <w:sz w:val="22"/>
                <w:szCs w:val="22"/>
              </w:rPr>
              <w:t>8а</w:t>
            </w:r>
          </w:p>
        </w:tc>
        <w:tc>
          <w:tcPr>
            <w:tcW w:w="851" w:type="dxa"/>
          </w:tcPr>
          <w:p w:rsidR="00095C2A" w:rsidRPr="00681A5A" w:rsidRDefault="00095C2A" w:rsidP="009310A1">
            <w:pPr>
              <w:widowControl w:val="0"/>
              <w:autoSpaceDE w:val="0"/>
              <w:autoSpaceDN w:val="0"/>
              <w:adjustRightInd w:val="0"/>
              <w:rPr>
                <w:b/>
              </w:rPr>
            </w:pPr>
            <w:r>
              <w:rPr>
                <w:b/>
                <w:sz w:val="22"/>
                <w:szCs w:val="22"/>
              </w:rPr>
              <w:t>8б</w:t>
            </w:r>
          </w:p>
        </w:tc>
        <w:tc>
          <w:tcPr>
            <w:tcW w:w="851" w:type="dxa"/>
          </w:tcPr>
          <w:p w:rsidR="00095C2A" w:rsidRPr="00681A5A" w:rsidRDefault="00095C2A" w:rsidP="009310A1">
            <w:pPr>
              <w:widowControl w:val="0"/>
              <w:autoSpaceDE w:val="0"/>
              <w:autoSpaceDN w:val="0"/>
              <w:adjustRightInd w:val="0"/>
              <w:rPr>
                <w:b/>
              </w:rPr>
            </w:pPr>
            <w:r>
              <w:rPr>
                <w:b/>
                <w:sz w:val="22"/>
                <w:szCs w:val="22"/>
              </w:rPr>
              <w:t>8в</w:t>
            </w:r>
          </w:p>
        </w:tc>
        <w:tc>
          <w:tcPr>
            <w:tcW w:w="6662" w:type="dxa"/>
            <w:vMerge/>
          </w:tcPr>
          <w:p w:rsidR="00095C2A" w:rsidRDefault="00095C2A" w:rsidP="009310A1">
            <w:pPr>
              <w:jc w:val="center"/>
              <w:rPr>
                <w:b/>
              </w:rPr>
            </w:pPr>
          </w:p>
        </w:tc>
        <w:tc>
          <w:tcPr>
            <w:tcW w:w="1134" w:type="dxa"/>
            <w:vMerge/>
          </w:tcPr>
          <w:p w:rsidR="00095C2A" w:rsidRPr="00681A5A" w:rsidRDefault="00095C2A" w:rsidP="009310A1">
            <w:pPr>
              <w:jc w:val="center"/>
              <w:rPr>
                <w:b/>
              </w:rPr>
            </w:pPr>
          </w:p>
        </w:tc>
        <w:tc>
          <w:tcPr>
            <w:tcW w:w="1842" w:type="dxa"/>
            <w:vMerge/>
          </w:tcPr>
          <w:p w:rsidR="00095C2A" w:rsidRDefault="00095C2A" w:rsidP="009310A1">
            <w:pPr>
              <w:widowControl w:val="0"/>
              <w:autoSpaceDE w:val="0"/>
              <w:autoSpaceDN w:val="0"/>
              <w:adjustRightInd w:val="0"/>
              <w:jc w:val="center"/>
              <w:rPr>
                <w:b/>
              </w:rPr>
            </w:pPr>
          </w:p>
        </w:tc>
        <w:tc>
          <w:tcPr>
            <w:tcW w:w="850" w:type="dxa"/>
            <w:vMerge/>
          </w:tcPr>
          <w:p w:rsidR="00095C2A" w:rsidRDefault="00095C2A" w:rsidP="009310A1">
            <w:pPr>
              <w:widowControl w:val="0"/>
              <w:autoSpaceDE w:val="0"/>
              <w:autoSpaceDN w:val="0"/>
              <w:adjustRightInd w:val="0"/>
              <w:rPr>
                <w:b/>
              </w:rPr>
            </w:pPr>
          </w:p>
        </w:tc>
      </w:tr>
      <w:tr w:rsidR="00095C2A" w:rsidRPr="00681A5A" w:rsidTr="00B7061C">
        <w:trPr>
          <w:trHeight w:val="261"/>
        </w:trPr>
        <w:tc>
          <w:tcPr>
            <w:tcW w:w="15592" w:type="dxa"/>
            <w:gridSpan w:val="9"/>
          </w:tcPr>
          <w:p w:rsidR="00095C2A" w:rsidRPr="00681A5A" w:rsidRDefault="00095C2A" w:rsidP="00A97FAF">
            <w:pPr>
              <w:ind w:firstLine="709"/>
              <w:jc w:val="center"/>
            </w:pPr>
            <w:r w:rsidRPr="00B846D7">
              <w:rPr>
                <w:b/>
              </w:rPr>
              <w:t>История России – 40 часов</w:t>
            </w:r>
          </w:p>
          <w:p w:rsidR="00095C2A" w:rsidRPr="00D6116B" w:rsidRDefault="00095C2A" w:rsidP="009310A1">
            <w:pPr>
              <w:widowControl w:val="0"/>
              <w:autoSpaceDE w:val="0"/>
              <w:autoSpaceDN w:val="0"/>
              <w:adjustRightInd w:val="0"/>
              <w:jc w:val="center"/>
              <w:rPr>
                <w:b/>
              </w:rPr>
            </w:pPr>
          </w:p>
        </w:tc>
      </w:tr>
      <w:tr w:rsidR="00095C2A" w:rsidRPr="00681A5A" w:rsidTr="008366B9">
        <w:trPr>
          <w:trHeight w:val="261"/>
        </w:trPr>
        <w:tc>
          <w:tcPr>
            <w:tcW w:w="15592" w:type="dxa"/>
            <w:gridSpan w:val="9"/>
          </w:tcPr>
          <w:p w:rsidR="00095C2A" w:rsidRPr="00D6116B" w:rsidRDefault="00095C2A" w:rsidP="009310A1">
            <w:pPr>
              <w:widowControl w:val="0"/>
              <w:autoSpaceDE w:val="0"/>
              <w:autoSpaceDN w:val="0"/>
              <w:adjustRightInd w:val="0"/>
              <w:jc w:val="center"/>
              <w:rPr>
                <w:b/>
              </w:rPr>
            </w:pPr>
            <w:r w:rsidRPr="00D6116B">
              <w:rPr>
                <w:b/>
              </w:rPr>
              <w:t xml:space="preserve">Тема 1. </w:t>
            </w:r>
            <w:r>
              <w:rPr>
                <w:b/>
              </w:rPr>
              <w:t>Введение. (1 час)</w:t>
            </w:r>
          </w:p>
        </w:tc>
      </w:tr>
      <w:tr w:rsidR="00095C2A" w:rsidRPr="00681A5A" w:rsidTr="00095C2A">
        <w:trPr>
          <w:trHeight w:val="403"/>
        </w:trPr>
        <w:tc>
          <w:tcPr>
            <w:tcW w:w="567" w:type="dxa"/>
          </w:tcPr>
          <w:p w:rsidR="00095C2A" w:rsidRDefault="00095C2A" w:rsidP="009310A1">
            <w:pPr>
              <w:widowControl w:val="0"/>
              <w:autoSpaceDE w:val="0"/>
              <w:autoSpaceDN w:val="0"/>
              <w:adjustRightInd w:val="0"/>
            </w:pPr>
            <w:r>
              <w:t>1</w:t>
            </w:r>
          </w:p>
        </w:tc>
        <w:tc>
          <w:tcPr>
            <w:tcW w:w="1985" w:type="dxa"/>
          </w:tcPr>
          <w:p w:rsidR="00095C2A" w:rsidRDefault="00095C2A" w:rsidP="009310A1">
            <w:pPr>
              <w:widowControl w:val="0"/>
              <w:autoSpaceDE w:val="0"/>
              <w:autoSpaceDN w:val="0"/>
              <w:adjustRightInd w:val="0"/>
            </w:pPr>
            <w:r>
              <w:rPr>
                <w:sz w:val="22"/>
                <w:szCs w:val="22"/>
              </w:rPr>
              <w:t>У истоков российской модернизации.</w:t>
            </w:r>
          </w:p>
          <w:p w:rsidR="00095C2A" w:rsidRPr="00A71949" w:rsidRDefault="00095C2A" w:rsidP="009310A1">
            <w:pPr>
              <w:widowControl w:val="0"/>
              <w:autoSpaceDE w:val="0"/>
              <w:autoSpaceDN w:val="0"/>
              <w:adjustRightInd w:val="0"/>
              <w:rPr>
                <w:i/>
              </w:rPr>
            </w:pPr>
            <w:r>
              <w:rPr>
                <w:i/>
                <w:sz w:val="22"/>
                <w:szCs w:val="22"/>
              </w:rPr>
              <w:t>Урок усвоения новых знаний и умений.</w:t>
            </w:r>
          </w:p>
        </w:tc>
        <w:tc>
          <w:tcPr>
            <w:tcW w:w="850" w:type="dxa"/>
          </w:tcPr>
          <w:p w:rsidR="00095C2A" w:rsidRDefault="00095C2A" w:rsidP="009310A1">
            <w:pPr>
              <w:widowControl w:val="0"/>
              <w:autoSpaceDE w:val="0"/>
              <w:autoSpaceDN w:val="0"/>
              <w:adjustRightInd w:val="0"/>
              <w:rPr>
                <w:b/>
              </w:rPr>
            </w:pPr>
          </w:p>
        </w:tc>
        <w:tc>
          <w:tcPr>
            <w:tcW w:w="851" w:type="dxa"/>
          </w:tcPr>
          <w:p w:rsidR="00095C2A" w:rsidRPr="00A71949" w:rsidRDefault="00095C2A" w:rsidP="009310A1">
            <w:pPr>
              <w:widowControl w:val="0"/>
              <w:autoSpaceDE w:val="0"/>
              <w:autoSpaceDN w:val="0"/>
              <w:adjustRightInd w:val="0"/>
            </w:pPr>
          </w:p>
        </w:tc>
        <w:tc>
          <w:tcPr>
            <w:tcW w:w="851" w:type="dxa"/>
          </w:tcPr>
          <w:p w:rsidR="00095C2A" w:rsidRPr="00A71949" w:rsidRDefault="00095C2A" w:rsidP="009310A1">
            <w:pPr>
              <w:widowControl w:val="0"/>
              <w:autoSpaceDE w:val="0"/>
              <w:autoSpaceDN w:val="0"/>
              <w:adjustRightInd w:val="0"/>
            </w:pPr>
          </w:p>
        </w:tc>
        <w:tc>
          <w:tcPr>
            <w:tcW w:w="6662" w:type="dxa"/>
          </w:tcPr>
          <w:p w:rsidR="00095C2A" w:rsidRPr="00A71949" w:rsidRDefault="00095C2A" w:rsidP="009310A1">
            <w:pPr>
              <w:autoSpaceDE w:val="0"/>
              <w:autoSpaceDN w:val="0"/>
              <w:adjustRightInd w:val="0"/>
              <w:rPr>
                <w:rFonts w:eastAsiaTheme="minorHAnsi"/>
                <w:lang w:eastAsia="en-US"/>
              </w:rPr>
            </w:pPr>
            <w:r w:rsidRPr="00A71949">
              <w:rPr>
                <w:rStyle w:val="TrebuchetMS9pt"/>
                <w:rFonts w:ascii="Times New Roman" w:hAnsi="Times New Roman" w:cs="Times New Roman"/>
                <w:sz w:val="22"/>
                <w:szCs w:val="22"/>
              </w:rPr>
              <w:t xml:space="preserve">Характеризовать </w:t>
            </w:r>
            <w:r w:rsidRPr="00A71949">
              <w:rPr>
                <w:rStyle w:val="TrebuchetMS9pt0"/>
                <w:rFonts w:ascii="Times New Roman" w:hAnsi="Times New Roman" w:cs="Times New Roman"/>
                <w:sz w:val="22"/>
                <w:szCs w:val="22"/>
              </w:rPr>
              <w:t xml:space="preserve">географическое и экономическое положение России на рубеже XVII—XVIII вв., используя историческую карту. </w:t>
            </w:r>
            <w:r w:rsidRPr="00A71949">
              <w:rPr>
                <w:rFonts w:eastAsiaTheme="minorHAnsi"/>
                <w:b/>
                <w:sz w:val="22"/>
                <w:szCs w:val="22"/>
                <w:lang w:eastAsia="en-US"/>
              </w:rPr>
              <w:t xml:space="preserve">Высказывать </w:t>
            </w:r>
            <w:r w:rsidRPr="00A71949">
              <w:rPr>
                <w:rFonts w:eastAsiaTheme="minorHAnsi"/>
                <w:sz w:val="22"/>
                <w:szCs w:val="22"/>
                <w:lang w:eastAsia="en-US"/>
              </w:rPr>
              <w:t>суждения о роли</w:t>
            </w:r>
            <w:r>
              <w:rPr>
                <w:rFonts w:eastAsiaTheme="minorHAnsi"/>
                <w:sz w:val="22"/>
                <w:szCs w:val="22"/>
                <w:lang w:eastAsia="en-US"/>
              </w:rPr>
              <w:t xml:space="preserve"> </w:t>
            </w:r>
            <w:r w:rsidRPr="00A71949">
              <w:rPr>
                <w:rFonts w:eastAsiaTheme="minorHAnsi"/>
                <w:sz w:val="22"/>
                <w:szCs w:val="22"/>
                <w:lang w:eastAsia="en-US"/>
              </w:rPr>
              <w:t>исторических знаний в формировании личности</w:t>
            </w:r>
            <w:r>
              <w:rPr>
                <w:rFonts w:eastAsiaTheme="minorHAnsi"/>
                <w:sz w:val="22"/>
                <w:szCs w:val="22"/>
                <w:lang w:eastAsia="en-US"/>
              </w:rPr>
              <w:t xml:space="preserve">. </w:t>
            </w:r>
            <w:r w:rsidRPr="00A71949">
              <w:rPr>
                <w:rFonts w:eastAsiaTheme="minorHAnsi"/>
                <w:sz w:val="22"/>
                <w:szCs w:val="22"/>
                <w:lang w:eastAsia="en-US"/>
              </w:rPr>
              <w:t xml:space="preserve">Называть основные периоды зарубежной истории. </w:t>
            </w:r>
            <w:r w:rsidRPr="00A71949">
              <w:rPr>
                <w:rFonts w:eastAsiaTheme="minorHAnsi"/>
                <w:b/>
                <w:sz w:val="22"/>
                <w:szCs w:val="22"/>
                <w:lang w:eastAsia="en-US"/>
              </w:rPr>
              <w:t xml:space="preserve">Называть </w:t>
            </w:r>
            <w:r w:rsidRPr="00A71949">
              <w:rPr>
                <w:rFonts w:eastAsiaTheme="minorHAnsi"/>
                <w:sz w:val="22"/>
                <w:szCs w:val="22"/>
                <w:lang w:eastAsia="en-US"/>
              </w:rPr>
              <w:t>хронологические рамки изучаемого периода</w:t>
            </w:r>
            <w:r>
              <w:rPr>
                <w:rFonts w:eastAsiaTheme="minorHAnsi"/>
                <w:sz w:val="22"/>
                <w:szCs w:val="22"/>
                <w:lang w:eastAsia="en-US"/>
              </w:rPr>
              <w:t xml:space="preserve">. </w:t>
            </w:r>
            <w:r w:rsidRPr="00A71949">
              <w:rPr>
                <w:rFonts w:eastAsiaTheme="minorHAnsi"/>
                <w:b/>
                <w:sz w:val="22"/>
                <w:szCs w:val="22"/>
                <w:lang w:eastAsia="en-US"/>
              </w:rPr>
              <w:t xml:space="preserve">Соотносить </w:t>
            </w:r>
            <w:r w:rsidRPr="00A71949">
              <w:rPr>
                <w:rFonts w:eastAsiaTheme="minorHAnsi"/>
                <w:sz w:val="22"/>
                <w:szCs w:val="22"/>
                <w:lang w:eastAsia="en-US"/>
              </w:rPr>
              <w:t>хронологию истории</w:t>
            </w:r>
            <w:r>
              <w:rPr>
                <w:rFonts w:eastAsiaTheme="minorHAnsi"/>
                <w:sz w:val="22"/>
                <w:szCs w:val="22"/>
                <w:lang w:eastAsia="en-US"/>
              </w:rPr>
              <w:t xml:space="preserve"> </w:t>
            </w:r>
            <w:r w:rsidRPr="00A71949">
              <w:rPr>
                <w:rFonts w:eastAsiaTheme="minorHAnsi"/>
                <w:sz w:val="22"/>
                <w:szCs w:val="22"/>
                <w:lang w:eastAsia="en-US"/>
              </w:rPr>
              <w:t>России и всеобщей истории</w:t>
            </w:r>
            <w:r>
              <w:rPr>
                <w:rFonts w:eastAsiaTheme="minorHAnsi"/>
                <w:sz w:val="22"/>
                <w:szCs w:val="22"/>
                <w:lang w:eastAsia="en-US"/>
              </w:rPr>
              <w:t xml:space="preserve">. </w:t>
            </w:r>
            <w:r w:rsidRPr="00A71949">
              <w:rPr>
                <w:rFonts w:eastAsiaTheme="minorHAnsi"/>
                <w:b/>
                <w:sz w:val="22"/>
                <w:szCs w:val="22"/>
                <w:lang w:eastAsia="en-US"/>
              </w:rPr>
              <w:t>Использовать</w:t>
            </w:r>
            <w:r w:rsidRPr="00A71949">
              <w:rPr>
                <w:rFonts w:eastAsiaTheme="minorHAnsi"/>
                <w:sz w:val="22"/>
                <w:szCs w:val="22"/>
                <w:lang w:eastAsia="en-US"/>
              </w:rPr>
              <w:t xml:space="preserve"> аппарат ориентировки при работе с учебником</w:t>
            </w:r>
            <w:r>
              <w:rPr>
                <w:rFonts w:eastAsiaTheme="minorHAnsi"/>
                <w:sz w:val="22"/>
                <w:szCs w:val="22"/>
                <w:lang w:eastAsia="en-US"/>
              </w:rPr>
              <w:t xml:space="preserve">. </w:t>
            </w:r>
            <w:r w:rsidRPr="00A71949">
              <w:rPr>
                <w:rFonts w:eastAsiaTheme="minorHAnsi"/>
                <w:b/>
                <w:sz w:val="22"/>
                <w:szCs w:val="22"/>
                <w:lang w:eastAsia="en-US"/>
              </w:rPr>
              <w:t xml:space="preserve">Ставить и формулировать </w:t>
            </w:r>
            <w:r w:rsidRPr="00A71949">
              <w:rPr>
                <w:rFonts w:eastAsiaTheme="minorHAnsi"/>
                <w:sz w:val="22"/>
                <w:szCs w:val="22"/>
                <w:lang w:eastAsia="en-US"/>
              </w:rPr>
              <w:t>при</w:t>
            </w:r>
            <w:r>
              <w:rPr>
                <w:rFonts w:eastAsiaTheme="minorHAnsi"/>
                <w:sz w:val="22"/>
                <w:szCs w:val="22"/>
                <w:lang w:eastAsia="en-US"/>
              </w:rPr>
              <w:t xml:space="preserve"> </w:t>
            </w:r>
            <w:r w:rsidRPr="00A71949">
              <w:rPr>
                <w:rFonts w:eastAsiaTheme="minorHAnsi"/>
                <w:sz w:val="22"/>
                <w:szCs w:val="22"/>
                <w:lang w:eastAsia="en-US"/>
              </w:rPr>
              <w:t>поддержке учителя новые для</w:t>
            </w:r>
            <w:r>
              <w:rPr>
                <w:rFonts w:eastAsiaTheme="minorHAnsi"/>
                <w:sz w:val="22"/>
                <w:szCs w:val="22"/>
                <w:lang w:eastAsia="en-US"/>
              </w:rPr>
              <w:t xml:space="preserve"> </w:t>
            </w:r>
            <w:r w:rsidRPr="00A71949">
              <w:rPr>
                <w:rFonts w:eastAsiaTheme="minorHAnsi"/>
                <w:sz w:val="22"/>
                <w:szCs w:val="22"/>
                <w:lang w:eastAsia="en-US"/>
              </w:rPr>
              <w:t>себя задачи в познавательной де</w:t>
            </w:r>
            <w:r>
              <w:rPr>
                <w:rFonts w:eastAsiaTheme="minorHAnsi"/>
                <w:sz w:val="22"/>
                <w:szCs w:val="22"/>
                <w:lang w:eastAsia="en-US"/>
              </w:rPr>
              <w:t>ятельности.</w:t>
            </w:r>
          </w:p>
        </w:tc>
        <w:tc>
          <w:tcPr>
            <w:tcW w:w="1134" w:type="dxa"/>
          </w:tcPr>
          <w:p w:rsidR="00095C2A" w:rsidRPr="00A71949" w:rsidRDefault="00095C2A" w:rsidP="009310A1">
            <w:r w:rsidRPr="00A71949">
              <w:rPr>
                <w:sz w:val="22"/>
                <w:szCs w:val="22"/>
              </w:rPr>
              <w:t>Беседа.</w:t>
            </w:r>
          </w:p>
        </w:tc>
        <w:tc>
          <w:tcPr>
            <w:tcW w:w="1842" w:type="dxa"/>
          </w:tcPr>
          <w:p w:rsidR="00095C2A" w:rsidRPr="00A53B14" w:rsidRDefault="00095C2A" w:rsidP="009310A1">
            <w:pPr>
              <w:rPr>
                <w:rFonts w:eastAsia="Calibri"/>
              </w:rPr>
            </w:pPr>
            <w:r w:rsidRPr="00A53B14">
              <w:rPr>
                <w:rFonts w:eastAsia="Trebuchet MS"/>
                <w:color w:val="000000"/>
                <w:sz w:val="22"/>
                <w:szCs w:val="22"/>
              </w:rPr>
              <w:t>Хронология и сущность нового этапа российской истории.</w:t>
            </w:r>
          </w:p>
        </w:tc>
        <w:tc>
          <w:tcPr>
            <w:tcW w:w="850" w:type="dxa"/>
          </w:tcPr>
          <w:p w:rsidR="00095C2A" w:rsidRPr="00A71949" w:rsidRDefault="00095C2A" w:rsidP="009310A1">
            <w:pPr>
              <w:widowControl w:val="0"/>
              <w:autoSpaceDE w:val="0"/>
              <w:autoSpaceDN w:val="0"/>
              <w:adjustRightInd w:val="0"/>
            </w:pPr>
            <w:r>
              <w:rPr>
                <w:sz w:val="22"/>
                <w:szCs w:val="22"/>
              </w:rPr>
              <w:t>Введение.</w:t>
            </w:r>
          </w:p>
        </w:tc>
      </w:tr>
      <w:tr w:rsidR="00095C2A" w:rsidRPr="00681A5A" w:rsidTr="000C5A4B">
        <w:trPr>
          <w:trHeight w:val="265"/>
        </w:trPr>
        <w:tc>
          <w:tcPr>
            <w:tcW w:w="15592" w:type="dxa"/>
            <w:gridSpan w:val="9"/>
          </w:tcPr>
          <w:p w:rsidR="00095C2A" w:rsidRPr="00A53B14" w:rsidRDefault="00095C2A" w:rsidP="009310A1">
            <w:pPr>
              <w:widowControl w:val="0"/>
              <w:autoSpaceDE w:val="0"/>
              <w:autoSpaceDN w:val="0"/>
              <w:adjustRightInd w:val="0"/>
              <w:jc w:val="center"/>
              <w:rPr>
                <w:b/>
              </w:rPr>
            </w:pPr>
            <w:r>
              <w:rPr>
                <w:b/>
              </w:rPr>
              <w:t xml:space="preserve">Тема 2. Россия в эпоху преобразований Петра </w:t>
            </w:r>
            <w:r>
              <w:rPr>
                <w:b/>
                <w:lang w:val="en-US"/>
              </w:rPr>
              <w:t>I</w:t>
            </w:r>
            <w:r>
              <w:rPr>
                <w:b/>
              </w:rPr>
              <w:t>. (13 часов)</w:t>
            </w:r>
          </w:p>
        </w:tc>
      </w:tr>
      <w:tr w:rsidR="00095C2A" w:rsidRPr="00681A5A" w:rsidTr="00095C2A">
        <w:trPr>
          <w:trHeight w:val="403"/>
        </w:trPr>
        <w:tc>
          <w:tcPr>
            <w:tcW w:w="567" w:type="dxa"/>
          </w:tcPr>
          <w:p w:rsidR="00095C2A" w:rsidRDefault="00095C2A" w:rsidP="009310A1">
            <w:pPr>
              <w:widowControl w:val="0"/>
              <w:autoSpaceDE w:val="0"/>
              <w:autoSpaceDN w:val="0"/>
              <w:adjustRightInd w:val="0"/>
            </w:pPr>
            <w:r>
              <w:t>2</w:t>
            </w:r>
          </w:p>
        </w:tc>
        <w:tc>
          <w:tcPr>
            <w:tcW w:w="1985" w:type="dxa"/>
          </w:tcPr>
          <w:p w:rsidR="00095C2A" w:rsidRDefault="00095C2A" w:rsidP="009310A1">
            <w:pPr>
              <w:widowControl w:val="0"/>
              <w:autoSpaceDE w:val="0"/>
              <w:autoSpaceDN w:val="0"/>
              <w:adjustRightInd w:val="0"/>
            </w:pPr>
            <w:r>
              <w:rPr>
                <w:sz w:val="22"/>
                <w:szCs w:val="22"/>
              </w:rPr>
              <w:t xml:space="preserve">Россия и Европа в конце </w:t>
            </w:r>
            <w:r>
              <w:rPr>
                <w:sz w:val="22"/>
                <w:szCs w:val="22"/>
                <w:lang w:val="en-US"/>
              </w:rPr>
              <w:t>XVII</w:t>
            </w:r>
            <w:r>
              <w:rPr>
                <w:sz w:val="22"/>
                <w:szCs w:val="22"/>
              </w:rPr>
              <w:t xml:space="preserve"> века.</w:t>
            </w:r>
          </w:p>
          <w:p w:rsidR="00095C2A" w:rsidRPr="00A53B14" w:rsidRDefault="00095C2A" w:rsidP="009310A1">
            <w:pPr>
              <w:widowControl w:val="0"/>
              <w:autoSpaceDE w:val="0"/>
              <w:autoSpaceDN w:val="0"/>
              <w:adjustRightInd w:val="0"/>
              <w:rPr>
                <w:i/>
              </w:rPr>
            </w:pPr>
            <w:r>
              <w:rPr>
                <w:i/>
                <w:sz w:val="22"/>
                <w:szCs w:val="22"/>
              </w:rPr>
              <w:t>Урок усвоения новых знаний и умений.</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Pr="00A71949" w:rsidRDefault="00095C2A" w:rsidP="009310A1">
            <w:pPr>
              <w:widowControl w:val="0"/>
              <w:autoSpaceDE w:val="0"/>
              <w:autoSpaceDN w:val="0"/>
              <w:adjustRightInd w:val="0"/>
            </w:pPr>
          </w:p>
        </w:tc>
        <w:tc>
          <w:tcPr>
            <w:tcW w:w="6662" w:type="dxa"/>
          </w:tcPr>
          <w:p w:rsidR="00095C2A" w:rsidRPr="00A53B14" w:rsidRDefault="00095C2A" w:rsidP="009310A1">
            <w:pPr>
              <w:autoSpaceDE w:val="0"/>
              <w:autoSpaceDN w:val="0"/>
              <w:adjustRightInd w:val="0"/>
              <w:rPr>
                <w:rFonts w:eastAsiaTheme="minorHAnsi"/>
                <w:lang w:eastAsia="en-US"/>
              </w:rPr>
            </w:pPr>
            <w:r w:rsidRPr="00E27D0B">
              <w:rPr>
                <w:rFonts w:eastAsiaTheme="minorHAnsi"/>
                <w:b/>
                <w:sz w:val="22"/>
                <w:szCs w:val="22"/>
                <w:lang w:eastAsia="en-US"/>
              </w:rPr>
              <w:t xml:space="preserve">Формулировать </w:t>
            </w:r>
            <w:r w:rsidRPr="00A53B14">
              <w:rPr>
                <w:rFonts w:eastAsiaTheme="minorHAnsi"/>
                <w:sz w:val="22"/>
                <w:szCs w:val="22"/>
                <w:lang w:eastAsia="en-US"/>
              </w:rPr>
              <w:t>познавательную проблему и планировать способы</w:t>
            </w:r>
          </w:p>
          <w:p w:rsidR="00095C2A" w:rsidRPr="00A53B14" w:rsidRDefault="00095C2A" w:rsidP="009310A1">
            <w:pPr>
              <w:autoSpaceDE w:val="0"/>
              <w:autoSpaceDN w:val="0"/>
              <w:adjustRightInd w:val="0"/>
              <w:rPr>
                <w:rFonts w:eastAsiaTheme="minorHAnsi"/>
                <w:lang w:eastAsia="en-US"/>
              </w:rPr>
            </w:pPr>
            <w:r w:rsidRPr="00A53B14">
              <w:rPr>
                <w:rFonts w:eastAsiaTheme="minorHAnsi"/>
                <w:sz w:val="22"/>
                <w:szCs w:val="22"/>
                <w:lang w:eastAsia="en-US"/>
              </w:rPr>
              <w:t xml:space="preserve">её решения. </w:t>
            </w:r>
            <w:r w:rsidRPr="00E27D0B">
              <w:rPr>
                <w:rFonts w:eastAsiaTheme="minorHAnsi"/>
                <w:b/>
                <w:sz w:val="22"/>
                <w:szCs w:val="22"/>
                <w:lang w:eastAsia="en-US"/>
              </w:rPr>
              <w:t xml:space="preserve">Излагать </w:t>
            </w:r>
            <w:r w:rsidRPr="00A53B14">
              <w:rPr>
                <w:rFonts w:eastAsiaTheme="minorHAnsi"/>
                <w:sz w:val="22"/>
                <w:szCs w:val="22"/>
                <w:lang w:eastAsia="en-US"/>
              </w:rPr>
              <w:t>результаты познавательной деятельности по теме</w:t>
            </w:r>
            <w:r>
              <w:rPr>
                <w:rFonts w:eastAsiaTheme="minorHAnsi"/>
                <w:sz w:val="22"/>
                <w:szCs w:val="22"/>
                <w:lang w:eastAsia="en-US"/>
              </w:rPr>
              <w:t xml:space="preserve"> </w:t>
            </w:r>
            <w:r w:rsidRPr="00A53B14">
              <w:rPr>
                <w:rFonts w:eastAsiaTheme="minorHAnsi"/>
                <w:sz w:val="22"/>
                <w:szCs w:val="22"/>
                <w:lang w:eastAsia="en-US"/>
              </w:rPr>
              <w:t xml:space="preserve">урока при выполнении творческого задания. </w:t>
            </w:r>
            <w:r w:rsidRPr="00E27D0B">
              <w:rPr>
                <w:rFonts w:eastAsiaTheme="minorHAnsi"/>
                <w:b/>
                <w:sz w:val="22"/>
                <w:szCs w:val="22"/>
                <w:lang w:eastAsia="en-US"/>
              </w:rPr>
              <w:t xml:space="preserve">Использовать </w:t>
            </w:r>
            <w:r w:rsidRPr="00A53B14">
              <w:rPr>
                <w:rFonts w:eastAsiaTheme="minorHAnsi"/>
                <w:sz w:val="22"/>
                <w:szCs w:val="22"/>
                <w:lang w:eastAsia="en-US"/>
              </w:rPr>
              <w:t xml:space="preserve">карту как источник информации. </w:t>
            </w:r>
            <w:r w:rsidRPr="00E27D0B">
              <w:rPr>
                <w:rFonts w:eastAsiaTheme="minorHAnsi"/>
                <w:b/>
                <w:sz w:val="22"/>
                <w:szCs w:val="22"/>
                <w:lang w:eastAsia="en-US"/>
              </w:rPr>
              <w:t>Актуализировать</w:t>
            </w:r>
            <w:r w:rsidRPr="00A53B14">
              <w:rPr>
                <w:rFonts w:eastAsiaTheme="minorHAnsi"/>
                <w:sz w:val="22"/>
                <w:szCs w:val="22"/>
                <w:lang w:eastAsia="en-US"/>
              </w:rPr>
              <w:t xml:space="preserve"> знания из кур-</w:t>
            </w:r>
          </w:p>
          <w:p w:rsidR="00095C2A" w:rsidRPr="00A53B14" w:rsidRDefault="00095C2A" w:rsidP="009310A1">
            <w:pPr>
              <w:autoSpaceDE w:val="0"/>
              <w:autoSpaceDN w:val="0"/>
              <w:adjustRightInd w:val="0"/>
              <w:rPr>
                <w:rStyle w:val="TrebuchetMS9pt"/>
                <w:rFonts w:ascii="Times New Roman" w:eastAsiaTheme="minorHAnsi" w:hAnsi="Times New Roman" w:cs="Times New Roman"/>
                <w:b w:val="0"/>
                <w:bCs w:val="0"/>
                <w:color w:val="auto"/>
                <w:sz w:val="22"/>
                <w:szCs w:val="22"/>
                <w:shd w:val="clear" w:color="auto" w:fill="auto"/>
                <w:lang w:eastAsia="en-US"/>
              </w:rPr>
            </w:pPr>
            <w:r w:rsidRPr="00A53B14">
              <w:rPr>
                <w:rFonts w:eastAsiaTheme="minorHAnsi"/>
                <w:sz w:val="22"/>
                <w:szCs w:val="22"/>
                <w:lang w:eastAsia="en-US"/>
              </w:rPr>
              <w:t xml:space="preserve">сов всеобщей истории, истории России. </w:t>
            </w:r>
            <w:r w:rsidRPr="00E27D0B">
              <w:rPr>
                <w:rFonts w:eastAsiaTheme="minorHAnsi"/>
                <w:b/>
                <w:sz w:val="22"/>
                <w:szCs w:val="22"/>
                <w:lang w:eastAsia="en-US"/>
              </w:rPr>
              <w:t>Выявлять</w:t>
            </w:r>
            <w:r w:rsidRPr="00A53B14">
              <w:rPr>
                <w:rFonts w:eastAsiaTheme="minorHAnsi"/>
                <w:sz w:val="22"/>
                <w:szCs w:val="22"/>
                <w:lang w:eastAsia="en-US"/>
              </w:rPr>
              <w:t xml:space="preserve"> причинно-следственные связи исторических процессов. Находить на карте изучаемые</w:t>
            </w:r>
            <w:r>
              <w:rPr>
                <w:rFonts w:eastAsiaTheme="minorHAnsi"/>
                <w:sz w:val="22"/>
                <w:szCs w:val="22"/>
                <w:lang w:eastAsia="en-US"/>
              </w:rPr>
              <w:t xml:space="preserve"> </w:t>
            </w:r>
            <w:r w:rsidRPr="00A53B14">
              <w:rPr>
                <w:rFonts w:eastAsiaTheme="minorHAnsi"/>
                <w:sz w:val="22"/>
                <w:szCs w:val="22"/>
                <w:lang w:eastAsia="en-US"/>
              </w:rPr>
              <w:t xml:space="preserve">объекты. </w:t>
            </w:r>
            <w:r w:rsidRPr="00E27D0B">
              <w:rPr>
                <w:rFonts w:eastAsiaTheme="minorHAnsi"/>
                <w:b/>
                <w:sz w:val="22"/>
                <w:szCs w:val="22"/>
                <w:lang w:eastAsia="en-US"/>
              </w:rPr>
              <w:t>Определять</w:t>
            </w:r>
            <w:r w:rsidRPr="00A53B14">
              <w:rPr>
                <w:rFonts w:eastAsiaTheme="minorHAnsi"/>
                <w:sz w:val="22"/>
                <w:szCs w:val="22"/>
                <w:lang w:eastAsia="en-US"/>
              </w:rPr>
              <w:t xml:space="preserve"> причинно-следственные связи исторических процессов. Определять значение исторических событий. </w:t>
            </w:r>
            <w:r w:rsidRPr="00E27D0B">
              <w:rPr>
                <w:rFonts w:eastAsiaTheme="minorHAnsi"/>
                <w:b/>
                <w:sz w:val="22"/>
                <w:szCs w:val="22"/>
                <w:lang w:eastAsia="en-US"/>
              </w:rPr>
              <w:t xml:space="preserve">Использовать </w:t>
            </w:r>
            <w:r w:rsidRPr="00A53B14">
              <w:rPr>
                <w:rFonts w:eastAsiaTheme="minorHAnsi"/>
                <w:sz w:val="22"/>
                <w:szCs w:val="22"/>
                <w:lang w:eastAsia="en-US"/>
              </w:rPr>
              <w:t xml:space="preserve">сведения из исторической карты. </w:t>
            </w:r>
            <w:r w:rsidRPr="00E27D0B">
              <w:rPr>
                <w:rFonts w:eastAsiaTheme="minorHAnsi"/>
                <w:b/>
                <w:sz w:val="22"/>
                <w:szCs w:val="22"/>
                <w:lang w:eastAsia="en-US"/>
              </w:rPr>
              <w:t xml:space="preserve">Аргументировать </w:t>
            </w:r>
            <w:r w:rsidRPr="00A53B14">
              <w:rPr>
                <w:rFonts w:eastAsiaTheme="minorHAnsi"/>
                <w:sz w:val="22"/>
                <w:szCs w:val="22"/>
                <w:lang w:eastAsia="en-US"/>
              </w:rPr>
              <w:t xml:space="preserve">ответ, опираясь на материалы параграфа. </w:t>
            </w:r>
            <w:r w:rsidRPr="00E27D0B">
              <w:rPr>
                <w:rFonts w:eastAsiaTheme="minorHAnsi"/>
                <w:b/>
                <w:sz w:val="22"/>
                <w:szCs w:val="22"/>
                <w:lang w:eastAsia="en-US"/>
              </w:rPr>
              <w:t>Актуализировать знания</w:t>
            </w:r>
            <w:r w:rsidRPr="00A53B14">
              <w:rPr>
                <w:rFonts w:eastAsiaTheme="minorHAnsi"/>
                <w:sz w:val="22"/>
                <w:szCs w:val="22"/>
                <w:lang w:eastAsia="en-US"/>
              </w:rPr>
              <w:t xml:space="preserve"> из курсов всеобщей истории и истории</w:t>
            </w:r>
            <w:r>
              <w:rPr>
                <w:rFonts w:eastAsiaTheme="minorHAnsi"/>
                <w:sz w:val="22"/>
                <w:szCs w:val="22"/>
                <w:lang w:eastAsia="en-US"/>
              </w:rPr>
              <w:t xml:space="preserve"> России.</w:t>
            </w:r>
          </w:p>
        </w:tc>
        <w:tc>
          <w:tcPr>
            <w:tcW w:w="1134" w:type="dxa"/>
          </w:tcPr>
          <w:p w:rsidR="00095C2A" w:rsidRPr="00A71949" w:rsidRDefault="00095C2A" w:rsidP="009310A1">
            <w:r>
              <w:rPr>
                <w:sz w:val="22"/>
                <w:szCs w:val="22"/>
              </w:rPr>
              <w:t>Выполнение задания №4 из рубрики «Думаем, сравниваем, размышляем» на стр.13</w:t>
            </w:r>
          </w:p>
        </w:tc>
        <w:tc>
          <w:tcPr>
            <w:tcW w:w="1842" w:type="dxa"/>
          </w:tcPr>
          <w:p w:rsidR="00095C2A" w:rsidRPr="00A53B14" w:rsidRDefault="00095C2A" w:rsidP="009310A1">
            <w:pPr>
              <w:autoSpaceDE w:val="0"/>
              <w:autoSpaceDN w:val="0"/>
              <w:adjustRightInd w:val="0"/>
              <w:rPr>
                <w:rFonts w:eastAsiaTheme="minorHAnsi"/>
                <w:lang w:eastAsia="en-US"/>
              </w:rPr>
            </w:pPr>
            <w:r w:rsidRPr="00A53B14">
              <w:rPr>
                <w:rFonts w:eastAsiaTheme="minorHAnsi"/>
                <w:sz w:val="22"/>
                <w:szCs w:val="22"/>
                <w:lang w:eastAsia="en-US"/>
              </w:rPr>
              <w:t>Усиление османской угрозы Европе.</w:t>
            </w:r>
          </w:p>
          <w:p w:rsidR="00095C2A" w:rsidRPr="00A53B14" w:rsidRDefault="00095C2A" w:rsidP="009310A1">
            <w:pPr>
              <w:autoSpaceDE w:val="0"/>
              <w:autoSpaceDN w:val="0"/>
              <w:adjustRightInd w:val="0"/>
              <w:rPr>
                <w:rFonts w:eastAsiaTheme="minorHAnsi"/>
                <w:lang w:eastAsia="en-US"/>
              </w:rPr>
            </w:pPr>
            <w:r w:rsidRPr="00A53B14">
              <w:rPr>
                <w:rFonts w:eastAsiaTheme="minorHAnsi"/>
                <w:sz w:val="22"/>
                <w:szCs w:val="22"/>
                <w:lang w:eastAsia="en-US"/>
              </w:rPr>
              <w:t xml:space="preserve"> Россия в борьбе с Турцией и Крымским ханством.</w:t>
            </w:r>
            <w:r>
              <w:rPr>
                <w:rFonts w:eastAsiaTheme="minorHAnsi"/>
                <w:sz w:val="22"/>
                <w:szCs w:val="22"/>
                <w:lang w:eastAsia="en-US"/>
              </w:rPr>
              <w:t xml:space="preserve"> </w:t>
            </w:r>
            <w:r w:rsidRPr="00A53B14">
              <w:rPr>
                <w:rFonts w:eastAsiaTheme="minorHAnsi"/>
                <w:sz w:val="22"/>
                <w:szCs w:val="22"/>
                <w:lang w:eastAsia="en-US"/>
              </w:rPr>
              <w:t>Россия и Священная лига.</w:t>
            </w:r>
          </w:p>
          <w:p w:rsidR="00095C2A" w:rsidRPr="00A53B14" w:rsidRDefault="00095C2A" w:rsidP="009310A1">
            <w:pPr>
              <w:autoSpaceDE w:val="0"/>
              <w:autoSpaceDN w:val="0"/>
              <w:adjustRightInd w:val="0"/>
              <w:rPr>
                <w:rFonts w:eastAsiaTheme="minorHAnsi"/>
                <w:lang w:eastAsia="en-US"/>
              </w:rPr>
            </w:pPr>
            <w:r w:rsidRPr="00A53B14">
              <w:rPr>
                <w:rFonts w:eastAsiaTheme="minorHAnsi"/>
                <w:sz w:val="22"/>
                <w:szCs w:val="22"/>
                <w:lang w:eastAsia="en-US"/>
              </w:rPr>
              <w:t>Борьба Франции за господство в Европе.</w:t>
            </w:r>
          </w:p>
          <w:p w:rsidR="00095C2A" w:rsidRPr="00A53B14" w:rsidRDefault="00095C2A" w:rsidP="009310A1">
            <w:pPr>
              <w:autoSpaceDE w:val="0"/>
              <w:autoSpaceDN w:val="0"/>
              <w:adjustRightInd w:val="0"/>
              <w:rPr>
                <w:rFonts w:eastAsiaTheme="minorHAnsi"/>
                <w:lang w:eastAsia="en-US"/>
              </w:rPr>
            </w:pPr>
            <w:r w:rsidRPr="00A53B14">
              <w:rPr>
                <w:rFonts w:eastAsiaTheme="minorHAnsi"/>
                <w:sz w:val="22"/>
                <w:szCs w:val="22"/>
                <w:lang w:eastAsia="en-US"/>
              </w:rPr>
              <w:t xml:space="preserve"> Балтийский вопрос</w:t>
            </w:r>
          </w:p>
          <w:p w:rsidR="00095C2A" w:rsidRPr="00A53B14" w:rsidRDefault="00095C2A" w:rsidP="009310A1">
            <w:pPr>
              <w:rPr>
                <w:rFonts w:eastAsia="Trebuchet MS"/>
                <w:color w:val="000000"/>
              </w:rPr>
            </w:pPr>
            <w:r w:rsidRPr="00A53B14">
              <w:rPr>
                <w:rFonts w:eastAsiaTheme="minorHAnsi"/>
                <w:b/>
                <w:bCs/>
                <w:sz w:val="22"/>
                <w:szCs w:val="22"/>
                <w:lang w:eastAsia="en-US"/>
              </w:rPr>
              <w:t xml:space="preserve"> </w:t>
            </w:r>
          </w:p>
        </w:tc>
        <w:tc>
          <w:tcPr>
            <w:tcW w:w="850" w:type="dxa"/>
          </w:tcPr>
          <w:p w:rsidR="00095C2A" w:rsidRDefault="00095C2A" w:rsidP="009310A1">
            <w:pPr>
              <w:widowControl w:val="0"/>
              <w:autoSpaceDE w:val="0"/>
              <w:autoSpaceDN w:val="0"/>
              <w:adjustRightInd w:val="0"/>
            </w:pPr>
            <w:r w:rsidRPr="004E75B4">
              <w:rPr>
                <w:rFonts w:eastAsiaTheme="minorHAnsi"/>
                <w:sz w:val="22"/>
                <w:szCs w:val="22"/>
                <w:lang w:eastAsia="en-US"/>
              </w:rPr>
              <w:t>§</w:t>
            </w:r>
            <w:r>
              <w:rPr>
                <w:sz w:val="22"/>
                <w:szCs w:val="22"/>
              </w:rPr>
              <w:t>.1; начать заполнение таблицы «Современники»</w:t>
            </w:r>
          </w:p>
        </w:tc>
      </w:tr>
      <w:tr w:rsidR="00095C2A" w:rsidRPr="00681A5A" w:rsidTr="00095C2A">
        <w:trPr>
          <w:trHeight w:val="403"/>
        </w:trPr>
        <w:tc>
          <w:tcPr>
            <w:tcW w:w="567" w:type="dxa"/>
          </w:tcPr>
          <w:p w:rsidR="00095C2A" w:rsidRDefault="00095C2A" w:rsidP="009310A1">
            <w:pPr>
              <w:widowControl w:val="0"/>
              <w:autoSpaceDE w:val="0"/>
              <w:autoSpaceDN w:val="0"/>
              <w:adjustRightInd w:val="0"/>
            </w:pPr>
            <w:r>
              <w:t>3</w:t>
            </w:r>
          </w:p>
        </w:tc>
        <w:tc>
          <w:tcPr>
            <w:tcW w:w="1985" w:type="dxa"/>
          </w:tcPr>
          <w:p w:rsidR="00095C2A" w:rsidRDefault="00095C2A" w:rsidP="009310A1">
            <w:pPr>
              <w:widowControl w:val="0"/>
              <w:autoSpaceDE w:val="0"/>
              <w:autoSpaceDN w:val="0"/>
              <w:adjustRightInd w:val="0"/>
            </w:pPr>
            <w:r>
              <w:rPr>
                <w:sz w:val="22"/>
                <w:szCs w:val="22"/>
              </w:rPr>
              <w:t xml:space="preserve">Предпосылки Петровских </w:t>
            </w:r>
            <w:r>
              <w:rPr>
                <w:sz w:val="22"/>
                <w:szCs w:val="22"/>
              </w:rPr>
              <w:lastRenderedPageBreak/>
              <w:t>реформ.</w:t>
            </w:r>
          </w:p>
          <w:p w:rsidR="00095C2A" w:rsidRPr="00E27D0B" w:rsidRDefault="00095C2A" w:rsidP="009310A1">
            <w:pPr>
              <w:widowControl w:val="0"/>
              <w:autoSpaceDE w:val="0"/>
              <w:autoSpaceDN w:val="0"/>
              <w:adjustRightInd w:val="0"/>
              <w:rPr>
                <w:i/>
              </w:rPr>
            </w:pPr>
            <w:r>
              <w:rPr>
                <w:i/>
                <w:sz w:val="22"/>
                <w:szCs w:val="22"/>
              </w:rPr>
              <w:t>Комбинированный урок.</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Pr="00A71949" w:rsidRDefault="00095C2A" w:rsidP="009310A1">
            <w:pPr>
              <w:widowControl w:val="0"/>
              <w:autoSpaceDE w:val="0"/>
              <w:autoSpaceDN w:val="0"/>
              <w:adjustRightInd w:val="0"/>
            </w:pPr>
          </w:p>
        </w:tc>
        <w:tc>
          <w:tcPr>
            <w:tcW w:w="6662" w:type="dxa"/>
          </w:tcPr>
          <w:p w:rsidR="00095C2A" w:rsidRPr="004E75B4" w:rsidRDefault="00095C2A" w:rsidP="009310A1">
            <w:pPr>
              <w:autoSpaceDE w:val="0"/>
              <w:autoSpaceDN w:val="0"/>
              <w:adjustRightInd w:val="0"/>
              <w:rPr>
                <w:rStyle w:val="TrebuchetMS9pt"/>
                <w:rFonts w:ascii="Times New Roman" w:eastAsiaTheme="minorHAnsi" w:hAnsi="Times New Roman" w:cs="Times New Roman"/>
                <w:b w:val="0"/>
                <w:bCs w:val="0"/>
                <w:color w:val="auto"/>
                <w:sz w:val="22"/>
                <w:szCs w:val="22"/>
                <w:shd w:val="clear" w:color="auto" w:fill="auto"/>
                <w:lang w:eastAsia="en-US"/>
              </w:rPr>
            </w:pPr>
            <w:r w:rsidRPr="00B766B9">
              <w:rPr>
                <w:b/>
                <w:bCs/>
              </w:rPr>
              <w:t xml:space="preserve">Объяснять, </w:t>
            </w:r>
            <w:r w:rsidRPr="00B766B9">
              <w:t>в чем заключались предпосылки петровских пре</w:t>
            </w:r>
            <w:r w:rsidRPr="00B766B9">
              <w:softHyphen/>
              <w:t>образований</w:t>
            </w:r>
            <w:r w:rsidRPr="004E75B4">
              <w:rPr>
                <w:sz w:val="22"/>
                <w:szCs w:val="22"/>
              </w:rPr>
              <w:t>.</w:t>
            </w:r>
            <w:r w:rsidRPr="004E75B4">
              <w:rPr>
                <w:rFonts w:eastAsiaTheme="minorHAnsi"/>
                <w:sz w:val="22"/>
                <w:szCs w:val="22"/>
                <w:lang w:eastAsia="en-US"/>
              </w:rPr>
              <w:t xml:space="preserve"> </w:t>
            </w:r>
            <w:r w:rsidRPr="004E75B4">
              <w:rPr>
                <w:rFonts w:eastAsiaTheme="minorHAnsi"/>
                <w:b/>
                <w:sz w:val="22"/>
                <w:szCs w:val="22"/>
                <w:lang w:eastAsia="en-US"/>
              </w:rPr>
              <w:t>Устанавливать</w:t>
            </w:r>
            <w:r w:rsidRPr="004E75B4">
              <w:rPr>
                <w:rFonts w:eastAsiaTheme="minorHAnsi"/>
                <w:sz w:val="22"/>
                <w:szCs w:val="22"/>
                <w:lang w:eastAsia="en-US"/>
              </w:rPr>
              <w:t xml:space="preserve"> причинно-следственные связи </w:t>
            </w:r>
            <w:r w:rsidRPr="004E75B4">
              <w:rPr>
                <w:rFonts w:eastAsiaTheme="minorHAnsi"/>
                <w:sz w:val="22"/>
                <w:szCs w:val="22"/>
                <w:lang w:eastAsia="en-US"/>
              </w:rPr>
              <w:lastRenderedPageBreak/>
              <w:t xml:space="preserve">исторических процессов, прогнозировать их последствия. </w:t>
            </w:r>
            <w:r w:rsidRPr="004E75B4">
              <w:rPr>
                <w:rFonts w:eastAsiaTheme="minorHAnsi"/>
                <w:b/>
                <w:sz w:val="22"/>
                <w:szCs w:val="22"/>
                <w:lang w:eastAsia="en-US"/>
              </w:rPr>
              <w:t>Формулировать</w:t>
            </w:r>
            <w:r w:rsidRPr="004E75B4">
              <w:rPr>
                <w:rFonts w:eastAsiaTheme="minorHAnsi"/>
                <w:sz w:val="22"/>
                <w:szCs w:val="22"/>
                <w:lang w:eastAsia="en-US"/>
              </w:rPr>
              <w:t xml:space="preserve"> познавательную задачу</w:t>
            </w:r>
            <w:r>
              <w:rPr>
                <w:rFonts w:eastAsiaTheme="minorHAnsi"/>
                <w:sz w:val="22"/>
                <w:szCs w:val="22"/>
                <w:lang w:eastAsia="en-US"/>
              </w:rPr>
              <w:t xml:space="preserve">. </w:t>
            </w:r>
            <w:r w:rsidRPr="004E75B4">
              <w:rPr>
                <w:rFonts w:eastAsiaTheme="minorHAnsi"/>
                <w:b/>
                <w:sz w:val="22"/>
                <w:szCs w:val="22"/>
                <w:lang w:eastAsia="en-US"/>
              </w:rPr>
              <w:t xml:space="preserve">Привлекать </w:t>
            </w:r>
            <w:r w:rsidRPr="004E75B4">
              <w:rPr>
                <w:rFonts w:eastAsiaTheme="minorHAnsi"/>
                <w:sz w:val="22"/>
                <w:szCs w:val="22"/>
                <w:lang w:eastAsia="en-US"/>
              </w:rPr>
              <w:t xml:space="preserve">межкурсовые, предметные знания. </w:t>
            </w:r>
            <w:r w:rsidRPr="004E75B4">
              <w:rPr>
                <w:rFonts w:eastAsiaTheme="minorHAnsi"/>
                <w:b/>
                <w:sz w:val="22"/>
                <w:szCs w:val="22"/>
                <w:lang w:eastAsia="en-US"/>
              </w:rPr>
              <w:t>Определять</w:t>
            </w:r>
            <w:r w:rsidRPr="004E75B4">
              <w:rPr>
                <w:rFonts w:eastAsiaTheme="minorHAnsi"/>
                <w:sz w:val="22"/>
                <w:szCs w:val="22"/>
                <w:lang w:eastAsia="en-US"/>
              </w:rPr>
              <w:t xml:space="preserve"> проблемы социально-политического и экономического развития страны (с помощью учителя)</w:t>
            </w:r>
          </w:p>
        </w:tc>
        <w:tc>
          <w:tcPr>
            <w:tcW w:w="1134" w:type="dxa"/>
          </w:tcPr>
          <w:p w:rsidR="00095C2A" w:rsidRPr="00A71949" w:rsidRDefault="00095C2A" w:rsidP="009310A1">
            <w:r>
              <w:rPr>
                <w:sz w:val="22"/>
                <w:szCs w:val="22"/>
              </w:rPr>
              <w:lastRenderedPageBreak/>
              <w:t>Работа с историче</w:t>
            </w:r>
            <w:r>
              <w:rPr>
                <w:sz w:val="22"/>
                <w:szCs w:val="22"/>
              </w:rPr>
              <w:lastRenderedPageBreak/>
              <w:t>ским документом на стр.18; выполнение заданий к документу</w:t>
            </w:r>
          </w:p>
        </w:tc>
        <w:tc>
          <w:tcPr>
            <w:tcW w:w="1842" w:type="dxa"/>
          </w:tcPr>
          <w:p w:rsidR="00095C2A" w:rsidRPr="00E27D0B" w:rsidRDefault="00095C2A" w:rsidP="009310A1">
            <w:r w:rsidRPr="00E27D0B">
              <w:rPr>
                <w:sz w:val="22"/>
                <w:szCs w:val="22"/>
              </w:rPr>
              <w:lastRenderedPageBreak/>
              <w:t xml:space="preserve">Причины и предпосылки </w:t>
            </w:r>
            <w:r w:rsidRPr="00E27D0B">
              <w:rPr>
                <w:sz w:val="22"/>
                <w:szCs w:val="22"/>
              </w:rPr>
              <w:lastRenderedPageBreak/>
              <w:t xml:space="preserve">преобразований (дискуссии по этому вопросу). Россия и Европа в конце XVII века. Модернизация как жизненно важная национальная задача. </w:t>
            </w:r>
          </w:p>
          <w:p w:rsidR="00095C2A" w:rsidRPr="00E27D0B" w:rsidRDefault="00095C2A" w:rsidP="009310A1">
            <w:pPr>
              <w:rPr>
                <w:rFonts w:eastAsia="Trebuchet MS"/>
                <w:color w:val="000000"/>
              </w:rPr>
            </w:pPr>
          </w:p>
        </w:tc>
        <w:tc>
          <w:tcPr>
            <w:tcW w:w="850" w:type="dxa"/>
          </w:tcPr>
          <w:p w:rsidR="00095C2A" w:rsidRDefault="00095C2A" w:rsidP="009310A1">
            <w:pPr>
              <w:widowControl w:val="0"/>
              <w:autoSpaceDE w:val="0"/>
              <w:autoSpaceDN w:val="0"/>
              <w:adjustRightInd w:val="0"/>
            </w:pPr>
            <w:r w:rsidRPr="004E75B4">
              <w:rPr>
                <w:rFonts w:eastAsiaTheme="minorHAnsi"/>
                <w:sz w:val="22"/>
                <w:szCs w:val="22"/>
                <w:lang w:eastAsia="en-US"/>
              </w:rPr>
              <w:lastRenderedPageBreak/>
              <w:t>§</w:t>
            </w:r>
            <w:r>
              <w:rPr>
                <w:sz w:val="22"/>
                <w:szCs w:val="22"/>
              </w:rPr>
              <w:t>.2; продо</w:t>
            </w:r>
            <w:r>
              <w:rPr>
                <w:sz w:val="22"/>
                <w:szCs w:val="22"/>
              </w:rPr>
              <w:lastRenderedPageBreak/>
              <w:t>лжить заполнение таблицы «Современники»</w:t>
            </w:r>
          </w:p>
        </w:tc>
      </w:tr>
      <w:tr w:rsidR="00095C2A" w:rsidRPr="00681A5A" w:rsidTr="00095C2A">
        <w:trPr>
          <w:trHeight w:val="403"/>
        </w:trPr>
        <w:tc>
          <w:tcPr>
            <w:tcW w:w="567" w:type="dxa"/>
          </w:tcPr>
          <w:p w:rsidR="00095C2A" w:rsidRDefault="00095C2A" w:rsidP="009310A1">
            <w:pPr>
              <w:widowControl w:val="0"/>
              <w:autoSpaceDE w:val="0"/>
              <w:autoSpaceDN w:val="0"/>
              <w:adjustRightInd w:val="0"/>
            </w:pPr>
            <w:r>
              <w:lastRenderedPageBreak/>
              <w:t>4</w:t>
            </w:r>
          </w:p>
        </w:tc>
        <w:tc>
          <w:tcPr>
            <w:tcW w:w="1985" w:type="dxa"/>
          </w:tcPr>
          <w:p w:rsidR="00095C2A" w:rsidRDefault="00095C2A" w:rsidP="009310A1">
            <w:pPr>
              <w:widowControl w:val="0"/>
              <w:autoSpaceDE w:val="0"/>
              <w:autoSpaceDN w:val="0"/>
              <w:adjustRightInd w:val="0"/>
            </w:pPr>
            <w:r>
              <w:rPr>
                <w:sz w:val="22"/>
                <w:szCs w:val="22"/>
              </w:rPr>
              <w:t xml:space="preserve">Начало правления Петра </w:t>
            </w:r>
            <w:r>
              <w:rPr>
                <w:sz w:val="22"/>
                <w:szCs w:val="22"/>
                <w:lang w:val="en-US"/>
              </w:rPr>
              <w:t>I</w:t>
            </w:r>
            <w:r>
              <w:rPr>
                <w:sz w:val="22"/>
                <w:szCs w:val="22"/>
              </w:rPr>
              <w:t>.</w:t>
            </w:r>
          </w:p>
          <w:p w:rsidR="00095C2A" w:rsidRPr="004E75B4" w:rsidRDefault="00095C2A" w:rsidP="009310A1">
            <w:pPr>
              <w:widowControl w:val="0"/>
              <w:autoSpaceDE w:val="0"/>
              <w:autoSpaceDN w:val="0"/>
              <w:adjustRightInd w:val="0"/>
              <w:rPr>
                <w:i/>
              </w:rPr>
            </w:pPr>
            <w:r>
              <w:rPr>
                <w:i/>
                <w:sz w:val="22"/>
                <w:szCs w:val="22"/>
              </w:rPr>
              <w:t>Комбинированный урок.</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p>
        </w:tc>
        <w:tc>
          <w:tcPr>
            <w:tcW w:w="6662" w:type="dxa"/>
          </w:tcPr>
          <w:p w:rsidR="00095C2A" w:rsidRPr="00FA558D" w:rsidRDefault="00095C2A" w:rsidP="009310A1">
            <w:pPr>
              <w:autoSpaceDE w:val="0"/>
              <w:autoSpaceDN w:val="0"/>
              <w:adjustRightInd w:val="0"/>
              <w:rPr>
                <w:rFonts w:ascii="SchoolBookCSanPin-Regular" w:eastAsiaTheme="minorHAnsi" w:hAnsi="SchoolBookCSanPin-Regular" w:cs="SchoolBookCSanPin-Regular"/>
                <w:sz w:val="19"/>
                <w:szCs w:val="19"/>
                <w:lang w:eastAsia="en-US"/>
              </w:rPr>
            </w:pPr>
            <w:r w:rsidRPr="00FA558D">
              <w:rPr>
                <w:b/>
                <w:bCs/>
                <w:sz w:val="22"/>
                <w:szCs w:val="22"/>
              </w:rPr>
              <w:t xml:space="preserve">Рассказывать </w:t>
            </w:r>
            <w:r>
              <w:rPr>
                <w:bCs/>
                <w:sz w:val="22"/>
                <w:szCs w:val="22"/>
              </w:rPr>
              <w:t xml:space="preserve">о детстве Петра </w:t>
            </w:r>
            <w:r>
              <w:rPr>
                <w:bCs/>
                <w:sz w:val="22"/>
                <w:szCs w:val="22"/>
                <w:lang w:val="en-US"/>
              </w:rPr>
              <w:t>I</w:t>
            </w:r>
            <w:r>
              <w:rPr>
                <w:bCs/>
                <w:sz w:val="22"/>
                <w:szCs w:val="22"/>
              </w:rPr>
              <w:t xml:space="preserve">. </w:t>
            </w:r>
            <w:r>
              <w:rPr>
                <w:b/>
                <w:bCs/>
                <w:sz w:val="22"/>
                <w:szCs w:val="22"/>
              </w:rPr>
              <w:t xml:space="preserve">Объяснять </w:t>
            </w:r>
            <w:r>
              <w:rPr>
                <w:bCs/>
                <w:sz w:val="22"/>
                <w:szCs w:val="22"/>
              </w:rPr>
              <w:t xml:space="preserve">причины и последствия борьбы за трон. </w:t>
            </w:r>
            <w:r w:rsidRPr="00FA558D">
              <w:rPr>
                <w:rFonts w:eastAsiaTheme="minorHAnsi"/>
                <w:b/>
                <w:sz w:val="22"/>
                <w:szCs w:val="22"/>
                <w:lang w:eastAsia="en-US"/>
              </w:rPr>
              <w:t xml:space="preserve">Определять </w:t>
            </w:r>
            <w:r w:rsidRPr="00FA558D">
              <w:rPr>
                <w:rFonts w:eastAsiaTheme="minorHAnsi"/>
                <w:sz w:val="22"/>
                <w:szCs w:val="22"/>
                <w:lang w:eastAsia="en-US"/>
              </w:rPr>
              <w:t xml:space="preserve">причинно-следственные связи событий и процессов. </w:t>
            </w:r>
            <w:r w:rsidRPr="00FA558D">
              <w:rPr>
                <w:rFonts w:eastAsiaTheme="minorHAnsi"/>
                <w:b/>
                <w:sz w:val="22"/>
                <w:szCs w:val="22"/>
                <w:lang w:eastAsia="en-US"/>
              </w:rPr>
              <w:t>Давать оценку</w:t>
            </w:r>
            <w:r w:rsidRPr="00FA558D">
              <w:rPr>
                <w:rFonts w:eastAsiaTheme="minorHAnsi"/>
                <w:sz w:val="22"/>
                <w:szCs w:val="22"/>
                <w:lang w:eastAsia="en-US"/>
              </w:rPr>
              <w:t xml:space="preserve"> деятельности исторической персоны. </w:t>
            </w:r>
            <w:r w:rsidRPr="00FA558D">
              <w:rPr>
                <w:rFonts w:eastAsiaTheme="minorHAnsi"/>
                <w:b/>
                <w:sz w:val="22"/>
                <w:szCs w:val="22"/>
                <w:lang w:eastAsia="en-US"/>
              </w:rPr>
              <w:t xml:space="preserve">Находить </w:t>
            </w:r>
            <w:r w:rsidRPr="00FA558D">
              <w:rPr>
                <w:rFonts w:eastAsiaTheme="minorHAnsi"/>
                <w:sz w:val="22"/>
                <w:szCs w:val="22"/>
                <w:lang w:eastAsia="en-US"/>
              </w:rPr>
              <w:t xml:space="preserve">исторические объекты на карте. </w:t>
            </w:r>
            <w:r w:rsidRPr="00FA558D">
              <w:rPr>
                <w:rFonts w:eastAsiaTheme="minorHAnsi"/>
                <w:b/>
                <w:sz w:val="22"/>
                <w:szCs w:val="22"/>
                <w:lang w:eastAsia="en-US"/>
              </w:rPr>
              <w:t>Использовать</w:t>
            </w:r>
            <w:r w:rsidRPr="00FA558D">
              <w:rPr>
                <w:rFonts w:eastAsiaTheme="minorHAnsi"/>
                <w:sz w:val="22"/>
                <w:szCs w:val="22"/>
                <w:lang w:eastAsia="en-US"/>
              </w:rPr>
              <w:t xml:space="preserve"> приёмы сравнительного анализа при аргументации собственных выводов и оценок. </w:t>
            </w:r>
            <w:r w:rsidRPr="00FA558D">
              <w:rPr>
                <w:rFonts w:eastAsiaTheme="minorHAnsi"/>
                <w:b/>
                <w:sz w:val="22"/>
                <w:szCs w:val="22"/>
                <w:lang w:eastAsia="en-US"/>
              </w:rPr>
              <w:t xml:space="preserve">Выделять </w:t>
            </w:r>
            <w:r w:rsidRPr="00FA558D">
              <w:rPr>
                <w:rFonts w:eastAsiaTheme="minorHAnsi"/>
                <w:sz w:val="22"/>
                <w:szCs w:val="22"/>
                <w:lang w:eastAsia="en-US"/>
              </w:rPr>
              <w:t>и кратко формулировать основные проблемы развития страны на основе обобщения материалов темы.</w:t>
            </w:r>
          </w:p>
        </w:tc>
        <w:tc>
          <w:tcPr>
            <w:tcW w:w="1134" w:type="dxa"/>
          </w:tcPr>
          <w:p w:rsidR="00095C2A" w:rsidRDefault="00095C2A" w:rsidP="009310A1">
            <w:r>
              <w:rPr>
                <w:sz w:val="22"/>
                <w:szCs w:val="22"/>
              </w:rPr>
              <w:t>Проверка знания изученных дат, понятий, терминов. Исторический диктант.</w:t>
            </w:r>
          </w:p>
        </w:tc>
        <w:tc>
          <w:tcPr>
            <w:tcW w:w="1842" w:type="dxa"/>
          </w:tcPr>
          <w:p w:rsidR="00095C2A" w:rsidRPr="004E75B4" w:rsidRDefault="00095C2A" w:rsidP="009310A1">
            <w:r w:rsidRPr="004E75B4">
              <w:rPr>
                <w:sz w:val="22"/>
                <w:szCs w:val="22"/>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095C2A" w:rsidRPr="004E75B4" w:rsidRDefault="00095C2A" w:rsidP="009310A1"/>
        </w:tc>
        <w:tc>
          <w:tcPr>
            <w:tcW w:w="850" w:type="dxa"/>
          </w:tcPr>
          <w:p w:rsidR="00095C2A" w:rsidRPr="004E75B4" w:rsidRDefault="00095C2A" w:rsidP="009310A1">
            <w:pPr>
              <w:autoSpaceDE w:val="0"/>
              <w:autoSpaceDN w:val="0"/>
              <w:adjustRightInd w:val="0"/>
              <w:rPr>
                <w:rFonts w:eastAsiaTheme="minorHAnsi"/>
                <w:lang w:eastAsia="en-US"/>
              </w:rPr>
            </w:pPr>
            <w:r w:rsidRPr="004E75B4">
              <w:rPr>
                <w:rFonts w:eastAsiaTheme="minorHAnsi"/>
                <w:sz w:val="22"/>
                <w:szCs w:val="22"/>
                <w:lang w:eastAsia="en-US"/>
              </w:rPr>
              <w:t>§ 3.</w:t>
            </w:r>
          </w:p>
          <w:p w:rsidR="00095C2A" w:rsidRPr="004E75B4" w:rsidRDefault="00095C2A" w:rsidP="009310A1">
            <w:pPr>
              <w:autoSpaceDE w:val="0"/>
              <w:autoSpaceDN w:val="0"/>
              <w:adjustRightInd w:val="0"/>
              <w:rPr>
                <w:rFonts w:eastAsiaTheme="minorHAnsi"/>
                <w:lang w:eastAsia="en-US"/>
              </w:rPr>
            </w:pPr>
            <w:r>
              <w:rPr>
                <w:rFonts w:eastAsiaTheme="minorHAnsi"/>
                <w:sz w:val="22"/>
                <w:szCs w:val="22"/>
                <w:lang w:eastAsia="en-US"/>
              </w:rPr>
              <w:t xml:space="preserve"> Эссе об одном дне работы Петра </w:t>
            </w:r>
            <w:r>
              <w:rPr>
                <w:rFonts w:eastAsiaTheme="minorHAnsi"/>
                <w:sz w:val="22"/>
                <w:szCs w:val="22"/>
                <w:lang w:val="en-US" w:eastAsia="en-US"/>
              </w:rPr>
              <w:t>I</w:t>
            </w:r>
            <w:r>
              <w:rPr>
                <w:rFonts w:eastAsiaTheme="minorHAnsi"/>
                <w:sz w:val="22"/>
                <w:szCs w:val="22"/>
                <w:lang w:eastAsia="en-US"/>
              </w:rPr>
              <w:t xml:space="preserve"> на вервях в Голландии.</w:t>
            </w:r>
          </w:p>
          <w:p w:rsidR="00095C2A" w:rsidRPr="004E75B4" w:rsidRDefault="00095C2A" w:rsidP="009310A1">
            <w:pPr>
              <w:autoSpaceDE w:val="0"/>
              <w:autoSpaceDN w:val="0"/>
              <w:adjustRightInd w:val="0"/>
              <w:rPr>
                <w:rFonts w:eastAsiaTheme="minorHAnsi"/>
                <w:lang w:eastAsia="en-US"/>
              </w:rPr>
            </w:pPr>
            <w:r>
              <w:rPr>
                <w:rFonts w:eastAsiaTheme="minorHAnsi"/>
                <w:sz w:val="22"/>
                <w:szCs w:val="22"/>
                <w:lang w:eastAsia="en-US"/>
              </w:rPr>
              <w:t xml:space="preserve"> </w:t>
            </w:r>
            <w:r w:rsidRPr="004E75B4">
              <w:rPr>
                <w:rFonts w:eastAsiaTheme="minorHAnsi"/>
                <w:sz w:val="22"/>
                <w:szCs w:val="22"/>
                <w:lang w:eastAsia="en-US"/>
              </w:rPr>
              <w:t xml:space="preserve"> </w:t>
            </w:r>
          </w:p>
        </w:tc>
      </w:tr>
      <w:tr w:rsidR="00095C2A" w:rsidRPr="00681A5A" w:rsidTr="00095C2A">
        <w:trPr>
          <w:trHeight w:val="403"/>
        </w:trPr>
        <w:tc>
          <w:tcPr>
            <w:tcW w:w="567" w:type="dxa"/>
          </w:tcPr>
          <w:p w:rsidR="00095C2A" w:rsidRDefault="00095C2A" w:rsidP="009310A1">
            <w:pPr>
              <w:widowControl w:val="0"/>
              <w:autoSpaceDE w:val="0"/>
              <w:autoSpaceDN w:val="0"/>
              <w:adjustRightInd w:val="0"/>
            </w:pPr>
            <w:r>
              <w:t>5</w:t>
            </w:r>
          </w:p>
        </w:tc>
        <w:tc>
          <w:tcPr>
            <w:tcW w:w="1985" w:type="dxa"/>
          </w:tcPr>
          <w:p w:rsidR="00095C2A" w:rsidRDefault="00095C2A" w:rsidP="009310A1">
            <w:pPr>
              <w:widowControl w:val="0"/>
              <w:autoSpaceDE w:val="0"/>
              <w:autoSpaceDN w:val="0"/>
              <w:adjustRightInd w:val="0"/>
            </w:pPr>
            <w:r>
              <w:rPr>
                <w:sz w:val="22"/>
                <w:szCs w:val="22"/>
              </w:rPr>
              <w:t>Великая Северная война 1700-1721 гг.</w:t>
            </w:r>
          </w:p>
          <w:p w:rsidR="00095C2A" w:rsidRPr="00FA558D" w:rsidRDefault="00095C2A" w:rsidP="009310A1">
            <w:pPr>
              <w:widowControl w:val="0"/>
              <w:autoSpaceDE w:val="0"/>
              <w:autoSpaceDN w:val="0"/>
              <w:adjustRightInd w:val="0"/>
              <w:rPr>
                <w:i/>
              </w:rPr>
            </w:pPr>
            <w:r>
              <w:rPr>
                <w:i/>
                <w:sz w:val="22"/>
                <w:szCs w:val="22"/>
              </w:rPr>
              <w:t>Комбинированный урок.</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p>
        </w:tc>
        <w:tc>
          <w:tcPr>
            <w:tcW w:w="6662" w:type="dxa"/>
          </w:tcPr>
          <w:p w:rsidR="00095C2A" w:rsidRPr="00B766B9" w:rsidRDefault="00095C2A" w:rsidP="009310A1">
            <w:r w:rsidRPr="00B766B9">
              <w:rPr>
                <w:b/>
                <w:bCs/>
              </w:rPr>
              <w:t xml:space="preserve">Объяснять </w:t>
            </w:r>
            <w:r w:rsidRPr="00B766B9">
              <w:t xml:space="preserve">причины Северной войны. </w:t>
            </w:r>
            <w:r w:rsidRPr="00B766B9">
              <w:rPr>
                <w:b/>
                <w:bCs/>
              </w:rPr>
              <w:t xml:space="preserve">Использовать </w:t>
            </w:r>
            <w:r w:rsidRPr="00B766B9">
              <w:t>истори</w:t>
            </w:r>
            <w:r w:rsidRPr="00B766B9">
              <w:softHyphen/>
              <w:t>ческую карту в рассказе о событиях Северной войны.</w:t>
            </w:r>
          </w:p>
          <w:p w:rsidR="00095C2A" w:rsidRPr="00B766B9" w:rsidRDefault="00095C2A" w:rsidP="009310A1">
            <w:r w:rsidRPr="00B766B9">
              <w:rPr>
                <w:b/>
                <w:bCs/>
              </w:rPr>
              <w:t xml:space="preserve">Рассказывать </w:t>
            </w:r>
            <w:r w:rsidRPr="00B766B9">
              <w:t>об основных событиях и итогах Северной вой</w:t>
            </w:r>
            <w:r w:rsidRPr="00B766B9">
              <w:softHyphen/>
              <w:t>ны, используя историческую карту.</w:t>
            </w:r>
          </w:p>
          <w:p w:rsidR="00095C2A" w:rsidRPr="001B698B" w:rsidRDefault="00095C2A" w:rsidP="009310A1">
            <w:pPr>
              <w:autoSpaceDE w:val="0"/>
              <w:autoSpaceDN w:val="0"/>
              <w:adjustRightInd w:val="0"/>
              <w:rPr>
                <w:rFonts w:eastAsiaTheme="minorHAnsi"/>
                <w:lang w:eastAsia="en-US"/>
              </w:rPr>
            </w:pPr>
            <w:r w:rsidRPr="00B766B9">
              <w:rPr>
                <w:b/>
                <w:bCs/>
              </w:rPr>
              <w:t xml:space="preserve">Объяснять цели </w:t>
            </w:r>
            <w:r w:rsidRPr="00B766B9">
              <w:t>Прутского и Каспийского походов</w:t>
            </w:r>
            <w:r w:rsidRPr="001B698B">
              <w:rPr>
                <w:sz w:val="22"/>
                <w:szCs w:val="22"/>
              </w:rPr>
              <w:t xml:space="preserve">. </w:t>
            </w:r>
            <w:r w:rsidRPr="001B698B">
              <w:rPr>
                <w:rFonts w:eastAsiaTheme="minorHAnsi"/>
                <w:b/>
                <w:sz w:val="22"/>
                <w:szCs w:val="22"/>
                <w:lang w:eastAsia="en-US"/>
              </w:rPr>
              <w:t>Применять</w:t>
            </w:r>
            <w:r w:rsidRPr="001B698B">
              <w:rPr>
                <w:rFonts w:eastAsiaTheme="minorHAnsi"/>
                <w:sz w:val="22"/>
                <w:szCs w:val="22"/>
                <w:lang w:eastAsia="en-US"/>
              </w:rPr>
              <w:t xml:space="preserve"> ранее полученные знания. </w:t>
            </w:r>
            <w:r w:rsidRPr="001B698B">
              <w:rPr>
                <w:rFonts w:eastAsiaTheme="minorHAnsi"/>
                <w:b/>
                <w:sz w:val="22"/>
                <w:szCs w:val="22"/>
                <w:lang w:eastAsia="en-US"/>
              </w:rPr>
              <w:t>Находить на карте</w:t>
            </w:r>
            <w:r w:rsidRPr="001B698B">
              <w:rPr>
                <w:rFonts w:eastAsiaTheme="minorHAnsi"/>
                <w:sz w:val="22"/>
                <w:szCs w:val="22"/>
                <w:lang w:eastAsia="en-US"/>
              </w:rPr>
              <w:t xml:space="preserve"> изучаемые объекты. </w:t>
            </w:r>
            <w:r w:rsidRPr="001B698B">
              <w:rPr>
                <w:rFonts w:eastAsiaTheme="minorHAnsi"/>
                <w:b/>
                <w:sz w:val="22"/>
                <w:szCs w:val="22"/>
                <w:lang w:eastAsia="en-US"/>
              </w:rPr>
              <w:t xml:space="preserve">Определять </w:t>
            </w:r>
            <w:r w:rsidRPr="001B698B">
              <w:rPr>
                <w:rFonts w:eastAsiaTheme="minorHAnsi"/>
                <w:sz w:val="22"/>
                <w:szCs w:val="22"/>
                <w:lang w:eastAsia="en-US"/>
              </w:rPr>
              <w:t>причинно-следственные связи исторических процессов</w:t>
            </w:r>
          </w:p>
          <w:p w:rsidR="00095C2A" w:rsidRPr="00FA558D" w:rsidRDefault="00095C2A" w:rsidP="009310A1">
            <w:pPr>
              <w:autoSpaceDE w:val="0"/>
              <w:autoSpaceDN w:val="0"/>
              <w:adjustRightInd w:val="0"/>
              <w:rPr>
                <w:b/>
                <w:bCs/>
              </w:rPr>
            </w:pPr>
          </w:p>
        </w:tc>
        <w:tc>
          <w:tcPr>
            <w:tcW w:w="1134" w:type="dxa"/>
          </w:tcPr>
          <w:p w:rsidR="00095C2A" w:rsidRDefault="00095C2A" w:rsidP="009310A1">
            <w:r>
              <w:rPr>
                <w:sz w:val="22"/>
                <w:szCs w:val="22"/>
              </w:rPr>
              <w:t>Работа в группах: выполнение заданий на стр.33 из рубрики «Работае</w:t>
            </w:r>
            <w:r>
              <w:rPr>
                <w:sz w:val="22"/>
                <w:szCs w:val="22"/>
              </w:rPr>
              <w:lastRenderedPageBreak/>
              <w:t>м с картой».</w:t>
            </w:r>
          </w:p>
        </w:tc>
        <w:tc>
          <w:tcPr>
            <w:tcW w:w="1842" w:type="dxa"/>
          </w:tcPr>
          <w:p w:rsidR="00095C2A" w:rsidRPr="001B698B" w:rsidRDefault="00095C2A" w:rsidP="009310A1">
            <w:r w:rsidRPr="001B698B">
              <w:rPr>
                <w:sz w:val="22"/>
                <w:szCs w:val="22"/>
              </w:rPr>
              <w:lastRenderedPageBreak/>
              <w:t xml:space="preserve">Северная война. Причины и цели войны. Неудачи в начале войны и их преодоление. Битва при д. Лесной и победа под Полтавой. Прутский поход. </w:t>
            </w:r>
            <w:r w:rsidRPr="001B698B">
              <w:rPr>
                <w:sz w:val="22"/>
                <w:szCs w:val="22"/>
              </w:rPr>
              <w:lastRenderedPageBreak/>
              <w:t xml:space="preserve">Борьба за гегемонию на Балтике. Сражения у м. Гангут и о. Гренгам. Ништадтский мир и его последствия. </w:t>
            </w:r>
          </w:p>
        </w:tc>
        <w:tc>
          <w:tcPr>
            <w:tcW w:w="850" w:type="dxa"/>
          </w:tcPr>
          <w:p w:rsidR="00095C2A" w:rsidRPr="004E75B4" w:rsidRDefault="00095C2A" w:rsidP="009310A1">
            <w:pPr>
              <w:autoSpaceDE w:val="0"/>
              <w:autoSpaceDN w:val="0"/>
              <w:adjustRightInd w:val="0"/>
              <w:rPr>
                <w:rFonts w:eastAsiaTheme="minorHAnsi"/>
                <w:lang w:eastAsia="en-US"/>
              </w:rPr>
            </w:pPr>
            <w:r w:rsidRPr="004E75B4">
              <w:rPr>
                <w:rFonts w:eastAsiaTheme="minorHAnsi"/>
                <w:sz w:val="22"/>
                <w:szCs w:val="22"/>
                <w:lang w:eastAsia="en-US"/>
              </w:rPr>
              <w:lastRenderedPageBreak/>
              <w:t xml:space="preserve">§ </w:t>
            </w:r>
            <w:r>
              <w:rPr>
                <w:rFonts w:eastAsiaTheme="minorHAnsi"/>
                <w:sz w:val="22"/>
                <w:szCs w:val="22"/>
                <w:lang w:eastAsia="en-US"/>
              </w:rPr>
              <w:t>4</w:t>
            </w:r>
          </w:p>
        </w:tc>
      </w:tr>
      <w:tr w:rsidR="00095C2A" w:rsidRPr="00681A5A" w:rsidTr="00095C2A">
        <w:trPr>
          <w:trHeight w:val="403"/>
        </w:trPr>
        <w:tc>
          <w:tcPr>
            <w:tcW w:w="567" w:type="dxa"/>
          </w:tcPr>
          <w:p w:rsidR="00095C2A" w:rsidRDefault="00095C2A" w:rsidP="009310A1">
            <w:pPr>
              <w:widowControl w:val="0"/>
              <w:autoSpaceDE w:val="0"/>
              <w:autoSpaceDN w:val="0"/>
              <w:adjustRightInd w:val="0"/>
            </w:pPr>
            <w:r>
              <w:lastRenderedPageBreak/>
              <w:t>6</w:t>
            </w:r>
          </w:p>
        </w:tc>
        <w:tc>
          <w:tcPr>
            <w:tcW w:w="1985" w:type="dxa"/>
          </w:tcPr>
          <w:p w:rsidR="00095C2A" w:rsidRDefault="00095C2A" w:rsidP="009310A1">
            <w:pPr>
              <w:widowControl w:val="0"/>
              <w:autoSpaceDE w:val="0"/>
              <w:autoSpaceDN w:val="0"/>
              <w:adjustRightInd w:val="0"/>
            </w:pPr>
            <w:r>
              <w:rPr>
                <w:sz w:val="22"/>
                <w:szCs w:val="22"/>
              </w:rPr>
              <w:t xml:space="preserve">Реформы управления Петра </w:t>
            </w:r>
            <w:r>
              <w:rPr>
                <w:sz w:val="22"/>
                <w:szCs w:val="22"/>
                <w:lang w:val="en-US"/>
              </w:rPr>
              <w:t>I</w:t>
            </w:r>
            <w:r>
              <w:rPr>
                <w:sz w:val="22"/>
                <w:szCs w:val="22"/>
              </w:rPr>
              <w:t>.</w:t>
            </w:r>
          </w:p>
          <w:p w:rsidR="00095C2A" w:rsidRPr="001B698B" w:rsidRDefault="00095C2A" w:rsidP="009310A1">
            <w:pPr>
              <w:widowControl w:val="0"/>
              <w:autoSpaceDE w:val="0"/>
              <w:autoSpaceDN w:val="0"/>
              <w:adjustRightInd w:val="0"/>
              <w:rPr>
                <w:i/>
              </w:rPr>
            </w:pPr>
            <w:r>
              <w:rPr>
                <w:i/>
                <w:sz w:val="22"/>
                <w:szCs w:val="22"/>
              </w:rPr>
              <w:t>Комбинированный урок.</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p>
        </w:tc>
        <w:tc>
          <w:tcPr>
            <w:tcW w:w="6662" w:type="dxa"/>
          </w:tcPr>
          <w:p w:rsidR="00095C2A" w:rsidRPr="00B766B9" w:rsidRDefault="00095C2A" w:rsidP="009310A1">
            <w:r w:rsidRPr="00B766B9">
              <w:rPr>
                <w:b/>
                <w:bCs/>
              </w:rPr>
              <w:t xml:space="preserve">Характеризовать </w:t>
            </w:r>
            <w:r w:rsidRPr="00B766B9">
              <w:t xml:space="preserve">важнейшие преобразования Петра 1 и </w:t>
            </w:r>
            <w:r w:rsidRPr="00B766B9">
              <w:rPr>
                <w:b/>
                <w:bCs/>
              </w:rPr>
              <w:t>си</w:t>
            </w:r>
            <w:r w:rsidRPr="00B766B9">
              <w:rPr>
                <w:b/>
                <w:bCs/>
              </w:rPr>
              <w:softHyphen/>
              <w:t xml:space="preserve">стематизировать </w:t>
            </w:r>
            <w:r w:rsidRPr="00B766B9">
              <w:t>материал (в форме таблицы «Петровские</w:t>
            </w:r>
          </w:p>
          <w:p w:rsidR="00095C2A" w:rsidRPr="00B766B9" w:rsidRDefault="00095C2A" w:rsidP="009310A1">
            <w:r w:rsidRPr="00B766B9">
              <w:t>преобразования»).</w:t>
            </w:r>
          </w:p>
          <w:p w:rsidR="00095C2A" w:rsidRPr="00B766B9" w:rsidRDefault="00095C2A" w:rsidP="009310A1">
            <w:r w:rsidRPr="00B766B9">
              <w:rPr>
                <w:b/>
                <w:bCs/>
              </w:rPr>
              <w:t xml:space="preserve">Объяснять </w:t>
            </w:r>
            <w:r w:rsidRPr="00B766B9">
              <w:t>сущность царских указов о единонаследии, по</w:t>
            </w:r>
            <w:r w:rsidRPr="00B766B9">
              <w:softHyphen/>
            </w:r>
          </w:p>
          <w:p w:rsidR="00095C2A" w:rsidRPr="00B766B9" w:rsidRDefault="00095C2A" w:rsidP="009310A1">
            <w:r w:rsidRPr="00B766B9">
              <w:t>душной подати.</w:t>
            </w:r>
          </w:p>
          <w:p w:rsidR="00095C2A" w:rsidRPr="00B766B9" w:rsidRDefault="00095C2A" w:rsidP="009310A1">
            <w:r w:rsidRPr="00B766B9">
              <w:rPr>
                <w:b/>
                <w:bCs/>
              </w:rPr>
              <w:t xml:space="preserve">Использовать </w:t>
            </w:r>
            <w:r w:rsidRPr="00B766B9">
              <w:t>тексты исторических источников (отрывки из петровских указов. Табели о рангах и др.) для характеристики социальной политики власти.</w:t>
            </w:r>
          </w:p>
          <w:p w:rsidR="00095C2A" w:rsidRPr="001B698B" w:rsidRDefault="00095C2A" w:rsidP="009310A1">
            <w:r w:rsidRPr="00B766B9">
              <w:rPr>
                <w:b/>
                <w:bCs/>
              </w:rPr>
              <w:t xml:space="preserve">Давать </w:t>
            </w:r>
            <w:r w:rsidRPr="00B766B9">
              <w:t>оценку ито</w:t>
            </w:r>
            <w:r>
              <w:t xml:space="preserve">гов социальной политики Петра </w:t>
            </w:r>
            <w:r>
              <w:rPr>
                <w:lang w:val="en-US"/>
              </w:rPr>
              <w:t>I</w:t>
            </w:r>
            <w:r>
              <w:t xml:space="preserve">. </w:t>
            </w:r>
          </w:p>
          <w:p w:rsidR="00095C2A" w:rsidRPr="00B766B9" w:rsidRDefault="00095C2A" w:rsidP="009310A1">
            <w:pPr>
              <w:rPr>
                <w:b/>
                <w:bCs/>
              </w:rPr>
            </w:pPr>
          </w:p>
        </w:tc>
        <w:tc>
          <w:tcPr>
            <w:tcW w:w="1134" w:type="dxa"/>
          </w:tcPr>
          <w:p w:rsidR="00095C2A" w:rsidRDefault="00095C2A" w:rsidP="009310A1">
            <w:r>
              <w:rPr>
                <w:sz w:val="22"/>
                <w:szCs w:val="22"/>
              </w:rPr>
              <w:t>Работа с рубрикой «Запоминаем новые слова» на стр. 40 учебника; индивидуальные задания.</w:t>
            </w:r>
          </w:p>
        </w:tc>
        <w:tc>
          <w:tcPr>
            <w:tcW w:w="1842" w:type="dxa"/>
          </w:tcPr>
          <w:p w:rsidR="00095C2A" w:rsidRPr="001B698B" w:rsidRDefault="00095C2A" w:rsidP="009310A1">
            <w:pPr>
              <w:widowControl w:val="0"/>
              <w:rPr>
                <w:rFonts w:eastAsia="Calibri"/>
              </w:rPr>
            </w:pPr>
            <w:r w:rsidRPr="001B698B">
              <w:rPr>
                <w:rFonts w:eastAsia="Calibri"/>
                <w:sz w:val="22"/>
                <w:szCs w:val="22"/>
              </w:rPr>
              <w:t xml:space="preserve">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095C2A" w:rsidRPr="001B698B" w:rsidRDefault="00095C2A" w:rsidP="009310A1">
            <w:r w:rsidRPr="001B698B">
              <w:rPr>
                <w:rFonts w:eastAsia="Calibri"/>
                <w:sz w:val="22"/>
                <w:szCs w:val="22"/>
              </w:rPr>
              <w:t>Первые гвардейские полки. Создание регулярной армии, военного флота. Рекрутские наборы.</w:t>
            </w:r>
          </w:p>
        </w:tc>
        <w:tc>
          <w:tcPr>
            <w:tcW w:w="850" w:type="dxa"/>
          </w:tcPr>
          <w:p w:rsidR="00095C2A" w:rsidRPr="004E75B4" w:rsidRDefault="00095C2A" w:rsidP="009310A1">
            <w:pPr>
              <w:autoSpaceDE w:val="0"/>
              <w:autoSpaceDN w:val="0"/>
              <w:adjustRightInd w:val="0"/>
              <w:rPr>
                <w:rFonts w:eastAsiaTheme="minorHAnsi"/>
                <w:lang w:eastAsia="en-US"/>
              </w:rPr>
            </w:pPr>
            <w:r w:rsidRPr="004E75B4">
              <w:rPr>
                <w:rFonts w:eastAsiaTheme="minorHAnsi"/>
                <w:sz w:val="22"/>
                <w:szCs w:val="22"/>
                <w:lang w:eastAsia="en-US"/>
              </w:rPr>
              <w:t xml:space="preserve">§ </w:t>
            </w:r>
            <w:r>
              <w:rPr>
                <w:rFonts w:eastAsiaTheme="minorHAnsi"/>
                <w:sz w:val="22"/>
                <w:szCs w:val="22"/>
                <w:lang w:eastAsia="en-US"/>
              </w:rPr>
              <w:t>5</w:t>
            </w:r>
          </w:p>
        </w:tc>
      </w:tr>
      <w:tr w:rsidR="00095C2A" w:rsidRPr="00681A5A" w:rsidTr="00095C2A">
        <w:trPr>
          <w:trHeight w:val="403"/>
        </w:trPr>
        <w:tc>
          <w:tcPr>
            <w:tcW w:w="567" w:type="dxa"/>
          </w:tcPr>
          <w:p w:rsidR="00095C2A" w:rsidRDefault="00095C2A" w:rsidP="009310A1">
            <w:pPr>
              <w:widowControl w:val="0"/>
              <w:autoSpaceDE w:val="0"/>
              <w:autoSpaceDN w:val="0"/>
              <w:adjustRightInd w:val="0"/>
            </w:pPr>
            <w:r>
              <w:t>7</w:t>
            </w:r>
          </w:p>
        </w:tc>
        <w:tc>
          <w:tcPr>
            <w:tcW w:w="1985" w:type="dxa"/>
          </w:tcPr>
          <w:p w:rsidR="00095C2A" w:rsidRDefault="00095C2A" w:rsidP="009310A1">
            <w:pPr>
              <w:widowControl w:val="0"/>
              <w:autoSpaceDE w:val="0"/>
              <w:autoSpaceDN w:val="0"/>
              <w:adjustRightInd w:val="0"/>
            </w:pPr>
            <w:r>
              <w:rPr>
                <w:sz w:val="22"/>
                <w:szCs w:val="22"/>
              </w:rPr>
              <w:t xml:space="preserve">Экономическая политика Петра </w:t>
            </w:r>
            <w:r>
              <w:rPr>
                <w:sz w:val="22"/>
                <w:szCs w:val="22"/>
                <w:lang w:val="en-US"/>
              </w:rPr>
              <w:t>I</w:t>
            </w:r>
            <w:r>
              <w:rPr>
                <w:sz w:val="22"/>
                <w:szCs w:val="22"/>
              </w:rPr>
              <w:t>.</w:t>
            </w:r>
          </w:p>
          <w:p w:rsidR="00095C2A" w:rsidRPr="00B163E8" w:rsidRDefault="00095C2A" w:rsidP="009310A1">
            <w:pPr>
              <w:widowControl w:val="0"/>
              <w:autoSpaceDE w:val="0"/>
              <w:autoSpaceDN w:val="0"/>
              <w:adjustRightInd w:val="0"/>
              <w:rPr>
                <w:i/>
              </w:rPr>
            </w:pPr>
            <w:r>
              <w:rPr>
                <w:i/>
                <w:sz w:val="22"/>
                <w:szCs w:val="22"/>
              </w:rPr>
              <w:t xml:space="preserve">Комбинированный </w:t>
            </w:r>
            <w:r>
              <w:rPr>
                <w:i/>
                <w:sz w:val="22"/>
                <w:szCs w:val="22"/>
              </w:rPr>
              <w:lastRenderedPageBreak/>
              <w:t>урок.</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p>
        </w:tc>
        <w:tc>
          <w:tcPr>
            <w:tcW w:w="6662" w:type="dxa"/>
          </w:tcPr>
          <w:p w:rsidR="00095C2A" w:rsidRDefault="00095C2A" w:rsidP="009310A1">
            <w:pPr>
              <w:autoSpaceDE w:val="0"/>
              <w:autoSpaceDN w:val="0"/>
              <w:adjustRightInd w:val="0"/>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 xml:space="preserve">причинно-следственные связи исторических процессов, прогнозировать их последствия. </w:t>
            </w:r>
            <w:r w:rsidRPr="00B163E8">
              <w:rPr>
                <w:rFonts w:eastAsiaTheme="minorHAnsi"/>
                <w:b/>
                <w:sz w:val="22"/>
                <w:szCs w:val="22"/>
                <w:lang w:eastAsia="en-US"/>
              </w:rPr>
              <w:t xml:space="preserve">Формулировать </w:t>
            </w:r>
            <w:r w:rsidRPr="00B163E8">
              <w:rPr>
                <w:rFonts w:eastAsiaTheme="minorHAnsi"/>
                <w:sz w:val="22"/>
                <w:szCs w:val="22"/>
                <w:lang w:eastAsia="en-US"/>
              </w:rPr>
              <w:t>познавательную</w:t>
            </w:r>
            <w:r>
              <w:rPr>
                <w:rFonts w:eastAsiaTheme="minorHAnsi"/>
                <w:sz w:val="22"/>
                <w:szCs w:val="22"/>
                <w:lang w:eastAsia="en-US"/>
              </w:rPr>
              <w:t xml:space="preserve"> </w:t>
            </w:r>
            <w:r w:rsidRPr="00B163E8">
              <w:rPr>
                <w:rFonts w:eastAsiaTheme="minorHAnsi"/>
                <w:sz w:val="22"/>
                <w:szCs w:val="22"/>
                <w:lang w:eastAsia="en-US"/>
              </w:rPr>
              <w:t xml:space="preserve">задачу урока. </w:t>
            </w:r>
            <w:r w:rsidRPr="00B163E8">
              <w:rPr>
                <w:rFonts w:eastAsiaTheme="minorHAnsi"/>
                <w:b/>
                <w:sz w:val="22"/>
                <w:szCs w:val="22"/>
                <w:lang w:eastAsia="en-US"/>
              </w:rPr>
              <w:t>Привлекать</w:t>
            </w:r>
            <w:r w:rsidRPr="00B163E8">
              <w:rPr>
                <w:rFonts w:eastAsiaTheme="minorHAnsi"/>
                <w:sz w:val="22"/>
                <w:szCs w:val="22"/>
                <w:lang w:eastAsia="en-US"/>
              </w:rPr>
              <w:t xml:space="preserve"> межкурсовые, </w:t>
            </w:r>
            <w:r w:rsidRPr="00B163E8">
              <w:rPr>
                <w:rFonts w:eastAsiaTheme="minorHAnsi"/>
                <w:sz w:val="22"/>
                <w:szCs w:val="22"/>
                <w:lang w:eastAsia="en-US"/>
              </w:rPr>
              <w:lastRenderedPageBreak/>
              <w:t xml:space="preserve">предметные знания. </w:t>
            </w:r>
            <w:r w:rsidRPr="00B163E8">
              <w:rPr>
                <w:rFonts w:eastAsiaTheme="minorHAnsi"/>
                <w:b/>
                <w:sz w:val="22"/>
                <w:szCs w:val="22"/>
                <w:lang w:eastAsia="en-US"/>
              </w:rPr>
              <w:t>Определять</w:t>
            </w:r>
            <w:r w:rsidRPr="00B163E8">
              <w:rPr>
                <w:rFonts w:eastAsiaTheme="minorHAnsi"/>
                <w:sz w:val="22"/>
                <w:szCs w:val="22"/>
                <w:lang w:eastAsia="en-US"/>
              </w:rPr>
              <w:t xml:space="preserve"> проблемы в экономическом развитии страны (с помощью учителя). </w:t>
            </w:r>
            <w:r w:rsidRPr="00B163E8">
              <w:rPr>
                <w:rFonts w:eastAsiaTheme="minorHAnsi"/>
                <w:b/>
                <w:sz w:val="22"/>
                <w:szCs w:val="22"/>
                <w:lang w:eastAsia="en-US"/>
              </w:rPr>
              <w:t>Давать определение</w:t>
            </w:r>
            <w:r w:rsidRPr="00B163E8">
              <w:rPr>
                <w:rFonts w:eastAsiaTheme="minorHAnsi"/>
                <w:sz w:val="22"/>
                <w:szCs w:val="22"/>
                <w:lang w:eastAsia="en-US"/>
              </w:rPr>
              <w:t xml:space="preserve"> понятий, проясняя их смысл с помощью словарей, в том числе электронных</w:t>
            </w:r>
            <w:r w:rsidRPr="00B163E8">
              <w:rPr>
                <w:rFonts w:eastAsiaTheme="minorHAnsi"/>
                <w:b/>
                <w:sz w:val="22"/>
                <w:szCs w:val="22"/>
                <w:lang w:eastAsia="en-US"/>
              </w:rPr>
              <w:t>. Использовать карту</w:t>
            </w:r>
            <w:r w:rsidRPr="00B163E8">
              <w:rPr>
                <w:rFonts w:eastAsiaTheme="minorHAnsi"/>
                <w:sz w:val="22"/>
                <w:szCs w:val="22"/>
                <w:lang w:eastAsia="en-US"/>
              </w:rPr>
              <w:t xml:space="preserve"> как источник информации.</w:t>
            </w:r>
          </w:p>
          <w:p w:rsidR="00095C2A" w:rsidRPr="00B766B9" w:rsidRDefault="00095C2A" w:rsidP="009310A1">
            <w:pPr>
              <w:widowControl w:val="0"/>
              <w:shd w:val="clear" w:color="auto" w:fill="FFFFFF"/>
            </w:pPr>
            <w:r w:rsidRPr="00B766B9">
              <w:rPr>
                <w:b/>
                <w:bCs/>
              </w:rPr>
              <w:t xml:space="preserve">Использовать </w:t>
            </w:r>
            <w:r w:rsidRPr="00B766B9">
              <w:t>информацию исторических карт при рассмотрении экономического развития России в XVII в.</w:t>
            </w:r>
          </w:p>
          <w:p w:rsidR="00095C2A" w:rsidRPr="00B766B9" w:rsidRDefault="00095C2A" w:rsidP="009310A1">
            <w:pPr>
              <w:widowControl w:val="0"/>
              <w:shd w:val="clear" w:color="auto" w:fill="FFFFFF"/>
            </w:pPr>
            <w:r w:rsidRPr="00B766B9">
              <w:rPr>
                <w:b/>
                <w:bCs/>
              </w:rPr>
              <w:t xml:space="preserve">Объяснять </w:t>
            </w:r>
            <w:r w:rsidRPr="00B766B9">
              <w:t xml:space="preserve">значение понятий </w:t>
            </w:r>
            <w:r w:rsidRPr="00B766B9">
              <w:rPr>
                <w:i/>
                <w:iCs/>
              </w:rPr>
              <w:t>мелкотоварное производство</w:t>
            </w:r>
            <w:r w:rsidRPr="00B766B9">
              <w:t>,</w:t>
            </w:r>
          </w:p>
          <w:p w:rsidR="00095C2A" w:rsidRPr="00B766B9" w:rsidRDefault="00095C2A" w:rsidP="009310A1">
            <w:pPr>
              <w:widowControl w:val="0"/>
              <w:shd w:val="clear" w:color="auto" w:fill="FFFFFF"/>
            </w:pPr>
            <w:r w:rsidRPr="00B766B9">
              <w:rPr>
                <w:i/>
                <w:iCs/>
              </w:rPr>
              <w:t>мануфактура, крепостное право.</w:t>
            </w:r>
          </w:p>
          <w:p w:rsidR="00095C2A" w:rsidRPr="00B766B9" w:rsidRDefault="00095C2A" w:rsidP="009310A1">
            <w:pPr>
              <w:widowControl w:val="0"/>
              <w:shd w:val="clear" w:color="auto" w:fill="FFFFFF"/>
            </w:pPr>
            <w:r w:rsidRPr="00B766B9">
              <w:rPr>
                <w:b/>
                <w:bCs/>
              </w:rPr>
              <w:t xml:space="preserve">Обсуждать </w:t>
            </w:r>
            <w:r w:rsidRPr="00B766B9">
              <w:t>причины и последствия новых явлений в эконо</w:t>
            </w:r>
            <w:r w:rsidRPr="00B766B9">
              <w:softHyphen/>
              <w:t>мике России.</w:t>
            </w:r>
          </w:p>
          <w:p w:rsidR="00095C2A" w:rsidRPr="00B163E8" w:rsidRDefault="00095C2A" w:rsidP="009310A1">
            <w:pPr>
              <w:autoSpaceDE w:val="0"/>
              <w:autoSpaceDN w:val="0"/>
              <w:adjustRightInd w:val="0"/>
              <w:rPr>
                <w:rFonts w:eastAsiaTheme="minorHAnsi"/>
                <w:lang w:eastAsia="en-US"/>
              </w:rPr>
            </w:pPr>
          </w:p>
        </w:tc>
        <w:tc>
          <w:tcPr>
            <w:tcW w:w="1134" w:type="dxa"/>
          </w:tcPr>
          <w:p w:rsidR="00095C2A" w:rsidRPr="00B163E8" w:rsidRDefault="00095C2A" w:rsidP="009310A1">
            <w:r>
              <w:rPr>
                <w:sz w:val="22"/>
                <w:szCs w:val="22"/>
              </w:rPr>
              <w:lastRenderedPageBreak/>
              <w:t xml:space="preserve">Дискуссия на основе </w:t>
            </w:r>
            <w:r>
              <w:rPr>
                <w:sz w:val="22"/>
                <w:szCs w:val="22"/>
              </w:rPr>
              <w:lastRenderedPageBreak/>
              <w:t xml:space="preserve">отрывка из исторического документа «Экономическая политика Петра </w:t>
            </w:r>
            <w:r>
              <w:rPr>
                <w:sz w:val="22"/>
                <w:szCs w:val="22"/>
                <w:lang w:val="en-US"/>
              </w:rPr>
              <w:t>I</w:t>
            </w:r>
            <w:r>
              <w:rPr>
                <w:sz w:val="22"/>
                <w:szCs w:val="22"/>
              </w:rPr>
              <w:t>» на стр. 47 учебника.</w:t>
            </w:r>
          </w:p>
        </w:tc>
        <w:tc>
          <w:tcPr>
            <w:tcW w:w="1842" w:type="dxa"/>
          </w:tcPr>
          <w:p w:rsidR="00095C2A" w:rsidRPr="00B163E8" w:rsidRDefault="00095C2A" w:rsidP="009310A1">
            <w:pPr>
              <w:widowControl w:val="0"/>
              <w:rPr>
                <w:rFonts w:eastAsia="Calibri"/>
              </w:rPr>
            </w:pPr>
            <w:r w:rsidRPr="00B163E8">
              <w:rPr>
                <w:rFonts w:eastAsia="Calibri"/>
                <w:sz w:val="22"/>
                <w:szCs w:val="22"/>
              </w:rPr>
              <w:lastRenderedPageBreak/>
              <w:t xml:space="preserve">Строительство заводов и мануфактур, </w:t>
            </w:r>
            <w:r w:rsidRPr="00B163E8">
              <w:rPr>
                <w:rFonts w:eastAsia="Calibri"/>
                <w:sz w:val="22"/>
                <w:szCs w:val="22"/>
              </w:rPr>
              <w:lastRenderedPageBreak/>
              <w:t>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tc>
        <w:tc>
          <w:tcPr>
            <w:tcW w:w="850" w:type="dxa"/>
          </w:tcPr>
          <w:p w:rsidR="00095C2A" w:rsidRPr="004E75B4" w:rsidRDefault="00095C2A" w:rsidP="009310A1">
            <w:pPr>
              <w:autoSpaceDE w:val="0"/>
              <w:autoSpaceDN w:val="0"/>
              <w:adjustRightInd w:val="0"/>
              <w:rPr>
                <w:rFonts w:eastAsiaTheme="minorHAnsi"/>
                <w:lang w:eastAsia="en-US"/>
              </w:rPr>
            </w:pPr>
            <w:r w:rsidRPr="004E75B4">
              <w:rPr>
                <w:rFonts w:eastAsiaTheme="minorHAnsi"/>
                <w:sz w:val="22"/>
                <w:szCs w:val="22"/>
                <w:lang w:eastAsia="en-US"/>
              </w:rPr>
              <w:lastRenderedPageBreak/>
              <w:t xml:space="preserve">§ </w:t>
            </w:r>
            <w:r>
              <w:rPr>
                <w:rFonts w:eastAsiaTheme="minorHAnsi"/>
                <w:sz w:val="22"/>
                <w:szCs w:val="22"/>
                <w:lang w:eastAsia="en-US"/>
              </w:rPr>
              <w:t>6</w:t>
            </w:r>
          </w:p>
        </w:tc>
      </w:tr>
      <w:tr w:rsidR="00095C2A" w:rsidRPr="00681A5A" w:rsidTr="00095C2A">
        <w:trPr>
          <w:trHeight w:val="403"/>
        </w:trPr>
        <w:tc>
          <w:tcPr>
            <w:tcW w:w="567" w:type="dxa"/>
          </w:tcPr>
          <w:p w:rsidR="00095C2A" w:rsidRDefault="00095C2A" w:rsidP="009310A1">
            <w:pPr>
              <w:widowControl w:val="0"/>
              <w:autoSpaceDE w:val="0"/>
              <w:autoSpaceDN w:val="0"/>
              <w:adjustRightInd w:val="0"/>
            </w:pPr>
            <w:r>
              <w:lastRenderedPageBreak/>
              <w:t>8</w:t>
            </w:r>
          </w:p>
        </w:tc>
        <w:tc>
          <w:tcPr>
            <w:tcW w:w="1985" w:type="dxa"/>
          </w:tcPr>
          <w:p w:rsidR="00095C2A" w:rsidRDefault="00095C2A" w:rsidP="009310A1">
            <w:pPr>
              <w:widowControl w:val="0"/>
              <w:autoSpaceDE w:val="0"/>
              <w:autoSpaceDN w:val="0"/>
              <w:adjustRightInd w:val="0"/>
            </w:pPr>
            <w:r>
              <w:rPr>
                <w:sz w:val="22"/>
                <w:szCs w:val="22"/>
              </w:rPr>
              <w:t>Российское общество в Петровскую эпоху.</w:t>
            </w:r>
          </w:p>
          <w:p w:rsidR="00095C2A" w:rsidRPr="00B163E8" w:rsidRDefault="00095C2A" w:rsidP="009310A1">
            <w:pPr>
              <w:widowControl w:val="0"/>
              <w:autoSpaceDE w:val="0"/>
              <w:autoSpaceDN w:val="0"/>
              <w:adjustRightInd w:val="0"/>
              <w:rPr>
                <w:i/>
              </w:rPr>
            </w:pPr>
            <w:r>
              <w:rPr>
                <w:i/>
                <w:sz w:val="22"/>
                <w:szCs w:val="22"/>
              </w:rPr>
              <w:t>Урок применения ИКТ.</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p>
        </w:tc>
        <w:tc>
          <w:tcPr>
            <w:tcW w:w="6662" w:type="dxa"/>
          </w:tcPr>
          <w:p w:rsidR="00095C2A" w:rsidRDefault="00095C2A" w:rsidP="009310A1">
            <w:pPr>
              <w:autoSpaceDE w:val="0"/>
              <w:autoSpaceDN w:val="0"/>
              <w:adjustRightInd w:val="0"/>
              <w:rPr>
                <w:rFonts w:eastAsiaTheme="minorHAnsi"/>
                <w:lang w:eastAsia="en-US"/>
              </w:rPr>
            </w:pPr>
            <w:r w:rsidRPr="00236E8F">
              <w:rPr>
                <w:rFonts w:eastAsiaTheme="minorHAnsi"/>
                <w:b/>
                <w:sz w:val="22"/>
                <w:szCs w:val="22"/>
                <w:lang w:eastAsia="en-US"/>
              </w:rPr>
              <w:t xml:space="preserve">Устанавливать </w:t>
            </w:r>
            <w:r w:rsidRPr="00236E8F">
              <w:rPr>
                <w:rFonts w:eastAsiaTheme="minorHAnsi"/>
                <w:sz w:val="22"/>
                <w:szCs w:val="22"/>
                <w:lang w:eastAsia="en-US"/>
              </w:rPr>
              <w:t>причинно-следственные связи экономического и социального развития страны.</w:t>
            </w:r>
          </w:p>
          <w:p w:rsidR="00095C2A" w:rsidRDefault="00095C2A" w:rsidP="009310A1">
            <w:pPr>
              <w:autoSpaceDE w:val="0"/>
              <w:autoSpaceDN w:val="0"/>
              <w:adjustRightInd w:val="0"/>
              <w:rPr>
                <w:rFonts w:eastAsiaTheme="minorHAnsi"/>
                <w:lang w:eastAsia="en-US"/>
              </w:rPr>
            </w:pPr>
            <w:r>
              <w:rPr>
                <w:rFonts w:eastAsiaTheme="minorHAnsi"/>
                <w:b/>
                <w:sz w:val="22"/>
                <w:szCs w:val="22"/>
                <w:lang w:eastAsia="en-US"/>
              </w:rPr>
              <w:t xml:space="preserve">Объяснять, </w:t>
            </w:r>
            <w:r>
              <w:rPr>
                <w:rFonts w:eastAsiaTheme="minorHAnsi"/>
                <w:sz w:val="22"/>
                <w:szCs w:val="22"/>
                <w:lang w:eastAsia="en-US"/>
              </w:rPr>
              <w:t xml:space="preserve">как изменилось положение социальных слоёв за годы правления Петра </w:t>
            </w:r>
            <w:r>
              <w:rPr>
                <w:rFonts w:eastAsiaTheme="minorHAnsi"/>
                <w:sz w:val="22"/>
                <w:szCs w:val="22"/>
                <w:lang w:val="en-US" w:eastAsia="en-US"/>
              </w:rPr>
              <w:t>I</w:t>
            </w:r>
            <w:r>
              <w:rPr>
                <w:rFonts w:eastAsiaTheme="minorHAnsi"/>
                <w:sz w:val="22"/>
                <w:szCs w:val="22"/>
                <w:lang w:eastAsia="en-US"/>
              </w:rPr>
              <w:t xml:space="preserve">. </w:t>
            </w:r>
          </w:p>
          <w:p w:rsidR="00095C2A" w:rsidRDefault="00095C2A" w:rsidP="009310A1">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095C2A" w:rsidRPr="00236E8F" w:rsidRDefault="00095C2A" w:rsidP="009310A1">
            <w:pPr>
              <w:autoSpaceDE w:val="0"/>
              <w:autoSpaceDN w:val="0"/>
              <w:adjustRightInd w:val="0"/>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 xml:space="preserve">причинно-следственные связи исторических процессов, прогнозировать их последствия. </w:t>
            </w:r>
            <w:r w:rsidRPr="00B163E8">
              <w:rPr>
                <w:rFonts w:eastAsiaTheme="minorHAnsi"/>
                <w:b/>
                <w:sz w:val="22"/>
                <w:szCs w:val="22"/>
                <w:lang w:eastAsia="en-US"/>
              </w:rPr>
              <w:t xml:space="preserve">Формулировать </w:t>
            </w:r>
            <w:r w:rsidRPr="00B163E8">
              <w:rPr>
                <w:rFonts w:eastAsiaTheme="minorHAnsi"/>
                <w:sz w:val="22"/>
                <w:szCs w:val="22"/>
                <w:lang w:eastAsia="en-US"/>
              </w:rPr>
              <w:t>познавательную</w:t>
            </w:r>
            <w:r>
              <w:rPr>
                <w:rFonts w:eastAsiaTheme="minorHAnsi"/>
                <w:sz w:val="22"/>
                <w:szCs w:val="22"/>
                <w:lang w:eastAsia="en-US"/>
              </w:rPr>
              <w:t xml:space="preserve"> </w:t>
            </w:r>
            <w:r w:rsidRPr="00B163E8">
              <w:rPr>
                <w:rFonts w:eastAsiaTheme="minorHAnsi"/>
                <w:sz w:val="22"/>
                <w:szCs w:val="22"/>
                <w:lang w:eastAsia="en-US"/>
              </w:rPr>
              <w:t>задачу урока.</w:t>
            </w:r>
          </w:p>
        </w:tc>
        <w:tc>
          <w:tcPr>
            <w:tcW w:w="1134" w:type="dxa"/>
          </w:tcPr>
          <w:p w:rsidR="00095C2A" w:rsidRDefault="00095C2A" w:rsidP="009310A1">
            <w:r>
              <w:rPr>
                <w:sz w:val="22"/>
                <w:szCs w:val="22"/>
              </w:rPr>
              <w:t>Выполнение задания №3 на стр. 53 из рубрики «Думаем, сравниваем, размышляем».</w:t>
            </w:r>
          </w:p>
        </w:tc>
        <w:tc>
          <w:tcPr>
            <w:tcW w:w="1842" w:type="dxa"/>
          </w:tcPr>
          <w:p w:rsidR="00095C2A" w:rsidRPr="00B163E8" w:rsidRDefault="00095C2A" w:rsidP="009310A1">
            <w:pPr>
              <w:widowControl w:val="0"/>
              <w:rPr>
                <w:rFonts w:eastAsia="Calibri"/>
              </w:rPr>
            </w:pPr>
            <w:r>
              <w:rPr>
                <w:rFonts w:eastAsia="Calibri"/>
                <w:sz w:val="22"/>
                <w:szCs w:val="22"/>
              </w:rPr>
              <w:t>Дворянское сословие. Города и горожане. Положение крестьян. Первая перепись податного населения («ревизия») 1718-1724 гг.</w:t>
            </w:r>
          </w:p>
        </w:tc>
        <w:tc>
          <w:tcPr>
            <w:tcW w:w="850" w:type="dxa"/>
          </w:tcPr>
          <w:p w:rsidR="00095C2A" w:rsidRPr="004E75B4" w:rsidRDefault="00095C2A" w:rsidP="009310A1">
            <w:pPr>
              <w:autoSpaceDE w:val="0"/>
              <w:autoSpaceDN w:val="0"/>
              <w:adjustRightInd w:val="0"/>
              <w:rPr>
                <w:rFonts w:eastAsiaTheme="minorHAnsi"/>
                <w:lang w:eastAsia="en-US"/>
              </w:rPr>
            </w:pPr>
            <w:r w:rsidRPr="004E75B4">
              <w:rPr>
                <w:rFonts w:eastAsiaTheme="minorHAnsi"/>
                <w:sz w:val="22"/>
                <w:szCs w:val="22"/>
                <w:lang w:eastAsia="en-US"/>
              </w:rPr>
              <w:t xml:space="preserve">§ </w:t>
            </w:r>
            <w:r>
              <w:rPr>
                <w:rFonts w:eastAsiaTheme="minorHAnsi"/>
                <w:sz w:val="22"/>
                <w:szCs w:val="22"/>
                <w:lang w:eastAsia="en-US"/>
              </w:rPr>
              <w:t>7</w:t>
            </w:r>
          </w:p>
        </w:tc>
      </w:tr>
      <w:tr w:rsidR="00095C2A" w:rsidRPr="00681A5A" w:rsidTr="00095C2A">
        <w:trPr>
          <w:trHeight w:val="403"/>
        </w:trPr>
        <w:tc>
          <w:tcPr>
            <w:tcW w:w="567" w:type="dxa"/>
          </w:tcPr>
          <w:p w:rsidR="00095C2A" w:rsidRDefault="00095C2A" w:rsidP="009310A1">
            <w:pPr>
              <w:widowControl w:val="0"/>
              <w:autoSpaceDE w:val="0"/>
              <w:autoSpaceDN w:val="0"/>
              <w:adjustRightInd w:val="0"/>
            </w:pPr>
            <w:r>
              <w:t>9</w:t>
            </w:r>
          </w:p>
        </w:tc>
        <w:tc>
          <w:tcPr>
            <w:tcW w:w="1985" w:type="dxa"/>
          </w:tcPr>
          <w:p w:rsidR="00095C2A" w:rsidRDefault="00095C2A" w:rsidP="009310A1">
            <w:pPr>
              <w:widowControl w:val="0"/>
              <w:autoSpaceDE w:val="0"/>
              <w:autoSpaceDN w:val="0"/>
              <w:adjustRightInd w:val="0"/>
            </w:pPr>
            <w:r>
              <w:rPr>
                <w:sz w:val="22"/>
                <w:szCs w:val="22"/>
              </w:rPr>
              <w:t xml:space="preserve">Церковная реформа. Положение </w:t>
            </w:r>
            <w:r>
              <w:rPr>
                <w:sz w:val="22"/>
                <w:szCs w:val="22"/>
              </w:rPr>
              <w:lastRenderedPageBreak/>
              <w:t>традиционных конфессий.</w:t>
            </w:r>
          </w:p>
          <w:p w:rsidR="00095C2A" w:rsidRPr="00AA736E" w:rsidRDefault="00095C2A" w:rsidP="009310A1">
            <w:pPr>
              <w:widowControl w:val="0"/>
              <w:autoSpaceDE w:val="0"/>
              <w:autoSpaceDN w:val="0"/>
              <w:adjustRightInd w:val="0"/>
              <w:rPr>
                <w:i/>
              </w:rPr>
            </w:pPr>
            <w:r>
              <w:rPr>
                <w:i/>
                <w:sz w:val="22"/>
                <w:szCs w:val="22"/>
              </w:rPr>
              <w:t>Урок-беседа.</w:t>
            </w:r>
          </w:p>
          <w:p w:rsidR="00095C2A" w:rsidRDefault="00095C2A" w:rsidP="009310A1">
            <w:pPr>
              <w:widowControl w:val="0"/>
              <w:autoSpaceDE w:val="0"/>
              <w:autoSpaceDN w:val="0"/>
              <w:adjustRightInd w:val="0"/>
            </w:pP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p>
        </w:tc>
        <w:tc>
          <w:tcPr>
            <w:tcW w:w="6662" w:type="dxa"/>
          </w:tcPr>
          <w:p w:rsidR="00095C2A" w:rsidRPr="00B766B9" w:rsidRDefault="00095C2A" w:rsidP="009310A1">
            <w:pPr>
              <w:widowControl w:val="0"/>
              <w:shd w:val="clear" w:color="auto" w:fill="FFFFFF"/>
              <w:rPr>
                <w:b/>
                <w:bCs/>
              </w:rPr>
            </w:pPr>
            <w:r w:rsidRPr="00B766B9">
              <w:rPr>
                <w:b/>
                <w:bCs/>
              </w:rPr>
              <w:t xml:space="preserve">Объяснять </w:t>
            </w:r>
            <w:r w:rsidRPr="00B766B9">
              <w:rPr>
                <w:bCs/>
              </w:rPr>
              <w:t xml:space="preserve">смысл понятий </w:t>
            </w:r>
            <w:r w:rsidRPr="00B766B9">
              <w:rPr>
                <w:bCs/>
                <w:i/>
                <w:iCs/>
              </w:rPr>
              <w:t>церковный раскол, старообрядцы.</w:t>
            </w:r>
          </w:p>
          <w:p w:rsidR="00095C2A" w:rsidRPr="00B766B9" w:rsidRDefault="00095C2A" w:rsidP="009310A1">
            <w:pPr>
              <w:widowControl w:val="0"/>
              <w:shd w:val="clear" w:color="auto" w:fill="FFFFFF"/>
              <w:rPr>
                <w:bCs/>
              </w:rPr>
            </w:pPr>
            <w:r w:rsidRPr="00B766B9">
              <w:rPr>
                <w:b/>
                <w:bCs/>
              </w:rPr>
              <w:t xml:space="preserve">Раскрывать </w:t>
            </w:r>
            <w:r w:rsidRPr="00B766B9">
              <w:rPr>
                <w:bCs/>
              </w:rPr>
              <w:t>сущность конфликта «священства» и «царства»,</w:t>
            </w:r>
          </w:p>
          <w:p w:rsidR="00095C2A" w:rsidRDefault="00095C2A" w:rsidP="009310A1">
            <w:pPr>
              <w:autoSpaceDE w:val="0"/>
              <w:autoSpaceDN w:val="0"/>
              <w:adjustRightInd w:val="0"/>
              <w:rPr>
                <w:bCs/>
              </w:rPr>
            </w:pPr>
            <w:r w:rsidRPr="00B766B9">
              <w:rPr>
                <w:bCs/>
              </w:rPr>
              <w:t>причины и последствия раскола.</w:t>
            </w:r>
          </w:p>
          <w:p w:rsidR="00095C2A" w:rsidRDefault="00095C2A" w:rsidP="009310A1">
            <w:pPr>
              <w:autoSpaceDE w:val="0"/>
              <w:autoSpaceDN w:val="0"/>
              <w:adjustRightInd w:val="0"/>
              <w:rPr>
                <w:rFonts w:eastAsiaTheme="minorHAnsi"/>
                <w:lang w:eastAsia="en-US"/>
              </w:rPr>
            </w:pPr>
            <w:r w:rsidRPr="00AA736E">
              <w:rPr>
                <w:rFonts w:eastAsiaTheme="minorHAnsi"/>
                <w:b/>
                <w:sz w:val="22"/>
                <w:szCs w:val="22"/>
                <w:lang w:eastAsia="en-US"/>
              </w:rPr>
              <w:lastRenderedPageBreak/>
              <w:t>Определять</w:t>
            </w:r>
            <w:r w:rsidRPr="00AA736E">
              <w:rPr>
                <w:rFonts w:eastAsiaTheme="minorHAnsi"/>
                <w:sz w:val="22"/>
                <w:szCs w:val="22"/>
                <w:lang w:eastAsia="en-US"/>
              </w:rPr>
              <w:t xml:space="preserve"> значение слов, понятий. </w:t>
            </w:r>
          </w:p>
          <w:p w:rsidR="00095C2A" w:rsidRDefault="00095C2A" w:rsidP="009310A1">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095C2A" w:rsidRPr="00AA736E" w:rsidRDefault="00095C2A" w:rsidP="009310A1">
            <w:pPr>
              <w:autoSpaceDE w:val="0"/>
              <w:autoSpaceDN w:val="0"/>
              <w:adjustRightInd w:val="0"/>
              <w:rPr>
                <w:rFonts w:eastAsiaTheme="minorHAnsi"/>
                <w:lang w:eastAsia="en-US"/>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 xml:space="preserve">приёмы исторического анализа при работе с текстом. </w:t>
            </w:r>
            <w:r w:rsidRPr="00AA736E">
              <w:rPr>
                <w:rFonts w:eastAsiaTheme="minorHAnsi"/>
                <w:b/>
                <w:sz w:val="22"/>
                <w:szCs w:val="22"/>
                <w:lang w:eastAsia="en-US"/>
              </w:rPr>
              <w:t>Систематизировать</w:t>
            </w:r>
            <w:r w:rsidRPr="00AA736E">
              <w:rPr>
                <w:rFonts w:eastAsiaTheme="minorHAnsi"/>
                <w:sz w:val="22"/>
                <w:szCs w:val="22"/>
                <w:lang w:eastAsia="en-US"/>
              </w:rPr>
              <w:t xml:space="preserve"> информацию в виде схемы</w:t>
            </w:r>
          </w:p>
        </w:tc>
        <w:tc>
          <w:tcPr>
            <w:tcW w:w="1134" w:type="dxa"/>
          </w:tcPr>
          <w:p w:rsidR="00095C2A" w:rsidRDefault="00095C2A" w:rsidP="009310A1">
            <w:r>
              <w:rPr>
                <w:sz w:val="22"/>
                <w:szCs w:val="22"/>
              </w:rPr>
              <w:lastRenderedPageBreak/>
              <w:t>Составление развёрну</w:t>
            </w:r>
            <w:r>
              <w:rPr>
                <w:sz w:val="22"/>
                <w:szCs w:val="22"/>
              </w:rPr>
              <w:lastRenderedPageBreak/>
              <w:t>того плана по тексту параграфа на стр.55-56</w:t>
            </w:r>
          </w:p>
        </w:tc>
        <w:tc>
          <w:tcPr>
            <w:tcW w:w="1842" w:type="dxa"/>
          </w:tcPr>
          <w:p w:rsidR="00095C2A" w:rsidRPr="00AA736E" w:rsidRDefault="00095C2A" w:rsidP="009310A1">
            <w:pPr>
              <w:rPr>
                <w:rFonts w:eastAsia="Calibri"/>
              </w:rPr>
            </w:pPr>
            <w:r w:rsidRPr="00AA736E">
              <w:rPr>
                <w:rFonts w:eastAsia="Calibri"/>
                <w:sz w:val="22"/>
                <w:szCs w:val="22"/>
              </w:rPr>
              <w:lastRenderedPageBreak/>
              <w:t xml:space="preserve">Упразднение патриаршества, учреждение </w:t>
            </w:r>
            <w:r w:rsidRPr="00AA736E">
              <w:rPr>
                <w:rFonts w:eastAsia="Calibri"/>
                <w:sz w:val="22"/>
                <w:szCs w:val="22"/>
              </w:rPr>
              <w:lastRenderedPageBreak/>
              <w:t xml:space="preserve">синода. Положение конфессий. </w:t>
            </w:r>
          </w:p>
          <w:p w:rsidR="00095C2A" w:rsidRPr="00AA736E" w:rsidRDefault="00095C2A" w:rsidP="009310A1">
            <w:pPr>
              <w:widowControl w:val="0"/>
              <w:rPr>
                <w:rFonts w:eastAsia="Calibri"/>
              </w:rPr>
            </w:pPr>
          </w:p>
        </w:tc>
        <w:tc>
          <w:tcPr>
            <w:tcW w:w="850" w:type="dxa"/>
          </w:tcPr>
          <w:p w:rsidR="00095C2A" w:rsidRPr="004E75B4" w:rsidRDefault="00095C2A" w:rsidP="009310A1">
            <w:pPr>
              <w:autoSpaceDE w:val="0"/>
              <w:autoSpaceDN w:val="0"/>
              <w:adjustRightInd w:val="0"/>
              <w:rPr>
                <w:rFonts w:eastAsiaTheme="minorHAnsi"/>
                <w:lang w:eastAsia="en-US"/>
              </w:rPr>
            </w:pPr>
            <w:r w:rsidRPr="004E75B4">
              <w:rPr>
                <w:rFonts w:eastAsiaTheme="minorHAnsi"/>
                <w:sz w:val="22"/>
                <w:szCs w:val="22"/>
                <w:lang w:eastAsia="en-US"/>
              </w:rPr>
              <w:lastRenderedPageBreak/>
              <w:t xml:space="preserve">§ </w:t>
            </w:r>
            <w:r>
              <w:rPr>
                <w:rFonts w:eastAsiaTheme="minorHAnsi"/>
                <w:sz w:val="22"/>
                <w:szCs w:val="22"/>
                <w:lang w:eastAsia="en-US"/>
              </w:rPr>
              <w:t>8</w:t>
            </w:r>
          </w:p>
        </w:tc>
      </w:tr>
      <w:tr w:rsidR="00095C2A" w:rsidRPr="00681A5A" w:rsidTr="00095C2A">
        <w:trPr>
          <w:trHeight w:val="403"/>
        </w:trPr>
        <w:tc>
          <w:tcPr>
            <w:tcW w:w="567" w:type="dxa"/>
          </w:tcPr>
          <w:p w:rsidR="00095C2A" w:rsidRDefault="00095C2A" w:rsidP="009310A1">
            <w:pPr>
              <w:widowControl w:val="0"/>
              <w:autoSpaceDE w:val="0"/>
              <w:autoSpaceDN w:val="0"/>
              <w:adjustRightInd w:val="0"/>
            </w:pPr>
            <w:r>
              <w:lastRenderedPageBreak/>
              <w:t>10</w:t>
            </w:r>
          </w:p>
        </w:tc>
        <w:tc>
          <w:tcPr>
            <w:tcW w:w="1985" w:type="dxa"/>
          </w:tcPr>
          <w:p w:rsidR="00095C2A" w:rsidRDefault="00095C2A" w:rsidP="009310A1">
            <w:pPr>
              <w:widowControl w:val="0"/>
              <w:autoSpaceDE w:val="0"/>
              <w:autoSpaceDN w:val="0"/>
              <w:adjustRightInd w:val="0"/>
            </w:pPr>
            <w:r>
              <w:rPr>
                <w:sz w:val="22"/>
                <w:szCs w:val="22"/>
              </w:rPr>
              <w:t>Социальные и национальные движения. Оппозиция реформам.</w:t>
            </w:r>
          </w:p>
          <w:p w:rsidR="00095C2A" w:rsidRPr="00AA736E" w:rsidRDefault="00095C2A" w:rsidP="009310A1">
            <w:pPr>
              <w:widowControl w:val="0"/>
              <w:autoSpaceDE w:val="0"/>
              <w:autoSpaceDN w:val="0"/>
              <w:adjustRightInd w:val="0"/>
              <w:rPr>
                <w:i/>
              </w:rPr>
            </w:pPr>
            <w:r>
              <w:rPr>
                <w:i/>
                <w:sz w:val="22"/>
                <w:szCs w:val="22"/>
              </w:rPr>
              <w:t>Комбинированный урок.</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p>
        </w:tc>
        <w:tc>
          <w:tcPr>
            <w:tcW w:w="6662" w:type="dxa"/>
          </w:tcPr>
          <w:p w:rsidR="00095C2A" w:rsidRPr="00B766B9" w:rsidRDefault="00095C2A" w:rsidP="009310A1">
            <w:pPr>
              <w:widowControl w:val="0"/>
              <w:shd w:val="clear" w:color="auto" w:fill="FFFFFF"/>
            </w:pPr>
            <w:r w:rsidRPr="00B766B9">
              <w:rPr>
                <w:b/>
                <w:bCs/>
              </w:rPr>
              <w:t xml:space="preserve">Анализировать </w:t>
            </w:r>
            <w:r w:rsidRPr="00B766B9">
              <w:t>отрывки из Соборного уложения 1649 г. при рассмотрении вопроса об окончательном закрепощении крестьян.</w:t>
            </w:r>
          </w:p>
          <w:p w:rsidR="00095C2A" w:rsidRPr="00B766B9" w:rsidRDefault="00095C2A" w:rsidP="009310A1">
            <w:pPr>
              <w:widowControl w:val="0"/>
              <w:shd w:val="clear" w:color="auto" w:fill="FFFFFF"/>
            </w:pPr>
            <w:r w:rsidRPr="00B766B9">
              <w:rPr>
                <w:b/>
                <w:bCs/>
              </w:rPr>
              <w:t xml:space="preserve">Раскрывать </w:t>
            </w:r>
            <w:r w:rsidRPr="00B766B9">
              <w:t>причины народных движений в России XVII в.</w:t>
            </w:r>
          </w:p>
          <w:p w:rsidR="00095C2A" w:rsidRPr="00B766B9" w:rsidRDefault="00095C2A" w:rsidP="009310A1">
            <w:pPr>
              <w:widowControl w:val="0"/>
              <w:shd w:val="clear" w:color="auto" w:fill="FFFFFF"/>
            </w:pPr>
            <w:r w:rsidRPr="00B766B9">
              <w:rPr>
                <w:b/>
                <w:bCs/>
              </w:rPr>
              <w:t xml:space="preserve">Систематизировать </w:t>
            </w:r>
            <w:r w:rsidRPr="00B766B9">
              <w:t>исторический материал в форме табли</w:t>
            </w:r>
            <w:r w:rsidRPr="00B766B9">
              <w:softHyphen/>
              <w:t>цы «Народные движения в России XVII в.».</w:t>
            </w:r>
          </w:p>
          <w:p w:rsidR="00095C2A" w:rsidRPr="00B766B9" w:rsidRDefault="00095C2A" w:rsidP="009310A1">
            <w:pPr>
              <w:widowControl w:val="0"/>
              <w:shd w:val="clear" w:color="auto" w:fill="FFFFFF"/>
              <w:rPr>
                <w:b/>
                <w:bCs/>
              </w:rPr>
            </w:pPr>
            <w:r w:rsidRPr="00AA736E">
              <w:rPr>
                <w:rFonts w:eastAsiaTheme="minorHAnsi"/>
                <w:b/>
                <w:sz w:val="22"/>
                <w:szCs w:val="22"/>
                <w:lang w:eastAsia="en-US"/>
              </w:rPr>
              <w:t xml:space="preserve">Применять </w:t>
            </w:r>
            <w:r w:rsidRPr="00AA736E">
              <w:rPr>
                <w:rFonts w:eastAsiaTheme="minorHAnsi"/>
                <w:sz w:val="22"/>
                <w:szCs w:val="22"/>
                <w:lang w:eastAsia="en-US"/>
              </w:rPr>
              <w:t xml:space="preserve">приёмы исторического анализа при работе с текстом. </w:t>
            </w:r>
            <w:r w:rsidRPr="00AA736E">
              <w:rPr>
                <w:rFonts w:eastAsiaTheme="minorHAnsi"/>
                <w:b/>
                <w:sz w:val="22"/>
                <w:szCs w:val="22"/>
                <w:lang w:eastAsia="en-US"/>
              </w:rPr>
              <w:t>Систематизировать</w:t>
            </w:r>
            <w:r w:rsidRPr="00AA736E">
              <w:rPr>
                <w:rFonts w:eastAsiaTheme="minorHAnsi"/>
                <w:sz w:val="22"/>
                <w:szCs w:val="22"/>
                <w:lang w:eastAsia="en-US"/>
              </w:rPr>
              <w:t xml:space="preserve"> информацию в виде схемы</w:t>
            </w:r>
            <w:r>
              <w:rPr>
                <w:rFonts w:eastAsiaTheme="minorHAnsi"/>
                <w:sz w:val="22"/>
                <w:szCs w:val="22"/>
                <w:lang w:eastAsia="en-US"/>
              </w:rPr>
              <w:t>.</w:t>
            </w:r>
          </w:p>
        </w:tc>
        <w:tc>
          <w:tcPr>
            <w:tcW w:w="1134" w:type="dxa"/>
          </w:tcPr>
          <w:p w:rsidR="00095C2A" w:rsidRDefault="00095C2A" w:rsidP="009310A1">
            <w:r>
              <w:rPr>
                <w:sz w:val="22"/>
                <w:szCs w:val="22"/>
              </w:rPr>
              <w:t xml:space="preserve">Составление таблицы «Народные движения в России </w:t>
            </w:r>
            <w:r w:rsidRPr="00B766B9">
              <w:t>XVII в.».</w:t>
            </w:r>
          </w:p>
        </w:tc>
        <w:tc>
          <w:tcPr>
            <w:tcW w:w="1842" w:type="dxa"/>
          </w:tcPr>
          <w:p w:rsidR="00095C2A" w:rsidRPr="00AA736E" w:rsidRDefault="00095C2A" w:rsidP="009310A1">
            <w:pPr>
              <w:widowControl w:val="0"/>
              <w:rPr>
                <w:color w:val="000000"/>
                <w:shd w:val="clear" w:color="auto" w:fill="FFFFFF"/>
              </w:rPr>
            </w:pPr>
            <w:r w:rsidRPr="00AA736E">
              <w:rPr>
                <w:color w:val="000000"/>
                <w:sz w:val="22"/>
                <w:szCs w:val="22"/>
                <w:shd w:val="clear" w:color="auto" w:fill="FFFFFF"/>
              </w:rPr>
              <w:t xml:space="preserve">Социальные движения в первой четверти XVIII в. Восстания в Астрахани, Башкирии, на Дону. Дело царевича Алексея. </w:t>
            </w:r>
          </w:p>
          <w:p w:rsidR="00095C2A" w:rsidRPr="00AA736E" w:rsidRDefault="00095C2A" w:rsidP="009310A1">
            <w:pPr>
              <w:rPr>
                <w:rFonts w:eastAsia="Calibri"/>
              </w:rPr>
            </w:pPr>
          </w:p>
        </w:tc>
        <w:tc>
          <w:tcPr>
            <w:tcW w:w="850" w:type="dxa"/>
          </w:tcPr>
          <w:p w:rsidR="00095C2A" w:rsidRPr="004E75B4" w:rsidRDefault="00095C2A" w:rsidP="009310A1">
            <w:pPr>
              <w:autoSpaceDE w:val="0"/>
              <w:autoSpaceDN w:val="0"/>
              <w:adjustRightInd w:val="0"/>
              <w:rPr>
                <w:rFonts w:eastAsiaTheme="minorHAnsi"/>
                <w:lang w:eastAsia="en-US"/>
              </w:rPr>
            </w:pPr>
            <w:r w:rsidRPr="004E75B4">
              <w:rPr>
                <w:rFonts w:eastAsiaTheme="minorHAnsi"/>
                <w:sz w:val="22"/>
                <w:szCs w:val="22"/>
                <w:lang w:eastAsia="en-US"/>
              </w:rPr>
              <w:t xml:space="preserve">§ </w:t>
            </w:r>
            <w:r>
              <w:rPr>
                <w:rFonts w:eastAsiaTheme="minorHAnsi"/>
                <w:sz w:val="22"/>
                <w:szCs w:val="22"/>
                <w:lang w:eastAsia="en-US"/>
              </w:rPr>
              <w:t>9</w:t>
            </w:r>
          </w:p>
        </w:tc>
      </w:tr>
      <w:tr w:rsidR="00095C2A" w:rsidRPr="00681A5A" w:rsidTr="00095C2A">
        <w:trPr>
          <w:trHeight w:val="403"/>
        </w:trPr>
        <w:tc>
          <w:tcPr>
            <w:tcW w:w="567" w:type="dxa"/>
          </w:tcPr>
          <w:p w:rsidR="00095C2A" w:rsidRDefault="00095C2A" w:rsidP="009310A1">
            <w:pPr>
              <w:widowControl w:val="0"/>
              <w:autoSpaceDE w:val="0"/>
              <w:autoSpaceDN w:val="0"/>
              <w:adjustRightInd w:val="0"/>
            </w:pPr>
            <w:r>
              <w:t>11</w:t>
            </w:r>
          </w:p>
        </w:tc>
        <w:tc>
          <w:tcPr>
            <w:tcW w:w="1985" w:type="dxa"/>
          </w:tcPr>
          <w:p w:rsidR="00095C2A" w:rsidRDefault="00095C2A" w:rsidP="009310A1">
            <w:pPr>
              <w:widowControl w:val="0"/>
              <w:autoSpaceDE w:val="0"/>
              <w:autoSpaceDN w:val="0"/>
              <w:adjustRightInd w:val="0"/>
            </w:pPr>
            <w:r>
              <w:rPr>
                <w:sz w:val="22"/>
                <w:szCs w:val="22"/>
              </w:rPr>
              <w:t>Перемены в культуре России в годы Петровских реформ.</w:t>
            </w:r>
          </w:p>
          <w:p w:rsidR="00095C2A" w:rsidRPr="00DA70B3" w:rsidRDefault="00095C2A" w:rsidP="009310A1">
            <w:pPr>
              <w:widowControl w:val="0"/>
              <w:autoSpaceDE w:val="0"/>
              <w:autoSpaceDN w:val="0"/>
              <w:adjustRightInd w:val="0"/>
              <w:rPr>
                <w:i/>
              </w:rPr>
            </w:pPr>
            <w:r w:rsidRPr="00DA70B3">
              <w:rPr>
                <w:i/>
                <w:sz w:val="22"/>
                <w:szCs w:val="22"/>
              </w:rPr>
              <w:t>Урок самостоятельной работы.</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p>
        </w:tc>
        <w:tc>
          <w:tcPr>
            <w:tcW w:w="6662" w:type="dxa"/>
          </w:tcPr>
          <w:p w:rsidR="00095C2A" w:rsidRPr="00B766B9" w:rsidRDefault="00095C2A" w:rsidP="009310A1">
            <w:pPr>
              <w:widowControl w:val="0"/>
              <w:shd w:val="clear" w:color="auto" w:fill="FFFFFF"/>
            </w:pPr>
            <w:r w:rsidRPr="00B766B9">
              <w:rPr>
                <w:b/>
                <w:bCs/>
              </w:rPr>
              <w:t xml:space="preserve">Составлять </w:t>
            </w:r>
            <w:r w:rsidRPr="00B766B9">
              <w:t>описание памятников культуры XVII в. (в том числе находящихся на территории края, города); характеризо</w:t>
            </w:r>
            <w:r w:rsidRPr="00B766B9">
              <w:softHyphen/>
              <w:t>вать их назначение, художественные достоинства и др.</w:t>
            </w:r>
          </w:p>
          <w:p w:rsidR="00095C2A" w:rsidRPr="00B766B9" w:rsidRDefault="00095C2A" w:rsidP="009310A1">
            <w:pPr>
              <w:widowControl w:val="0"/>
              <w:shd w:val="clear" w:color="auto" w:fill="FFFFFF"/>
            </w:pPr>
            <w:r w:rsidRPr="00B766B9">
              <w:rPr>
                <w:b/>
                <w:bCs/>
              </w:rPr>
              <w:t xml:space="preserve">Объяснять, </w:t>
            </w:r>
            <w:r w:rsidRPr="00B766B9">
              <w:t>в чем заключались новые веяния в отечествен</w:t>
            </w:r>
            <w:r w:rsidRPr="00B766B9">
              <w:softHyphen/>
              <w:t>ной культуре XVII в.</w:t>
            </w:r>
          </w:p>
          <w:p w:rsidR="00095C2A" w:rsidRPr="00B766B9" w:rsidRDefault="00095C2A" w:rsidP="009310A1">
            <w:pPr>
              <w:widowControl w:val="0"/>
              <w:shd w:val="clear" w:color="auto" w:fill="FFFFFF"/>
              <w:rPr>
                <w:b/>
                <w:bCs/>
              </w:rPr>
            </w:pPr>
            <w:r w:rsidRPr="00B766B9">
              <w:rPr>
                <w:b/>
                <w:bCs/>
              </w:rPr>
              <w:t xml:space="preserve">Проводить </w:t>
            </w:r>
            <w:r w:rsidRPr="00B766B9">
              <w:t>поиск информации для сообщений о достижени</w:t>
            </w:r>
            <w:r w:rsidRPr="00B766B9">
              <w:softHyphen/>
              <w:t>ях и деятелях отечественной культуры XVII в., а также для учас</w:t>
            </w:r>
            <w:r w:rsidRPr="00B766B9">
              <w:softHyphen/>
              <w:t>тия в ролевых играх (например, «Путешествие по русскому го</w:t>
            </w:r>
            <w:r w:rsidRPr="00B766B9">
              <w:softHyphen/>
              <w:t>роду XVII в.»)</w:t>
            </w:r>
          </w:p>
        </w:tc>
        <w:tc>
          <w:tcPr>
            <w:tcW w:w="1134" w:type="dxa"/>
          </w:tcPr>
          <w:p w:rsidR="00095C2A" w:rsidRDefault="00095C2A" w:rsidP="009310A1">
            <w:r>
              <w:rPr>
                <w:sz w:val="22"/>
                <w:szCs w:val="22"/>
              </w:rPr>
              <w:t>Выполнение заданий №1-3 из рубрики «Думаем, сравниваем, размышляем» на стр. 69 учебника</w:t>
            </w:r>
          </w:p>
        </w:tc>
        <w:tc>
          <w:tcPr>
            <w:tcW w:w="1842" w:type="dxa"/>
          </w:tcPr>
          <w:p w:rsidR="00095C2A" w:rsidRPr="00DA70B3" w:rsidRDefault="00095C2A" w:rsidP="009310A1">
            <w:pPr>
              <w:widowControl w:val="0"/>
              <w:rPr>
                <w:color w:val="000000"/>
                <w:shd w:val="clear" w:color="auto" w:fill="FFFFFF"/>
              </w:rPr>
            </w:pPr>
            <w:r w:rsidRPr="00DA70B3">
              <w:rPr>
                <w:color w:val="000000"/>
                <w:sz w:val="22"/>
                <w:szCs w:val="22"/>
                <w:shd w:val="clear" w:color="auto" w:fill="FFFFFF"/>
              </w:rPr>
              <w:t xml:space="preserve">Доминирование светского начала в культурной политике. Влияние культуры стран зарубежной Европы. Привлечение иностранных специалистов. Первая газета «Ведомости». Создание сети школ и специальных учебных заведений. Развитие науки. Открытие Академии наук в Петербурге. Кунсткамера. </w:t>
            </w:r>
            <w:r w:rsidRPr="00DA70B3">
              <w:rPr>
                <w:color w:val="000000"/>
                <w:sz w:val="22"/>
                <w:szCs w:val="22"/>
                <w:shd w:val="clear" w:color="auto" w:fill="FFFFFF"/>
              </w:rPr>
              <w:lastRenderedPageBreak/>
              <w:t xml:space="preserve">Светская живопись, портрет петровской эпохи. Скульптура и архитектура. Памятники раннего барокко. </w:t>
            </w:r>
          </w:p>
        </w:tc>
        <w:tc>
          <w:tcPr>
            <w:tcW w:w="850" w:type="dxa"/>
          </w:tcPr>
          <w:p w:rsidR="00095C2A" w:rsidRPr="004E75B4" w:rsidRDefault="00095C2A" w:rsidP="009310A1">
            <w:pPr>
              <w:autoSpaceDE w:val="0"/>
              <w:autoSpaceDN w:val="0"/>
              <w:adjustRightInd w:val="0"/>
              <w:rPr>
                <w:rFonts w:eastAsiaTheme="minorHAnsi"/>
                <w:lang w:eastAsia="en-US"/>
              </w:rPr>
            </w:pPr>
            <w:r w:rsidRPr="004E75B4">
              <w:rPr>
                <w:rFonts w:eastAsiaTheme="minorHAnsi"/>
                <w:sz w:val="22"/>
                <w:szCs w:val="22"/>
                <w:lang w:eastAsia="en-US"/>
              </w:rPr>
              <w:lastRenderedPageBreak/>
              <w:t xml:space="preserve">§ </w:t>
            </w:r>
            <w:r>
              <w:rPr>
                <w:rFonts w:eastAsiaTheme="minorHAnsi"/>
                <w:sz w:val="22"/>
                <w:szCs w:val="22"/>
                <w:lang w:eastAsia="en-US"/>
              </w:rPr>
              <w:t>10; задание №4 на стр. 69 учебника.</w:t>
            </w:r>
          </w:p>
        </w:tc>
      </w:tr>
      <w:tr w:rsidR="00095C2A" w:rsidRPr="00681A5A" w:rsidTr="00095C2A">
        <w:trPr>
          <w:trHeight w:val="403"/>
        </w:trPr>
        <w:tc>
          <w:tcPr>
            <w:tcW w:w="567" w:type="dxa"/>
          </w:tcPr>
          <w:p w:rsidR="00095C2A" w:rsidRDefault="00095C2A" w:rsidP="009310A1">
            <w:pPr>
              <w:widowControl w:val="0"/>
              <w:autoSpaceDE w:val="0"/>
              <w:autoSpaceDN w:val="0"/>
              <w:adjustRightInd w:val="0"/>
            </w:pPr>
            <w:r>
              <w:lastRenderedPageBreak/>
              <w:t>12</w:t>
            </w:r>
          </w:p>
        </w:tc>
        <w:tc>
          <w:tcPr>
            <w:tcW w:w="1985" w:type="dxa"/>
          </w:tcPr>
          <w:p w:rsidR="00095C2A" w:rsidRDefault="00095C2A" w:rsidP="009310A1">
            <w:pPr>
              <w:widowControl w:val="0"/>
              <w:autoSpaceDE w:val="0"/>
              <w:autoSpaceDN w:val="0"/>
              <w:adjustRightInd w:val="0"/>
            </w:pPr>
            <w:r>
              <w:rPr>
                <w:sz w:val="22"/>
                <w:szCs w:val="22"/>
              </w:rPr>
              <w:t xml:space="preserve">Повседневная жизнь и быт при Петре </w:t>
            </w:r>
            <w:r>
              <w:rPr>
                <w:sz w:val="22"/>
                <w:szCs w:val="22"/>
                <w:lang w:val="en-US"/>
              </w:rPr>
              <w:t>I</w:t>
            </w:r>
            <w:r>
              <w:rPr>
                <w:sz w:val="22"/>
                <w:szCs w:val="22"/>
              </w:rPr>
              <w:t>.</w:t>
            </w:r>
          </w:p>
          <w:p w:rsidR="00095C2A" w:rsidRPr="00DA70B3" w:rsidRDefault="00095C2A" w:rsidP="009310A1">
            <w:pPr>
              <w:widowControl w:val="0"/>
              <w:autoSpaceDE w:val="0"/>
              <w:autoSpaceDN w:val="0"/>
              <w:adjustRightInd w:val="0"/>
              <w:rPr>
                <w:i/>
              </w:rPr>
            </w:pPr>
            <w:r>
              <w:rPr>
                <w:i/>
                <w:sz w:val="22"/>
                <w:szCs w:val="22"/>
              </w:rPr>
              <w:t>Урок проектной деятельности.</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p>
        </w:tc>
        <w:tc>
          <w:tcPr>
            <w:tcW w:w="6662" w:type="dxa"/>
          </w:tcPr>
          <w:p w:rsidR="00095C2A" w:rsidRDefault="00095C2A" w:rsidP="009310A1">
            <w:pPr>
              <w:autoSpaceDE w:val="0"/>
              <w:autoSpaceDN w:val="0"/>
              <w:adjustRightInd w:val="0"/>
              <w:rPr>
                <w:rFonts w:eastAsiaTheme="minorHAnsi"/>
                <w:lang w:eastAsia="en-US"/>
              </w:rPr>
            </w:pPr>
            <w:r w:rsidRPr="00DA70B3">
              <w:rPr>
                <w:rFonts w:eastAsiaTheme="minorHAnsi"/>
                <w:b/>
                <w:sz w:val="22"/>
                <w:szCs w:val="22"/>
                <w:lang w:eastAsia="en-US"/>
              </w:rPr>
              <w:t>Устанавливать</w:t>
            </w:r>
            <w:r w:rsidRPr="00DA70B3">
              <w:rPr>
                <w:rFonts w:eastAsiaTheme="minorHAnsi"/>
                <w:sz w:val="22"/>
                <w:szCs w:val="22"/>
                <w:lang w:eastAsia="en-US"/>
              </w:rPr>
              <w:t xml:space="preserve"> причинно-следственные связи исторических процессов, их последствия.</w:t>
            </w:r>
          </w:p>
          <w:p w:rsidR="00095C2A" w:rsidRPr="00DA70B3" w:rsidRDefault="00095C2A" w:rsidP="009310A1">
            <w:pPr>
              <w:autoSpaceDE w:val="0"/>
              <w:autoSpaceDN w:val="0"/>
              <w:adjustRightInd w:val="0"/>
              <w:rPr>
                <w:rFonts w:eastAsiaTheme="minorHAnsi"/>
                <w:lang w:eastAsia="en-US"/>
              </w:rPr>
            </w:pPr>
            <w:r w:rsidRPr="00DA70B3">
              <w:rPr>
                <w:rFonts w:eastAsiaTheme="minorHAnsi"/>
                <w:sz w:val="22"/>
                <w:szCs w:val="22"/>
                <w:lang w:eastAsia="en-US"/>
              </w:rPr>
              <w:t xml:space="preserve"> </w:t>
            </w:r>
            <w:r w:rsidRPr="00DA70B3">
              <w:rPr>
                <w:rFonts w:eastAsiaTheme="minorHAnsi"/>
                <w:b/>
                <w:sz w:val="22"/>
                <w:szCs w:val="22"/>
                <w:lang w:eastAsia="en-US"/>
              </w:rPr>
              <w:t>Описывать</w:t>
            </w:r>
            <w:r w:rsidRPr="00DA70B3">
              <w:rPr>
                <w:rFonts w:eastAsiaTheme="minorHAnsi"/>
                <w:sz w:val="22"/>
                <w:szCs w:val="22"/>
                <w:lang w:eastAsia="en-US"/>
              </w:rPr>
              <w:t xml:space="preserve"> условия жизни и быта социальных групп.</w:t>
            </w:r>
          </w:p>
          <w:p w:rsidR="00095C2A" w:rsidRDefault="00095C2A" w:rsidP="009310A1">
            <w:pPr>
              <w:autoSpaceDE w:val="0"/>
              <w:autoSpaceDN w:val="0"/>
              <w:adjustRightInd w:val="0"/>
              <w:rPr>
                <w:rFonts w:eastAsiaTheme="minorHAnsi"/>
                <w:lang w:eastAsia="en-US"/>
              </w:rPr>
            </w:pPr>
            <w:r w:rsidRPr="00DA70B3">
              <w:rPr>
                <w:rFonts w:eastAsiaTheme="minorHAnsi"/>
                <w:b/>
                <w:sz w:val="22"/>
                <w:szCs w:val="22"/>
                <w:lang w:eastAsia="en-US"/>
              </w:rPr>
              <w:t>Устанавливать</w:t>
            </w:r>
            <w:r w:rsidRPr="00DA70B3">
              <w:rPr>
                <w:rFonts w:eastAsiaTheme="minorHAnsi"/>
                <w:sz w:val="22"/>
                <w:szCs w:val="22"/>
                <w:lang w:eastAsia="en-US"/>
              </w:rPr>
              <w:t xml:space="preserve"> факторы, способствующие развитию культуры, приводить примеры взаимодействия культур. </w:t>
            </w:r>
          </w:p>
          <w:p w:rsidR="00095C2A" w:rsidRDefault="00095C2A" w:rsidP="009310A1">
            <w:pPr>
              <w:autoSpaceDE w:val="0"/>
              <w:autoSpaceDN w:val="0"/>
              <w:adjustRightInd w:val="0"/>
              <w:rPr>
                <w:rFonts w:eastAsiaTheme="minorHAnsi"/>
                <w:lang w:eastAsia="en-US"/>
              </w:rPr>
            </w:pPr>
            <w:r w:rsidRPr="00DA70B3">
              <w:rPr>
                <w:rFonts w:eastAsiaTheme="minorHAnsi"/>
                <w:b/>
                <w:sz w:val="22"/>
                <w:szCs w:val="22"/>
                <w:lang w:eastAsia="en-US"/>
              </w:rPr>
              <w:t>Обосновывать</w:t>
            </w:r>
            <w:r w:rsidRPr="00DA70B3">
              <w:rPr>
                <w:rFonts w:eastAsiaTheme="minorHAnsi"/>
                <w:sz w:val="22"/>
                <w:szCs w:val="22"/>
                <w:lang w:eastAsia="en-US"/>
              </w:rPr>
              <w:t xml:space="preserve"> суждение примерами параграфа.</w:t>
            </w:r>
          </w:p>
          <w:p w:rsidR="00095C2A" w:rsidRDefault="00095C2A" w:rsidP="009310A1">
            <w:pPr>
              <w:autoSpaceDE w:val="0"/>
              <w:autoSpaceDN w:val="0"/>
              <w:adjustRightInd w:val="0"/>
              <w:rPr>
                <w:rFonts w:eastAsiaTheme="minorHAnsi"/>
                <w:lang w:eastAsia="en-US"/>
              </w:rPr>
            </w:pPr>
            <w:r>
              <w:rPr>
                <w:rFonts w:eastAsiaTheme="minorHAnsi"/>
                <w:b/>
                <w:sz w:val="22"/>
                <w:szCs w:val="22"/>
                <w:lang w:eastAsia="en-US"/>
              </w:rPr>
              <w:t xml:space="preserve">Составлять </w:t>
            </w:r>
            <w:r>
              <w:rPr>
                <w:rFonts w:eastAsiaTheme="minorHAnsi"/>
                <w:sz w:val="22"/>
                <w:szCs w:val="22"/>
                <w:lang w:eastAsia="en-US"/>
              </w:rPr>
              <w:t xml:space="preserve">описание жизни и быта различных слоёв населения при Петре </w:t>
            </w:r>
            <w:r>
              <w:rPr>
                <w:rFonts w:eastAsiaTheme="minorHAnsi"/>
                <w:sz w:val="22"/>
                <w:szCs w:val="22"/>
                <w:lang w:val="en-US" w:eastAsia="en-US"/>
              </w:rPr>
              <w:t>I</w:t>
            </w:r>
            <w:r>
              <w:rPr>
                <w:rFonts w:eastAsiaTheme="minorHAnsi"/>
                <w:sz w:val="22"/>
                <w:szCs w:val="22"/>
                <w:lang w:eastAsia="en-US"/>
              </w:rPr>
              <w:t>.</w:t>
            </w:r>
          </w:p>
          <w:p w:rsidR="00095C2A" w:rsidRPr="00012AD9" w:rsidRDefault="00095C2A" w:rsidP="009310A1">
            <w:pPr>
              <w:autoSpaceDE w:val="0"/>
              <w:autoSpaceDN w:val="0"/>
              <w:adjustRightInd w:val="0"/>
              <w:rPr>
                <w:rFonts w:eastAsiaTheme="minorHAnsi"/>
                <w:lang w:eastAsia="en-US"/>
              </w:rPr>
            </w:pPr>
            <w:r>
              <w:rPr>
                <w:rFonts w:eastAsiaTheme="minorHAnsi"/>
                <w:b/>
                <w:sz w:val="22"/>
                <w:szCs w:val="22"/>
                <w:lang w:eastAsia="en-US"/>
              </w:rPr>
              <w:t xml:space="preserve">Анализировать и сопоставлять </w:t>
            </w:r>
            <w:r>
              <w:rPr>
                <w:rFonts w:eastAsiaTheme="minorHAnsi"/>
                <w:sz w:val="22"/>
                <w:szCs w:val="22"/>
                <w:lang w:eastAsia="en-US"/>
              </w:rPr>
              <w:t>жизнь российского общества и зарубежного общества данного периода времени.</w:t>
            </w:r>
          </w:p>
        </w:tc>
        <w:tc>
          <w:tcPr>
            <w:tcW w:w="1134" w:type="dxa"/>
          </w:tcPr>
          <w:p w:rsidR="00095C2A" w:rsidRDefault="00095C2A" w:rsidP="009310A1">
            <w:r>
              <w:rPr>
                <w:sz w:val="22"/>
                <w:szCs w:val="22"/>
              </w:rPr>
              <w:t>Составление мини-проектов на заранее выбранные темы из предложенных учителем</w:t>
            </w:r>
          </w:p>
        </w:tc>
        <w:tc>
          <w:tcPr>
            <w:tcW w:w="1842" w:type="dxa"/>
          </w:tcPr>
          <w:p w:rsidR="00095C2A" w:rsidRPr="00012AD9" w:rsidRDefault="00095C2A" w:rsidP="009310A1">
            <w:pPr>
              <w:widowControl w:val="0"/>
              <w:rPr>
                <w:color w:val="000000"/>
                <w:shd w:val="clear" w:color="auto" w:fill="FFFFFF"/>
              </w:rPr>
            </w:pPr>
            <w:r w:rsidRPr="00012AD9">
              <w:rPr>
                <w:color w:val="000000"/>
                <w:sz w:val="22"/>
                <w:szCs w:val="22"/>
                <w:shd w:val="clear" w:color="auto" w:fill="FFFFFF"/>
              </w:rPr>
              <w:t xml:space="preserve">Повседневная жизнь и быт правящей элиты и основной массы населения. Перемены в образе жизни российского дворянства. </w:t>
            </w:r>
            <w:r w:rsidRPr="00012AD9">
              <w:rPr>
                <w:i/>
                <w:color w:val="000000"/>
                <w:sz w:val="22"/>
                <w:szCs w:val="22"/>
                <w:shd w:val="clear" w:color="auto" w:fill="FFFFFF"/>
              </w:rPr>
              <w:t xml:space="preserve">Новые формы социальной коммуникации в дворянской среде. </w:t>
            </w:r>
            <w:r w:rsidRPr="00012AD9">
              <w:rPr>
                <w:color w:val="000000"/>
                <w:sz w:val="22"/>
                <w:szCs w:val="22"/>
                <w:shd w:val="clear" w:color="auto" w:fill="FFFFFF"/>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095C2A" w:rsidRPr="00012AD9" w:rsidRDefault="00095C2A" w:rsidP="009310A1">
            <w:pPr>
              <w:widowControl w:val="0"/>
              <w:rPr>
                <w:color w:val="000000"/>
                <w:shd w:val="clear" w:color="auto" w:fill="FFFFFF"/>
              </w:rPr>
            </w:pPr>
            <w:r w:rsidRPr="00012AD9">
              <w:rPr>
                <w:color w:val="000000"/>
                <w:sz w:val="22"/>
                <w:szCs w:val="22"/>
                <w:shd w:val="clear" w:color="auto" w:fill="FFFFFF"/>
              </w:rPr>
              <w:t xml:space="preserve">Итоги, последствия и значение </w:t>
            </w:r>
            <w:r w:rsidRPr="00012AD9">
              <w:rPr>
                <w:color w:val="000000"/>
                <w:sz w:val="22"/>
                <w:szCs w:val="22"/>
                <w:shd w:val="clear" w:color="auto" w:fill="FFFFFF"/>
              </w:rPr>
              <w:lastRenderedPageBreak/>
              <w:t xml:space="preserve">петровских преобразований. Образ Петра I в русской культуре. </w:t>
            </w:r>
          </w:p>
          <w:p w:rsidR="00095C2A" w:rsidRPr="00012AD9" w:rsidRDefault="00095C2A" w:rsidP="009310A1">
            <w:pPr>
              <w:widowControl w:val="0"/>
              <w:rPr>
                <w:color w:val="000000"/>
                <w:shd w:val="clear" w:color="auto" w:fill="FFFFFF"/>
              </w:rPr>
            </w:pPr>
          </w:p>
        </w:tc>
        <w:tc>
          <w:tcPr>
            <w:tcW w:w="850" w:type="dxa"/>
          </w:tcPr>
          <w:p w:rsidR="00095C2A" w:rsidRPr="004E75B4" w:rsidRDefault="00095C2A" w:rsidP="009310A1">
            <w:pPr>
              <w:autoSpaceDE w:val="0"/>
              <w:autoSpaceDN w:val="0"/>
              <w:adjustRightInd w:val="0"/>
              <w:rPr>
                <w:rFonts w:eastAsiaTheme="minorHAnsi"/>
                <w:lang w:eastAsia="en-US"/>
              </w:rPr>
            </w:pPr>
            <w:r w:rsidRPr="004E75B4">
              <w:rPr>
                <w:rFonts w:eastAsiaTheme="minorHAnsi"/>
                <w:sz w:val="22"/>
                <w:szCs w:val="22"/>
                <w:lang w:eastAsia="en-US"/>
              </w:rPr>
              <w:lastRenderedPageBreak/>
              <w:t xml:space="preserve">§ </w:t>
            </w:r>
            <w:r>
              <w:rPr>
                <w:rFonts w:eastAsiaTheme="minorHAnsi"/>
                <w:sz w:val="22"/>
                <w:szCs w:val="22"/>
                <w:lang w:eastAsia="en-US"/>
              </w:rPr>
              <w:t>11</w:t>
            </w:r>
          </w:p>
        </w:tc>
      </w:tr>
      <w:tr w:rsidR="00095C2A" w:rsidRPr="00681A5A" w:rsidTr="00095C2A">
        <w:trPr>
          <w:trHeight w:val="403"/>
        </w:trPr>
        <w:tc>
          <w:tcPr>
            <w:tcW w:w="567" w:type="dxa"/>
          </w:tcPr>
          <w:p w:rsidR="00095C2A" w:rsidRDefault="00095C2A" w:rsidP="009310A1">
            <w:pPr>
              <w:widowControl w:val="0"/>
              <w:autoSpaceDE w:val="0"/>
              <w:autoSpaceDN w:val="0"/>
              <w:adjustRightInd w:val="0"/>
            </w:pPr>
            <w:r>
              <w:lastRenderedPageBreak/>
              <w:t>13</w:t>
            </w:r>
          </w:p>
        </w:tc>
        <w:tc>
          <w:tcPr>
            <w:tcW w:w="1985" w:type="dxa"/>
          </w:tcPr>
          <w:p w:rsidR="00095C2A" w:rsidRDefault="00095C2A" w:rsidP="009310A1">
            <w:pPr>
              <w:widowControl w:val="0"/>
              <w:autoSpaceDE w:val="0"/>
              <w:autoSpaceDN w:val="0"/>
              <w:adjustRightInd w:val="0"/>
            </w:pPr>
            <w:r>
              <w:rPr>
                <w:sz w:val="22"/>
                <w:szCs w:val="22"/>
              </w:rPr>
              <w:t>Значение Петровских преобразований в истории страны.</w:t>
            </w:r>
          </w:p>
          <w:p w:rsidR="00095C2A" w:rsidRPr="00012AD9" w:rsidRDefault="00095C2A" w:rsidP="009310A1">
            <w:pPr>
              <w:widowControl w:val="0"/>
              <w:autoSpaceDE w:val="0"/>
              <w:autoSpaceDN w:val="0"/>
              <w:adjustRightInd w:val="0"/>
              <w:rPr>
                <w:i/>
              </w:rPr>
            </w:pPr>
            <w:r>
              <w:rPr>
                <w:i/>
                <w:sz w:val="22"/>
                <w:szCs w:val="22"/>
              </w:rPr>
              <w:t>Урок-дискуссия.</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p>
        </w:tc>
        <w:tc>
          <w:tcPr>
            <w:tcW w:w="6662" w:type="dxa"/>
          </w:tcPr>
          <w:p w:rsidR="00095C2A" w:rsidRDefault="00095C2A" w:rsidP="009310A1">
            <w:pPr>
              <w:autoSpaceDE w:val="0"/>
              <w:autoSpaceDN w:val="0"/>
              <w:adjustRightInd w:val="0"/>
              <w:rPr>
                <w:rFonts w:eastAsiaTheme="minorHAnsi"/>
                <w:lang w:eastAsia="en-US"/>
              </w:rPr>
            </w:pPr>
            <w:r>
              <w:rPr>
                <w:rFonts w:eastAsiaTheme="minorHAnsi"/>
                <w:b/>
                <w:sz w:val="22"/>
                <w:szCs w:val="22"/>
                <w:lang w:eastAsia="en-US"/>
              </w:rPr>
              <w:t xml:space="preserve">Давать </w:t>
            </w:r>
            <w:r>
              <w:rPr>
                <w:rFonts w:eastAsiaTheme="minorHAnsi"/>
                <w:sz w:val="22"/>
                <w:szCs w:val="22"/>
                <w:lang w:eastAsia="en-US"/>
              </w:rPr>
              <w:t>характеристику характеру Петровских преобразований.</w:t>
            </w:r>
          </w:p>
          <w:p w:rsidR="00095C2A" w:rsidRDefault="00095C2A" w:rsidP="009310A1">
            <w:pPr>
              <w:autoSpaceDE w:val="0"/>
              <w:autoSpaceDN w:val="0"/>
              <w:adjustRightInd w:val="0"/>
              <w:rPr>
                <w:rFonts w:eastAsiaTheme="minorHAnsi"/>
                <w:lang w:eastAsia="en-US"/>
              </w:rPr>
            </w:pPr>
            <w:r>
              <w:rPr>
                <w:rFonts w:eastAsiaTheme="minorHAnsi"/>
                <w:b/>
                <w:sz w:val="22"/>
                <w:szCs w:val="22"/>
                <w:lang w:eastAsia="en-US"/>
              </w:rPr>
              <w:t xml:space="preserve">Уметь </w:t>
            </w:r>
            <w:r>
              <w:rPr>
                <w:rFonts w:eastAsiaTheme="minorHAnsi"/>
                <w:sz w:val="22"/>
                <w:szCs w:val="22"/>
                <w:lang w:eastAsia="en-US"/>
              </w:rPr>
              <w:t>объяснять новые понятия и термины, изученные в ходе урока («регулярное государство»).</w:t>
            </w:r>
          </w:p>
          <w:p w:rsidR="00095C2A" w:rsidRDefault="00095C2A" w:rsidP="009310A1">
            <w:pPr>
              <w:autoSpaceDE w:val="0"/>
              <w:autoSpaceDN w:val="0"/>
              <w:adjustRightInd w:val="0"/>
              <w:rPr>
                <w:rFonts w:eastAsiaTheme="minorHAnsi"/>
                <w:lang w:eastAsia="en-US"/>
              </w:rPr>
            </w:pPr>
            <w:r>
              <w:rPr>
                <w:rFonts w:eastAsiaTheme="minorHAnsi"/>
                <w:b/>
                <w:sz w:val="22"/>
                <w:szCs w:val="22"/>
                <w:lang w:eastAsia="en-US"/>
              </w:rPr>
              <w:t xml:space="preserve">Объяснять </w:t>
            </w:r>
            <w:r>
              <w:rPr>
                <w:rFonts w:eastAsiaTheme="minorHAnsi"/>
                <w:sz w:val="22"/>
                <w:szCs w:val="22"/>
                <w:lang w:eastAsia="en-US"/>
              </w:rPr>
              <w:t>успехи и неудачи преобразовательной деятельности Петра.</w:t>
            </w:r>
          </w:p>
          <w:p w:rsidR="00095C2A" w:rsidRDefault="00095C2A" w:rsidP="009310A1">
            <w:pPr>
              <w:autoSpaceDE w:val="0"/>
              <w:autoSpaceDN w:val="0"/>
              <w:adjustRightInd w:val="0"/>
              <w:rPr>
                <w:rFonts w:eastAsiaTheme="minorHAnsi"/>
                <w:lang w:eastAsia="en-US"/>
              </w:rPr>
            </w:pPr>
            <w:r w:rsidRPr="00AA736E">
              <w:rPr>
                <w:rFonts w:eastAsiaTheme="minorHAnsi"/>
                <w:b/>
                <w:sz w:val="22"/>
                <w:szCs w:val="22"/>
                <w:lang w:eastAsia="en-US"/>
              </w:rPr>
              <w:t>Определять</w:t>
            </w:r>
            <w:r w:rsidRPr="00AA736E">
              <w:rPr>
                <w:rFonts w:eastAsiaTheme="minorHAnsi"/>
                <w:sz w:val="22"/>
                <w:szCs w:val="22"/>
                <w:lang w:eastAsia="en-US"/>
              </w:rPr>
              <w:t xml:space="preserve"> значение слов, понятий. </w:t>
            </w:r>
          </w:p>
          <w:p w:rsidR="00095C2A" w:rsidRDefault="00095C2A" w:rsidP="009310A1">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095C2A" w:rsidRPr="00012AD9" w:rsidRDefault="00095C2A" w:rsidP="009310A1">
            <w:pPr>
              <w:autoSpaceDE w:val="0"/>
              <w:autoSpaceDN w:val="0"/>
              <w:adjustRightInd w:val="0"/>
              <w:rPr>
                <w:rFonts w:eastAsiaTheme="minorHAnsi"/>
                <w:lang w:eastAsia="en-US"/>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 xml:space="preserve">приёмы исторического анализа при работе с текстом. </w:t>
            </w:r>
            <w:r w:rsidRPr="00AA736E">
              <w:rPr>
                <w:rFonts w:eastAsiaTheme="minorHAnsi"/>
                <w:b/>
                <w:sz w:val="22"/>
                <w:szCs w:val="22"/>
                <w:lang w:eastAsia="en-US"/>
              </w:rPr>
              <w:t>Систематизировать</w:t>
            </w:r>
            <w:r w:rsidRPr="00AA736E">
              <w:rPr>
                <w:rFonts w:eastAsiaTheme="minorHAnsi"/>
                <w:sz w:val="22"/>
                <w:szCs w:val="22"/>
                <w:lang w:eastAsia="en-US"/>
              </w:rPr>
              <w:t xml:space="preserve"> информацию в виде схемы</w:t>
            </w:r>
            <w:r>
              <w:rPr>
                <w:rFonts w:eastAsiaTheme="minorHAnsi"/>
                <w:sz w:val="22"/>
                <w:szCs w:val="22"/>
                <w:lang w:eastAsia="en-US"/>
              </w:rPr>
              <w:t>.</w:t>
            </w:r>
          </w:p>
        </w:tc>
        <w:tc>
          <w:tcPr>
            <w:tcW w:w="1134" w:type="dxa"/>
          </w:tcPr>
          <w:p w:rsidR="00095C2A" w:rsidRDefault="00095C2A" w:rsidP="009310A1">
            <w:r>
              <w:rPr>
                <w:sz w:val="22"/>
                <w:szCs w:val="22"/>
              </w:rPr>
              <w:t>Выполнение заданий и ответ на вопросы на стр.79 учебника</w:t>
            </w:r>
          </w:p>
        </w:tc>
        <w:tc>
          <w:tcPr>
            <w:tcW w:w="1842" w:type="dxa"/>
          </w:tcPr>
          <w:p w:rsidR="00095C2A" w:rsidRPr="00012AD9" w:rsidRDefault="00095C2A" w:rsidP="009310A1">
            <w:pPr>
              <w:widowControl w:val="0"/>
              <w:rPr>
                <w:color w:val="000000"/>
                <w:shd w:val="clear" w:color="auto" w:fill="FFFFFF"/>
              </w:rPr>
            </w:pPr>
            <w:r w:rsidRPr="00012AD9">
              <w:rPr>
                <w:color w:val="000000"/>
                <w:sz w:val="22"/>
                <w:szCs w:val="22"/>
                <w:shd w:val="clear" w:color="auto" w:fill="FFFFFF"/>
              </w:rPr>
              <w:t>Итоги, последствия и значение петровских преобразований</w:t>
            </w:r>
          </w:p>
        </w:tc>
        <w:tc>
          <w:tcPr>
            <w:tcW w:w="850" w:type="dxa"/>
          </w:tcPr>
          <w:p w:rsidR="00095C2A" w:rsidRPr="004E75B4" w:rsidRDefault="00095C2A" w:rsidP="009310A1">
            <w:pPr>
              <w:autoSpaceDE w:val="0"/>
              <w:autoSpaceDN w:val="0"/>
              <w:adjustRightInd w:val="0"/>
              <w:rPr>
                <w:rFonts w:eastAsiaTheme="minorHAnsi"/>
                <w:lang w:eastAsia="en-US"/>
              </w:rPr>
            </w:pPr>
            <w:r>
              <w:rPr>
                <w:rFonts w:eastAsiaTheme="minorHAnsi"/>
                <w:sz w:val="22"/>
                <w:szCs w:val="22"/>
                <w:lang w:eastAsia="en-US"/>
              </w:rPr>
              <w:t>Подготовиться к повторению по теме 2.</w:t>
            </w:r>
          </w:p>
        </w:tc>
      </w:tr>
      <w:tr w:rsidR="00095C2A" w:rsidRPr="00681A5A" w:rsidTr="00095C2A">
        <w:trPr>
          <w:trHeight w:val="403"/>
        </w:trPr>
        <w:tc>
          <w:tcPr>
            <w:tcW w:w="567" w:type="dxa"/>
          </w:tcPr>
          <w:p w:rsidR="00095C2A" w:rsidRDefault="00095C2A" w:rsidP="009310A1">
            <w:pPr>
              <w:widowControl w:val="0"/>
              <w:autoSpaceDE w:val="0"/>
              <w:autoSpaceDN w:val="0"/>
              <w:adjustRightInd w:val="0"/>
            </w:pPr>
            <w:r>
              <w:t>14</w:t>
            </w:r>
          </w:p>
        </w:tc>
        <w:tc>
          <w:tcPr>
            <w:tcW w:w="1985" w:type="dxa"/>
          </w:tcPr>
          <w:p w:rsidR="00095C2A" w:rsidRDefault="00095C2A" w:rsidP="009310A1">
            <w:pPr>
              <w:widowControl w:val="0"/>
              <w:autoSpaceDE w:val="0"/>
              <w:autoSpaceDN w:val="0"/>
              <w:adjustRightInd w:val="0"/>
            </w:pPr>
            <w:r>
              <w:rPr>
                <w:sz w:val="22"/>
                <w:szCs w:val="22"/>
              </w:rPr>
              <w:t xml:space="preserve">Повторение по теме «Россия в эпоху преобразований Петра </w:t>
            </w:r>
            <w:r>
              <w:rPr>
                <w:sz w:val="22"/>
                <w:szCs w:val="22"/>
                <w:lang w:val="en-US"/>
              </w:rPr>
              <w:t>I</w:t>
            </w:r>
            <w:r>
              <w:rPr>
                <w:sz w:val="22"/>
                <w:szCs w:val="22"/>
              </w:rPr>
              <w:t>»</w:t>
            </w:r>
          </w:p>
          <w:p w:rsidR="00095C2A" w:rsidRPr="001A4FC2" w:rsidRDefault="00095C2A" w:rsidP="009310A1">
            <w:pPr>
              <w:widowControl w:val="0"/>
              <w:autoSpaceDE w:val="0"/>
              <w:autoSpaceDN w:val="0"/>
              <w:adjustRightInd w:val="0"/>
              <w:rPr>
                <w:i/>
              </w:rPr>
            </w:pPr>
            <w:r>
              <w:rPr>
                <w:i/>
                <w:sz w:val="22"/>
                <w:szCs w:val="22"/>
              </w:rPr>
              <w:t>Урок применения полученных знаний и умений.</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p>
        </w:tc>
        <w:tc>
          <w:tcPr>
            <w:tcW w:w="6662" w:type="dxa"/>
          </w:tcPr>
          <w:p w:rsidR="00095C2A" w:rsidRDefault="00095C2A" w:rsidP="009310A1">
            <w:pPr>
              <w:autoSpaceDE w:val="0"/>
              <w:autoSpaceDN w:val="0"/>
              <w:adjustRightInd w:val="0"/>
              <w:rPr>
                <w:rFonts w:eastAsiaTheme="minorHAnsi"/>
                <w:lang w:eastAsia="en-US"/>
              </w:rPr>
            </w:pPr>
            <w:r w:rsidRPr="001557C5">
              <w:rPr>
                <w:rFonts w:eastAsiaTheme="minorHAnsi"/>
                <w:b/>
                <w:bCs/>
                <w:sz w:val="22"/>
                <w:szCs w:val="22"/>
                <w:lang w:eastAsia="en-US"/>
              </w:rPr>
              <w:t xml:space="preserve">Систематизировать </w:t>
            </w:r>
            <w:r>
              <w:rPr>
                <w:rFonts w:eastAsiaTheme="minorHAnsi"/>
                <w:sz w:val="22"/>
                <w:szCs w:val="22"/>
                <w:lang w:eastAsia="en-US"/>
              </w:rPr>
              <w:t xml:space="preserve">исторический </w:t>
            </w:r>
            <w:r w:rsidRPr="001557C5">
              <w:rPr>
                <w:rFonts w:eastAsiaTheme="minorHAnsi"/>
                <w:sz w:val="22"/>
                <w:szCs w:val="22"/>
                <w:lang w:eastAsia="en-US"/>
              </w:rPr>
              <w:t>материал по изученному периоду</w:t>
            </w:r>
            <w:r>
              <w:rPr>
                <w:rFonts w:eastAsiaTheme="minorHAnsi"/>
                <w:sz w:val="22"/>
                <w:szCs w:val="22"/>
                <w:lang w:eastAsia="en-US"/>
              </w:rPr>
              <w:t xml:space="preserve">. </w:t>
            </w:r>
            <w:r w:rsidRPr="001557C5">
              <w:rPr>
                <w:rFonts w:eastAsiaTheme="minorHAnsi"/>
                <w:b/>
                <w:bCs/>
                <w:sz w:val="22"/>
                <w:szCs w:val="22"/>
                <w:lang w:eastAsia="en-US"/>
              </w:rPr>
              <w:t xml:space="preserve">Характеризовать </w:t>
            </w:r>
            <w:r>
              <w:rPr>
                <w:rFonts w:eastAsiaTheme="minorHAnsi"/>
                <w:sz w:val="22"/>
                <w:szCs w:val="22"/>
                <w:lang w:eastAsia="en-US"/>
              </w:rPr>
              <w:t>общие черты и особенности развития в XVI</w:t>
            </w:r>
            <w:r>
              <w:rPr>
                <w:rFonts w:eastAsiaTheme="minorHAnsi"/>
                <w:sz w:val="22"/>
                <w:szCs w:val="22"/>
                <w:lang w:val="en-US" w:eastAsia="en-US"/>
              </w:rPr>
              <w:t>I</w:t>
            </w:r>
            <w:r>
              <w:rPr>
                <w:rFonts w:eastAsiaTheme="minorHAnsi"/>
                <w:sz w:val="22"/>
                <w:szCs w:val="22"/>
                <w:lang w:eastAsia="en-US"/>
              </w:rPr>
              <w:t xml:space="preserve">- начале </w:t>
            </w:r>
            <w:r>
              <w:rPr>
                <w:rFonts w:eastAsiaTheme="minorHAnsi"/>
                <w:sz w:val="22"/>
                <w:szCs w:val="22"/>
                <w:lang w:val="en-US" w:eastAsia="en-US"/>
              </w:rPr>
              <w:t>XVIII</w:t>
            </w:r>
            <w:r>
              <w:rPr>
                <w:rFonts w:eastAsiaTheme="minorHAnsi"/>
                <w:sz w:val="22"/>
                <w:szCs w:val="22"/>
                <w:lang w:eastAsia="en-US"/>
              </w:rPr>
              <w:t xml:space="preserve"> в. России и государств Западной </w:t>
            </w:r>
            <w:r w:rsidRPr="001557C5">
              <w:rPr>
                <w:rFonts w:eastAsiaTheme="minorHAnsi"/>
                <w:sz w:val="22"/>
                <w:szCs w:val="22"/>
                <w:lang w:eastAsia="en-US"/>
              </w:rPr>
              <w:t>Европы</w:t>
            </w:r>
            <w:r>
              <w:rPr>
                <w:rFonts w:eastAsiaTheme="minorHAnsi"/>
                <w:sz w:val="22"/>
                <w:szCs w:val="22"/>
                <w:lang w:eastAsia="en-US"/>
              </w:rPr>
              <w:t xml:space="preserve">. </w:t>
            </w:r>
          </w:p>
          <w:p w:rsidR="00095C2A" w:rsidRDefault="00095C2A" w:rsidP="009310A1">
            <w:pPr>
              <w:autoSpaceDE w:val="0"/>
              <w:autoSpaceDN w:val="0"/>
              <w:adjustRightInd w:val="0"/>
              <w:rPr>
                <w:rFonts w:eastAsiaTheme="minorHAnsi"/>
                <w:lang w:eastAsia="en-US"/>
              </w:rPr>
            </w:pPr>
            <w:r w:rsidRPr="001557C5">
              <w:rPr>
                <w:rFonts w:eastAsiaTheme="minorHAnsi"/>
                <w:b/>
                <w:bCs/>
                <w:sz w:val="22"/>
                <w:szCs w:val="22"/>
                <w:lang w:eastAsia="en-US"/>
              </w:rPr>
              <w:t xml:space="preserve">Высказывать </w:t>
            </w:r>
            <w:r>
              <w:rPr>
                <w:rFonts w:eastAsiaTheme="minorHAnsi"/>
                <w:sz w:val="22"/>
                <w:szCs w:val="22"/>
                <w:lang w:eastAsia="en-US"/>
              </w:rPr>
              <w:t xml:space="preserve">суждения о значении </w:t>
            </w:r>
            <w:r w:rsidRPr="001557C5">
              <w:rPr>
                <w:rFonts w:eastAsiaTheme="minorHAnsi"/>
                <w:sz w:val="22"/>
                <w:szCs w:val="22"/>
                <w:lang w:eastAsia="en-US"/>
              </w:rPr>
              <w:t>н</w:t>
            </w:r>
            <w:r>
              <w:rPr>
                <w:rFonts w:eastAsiaTheme="minorHAnsi"/>
                <w:sz w:val="22"/>
                <w:szCs w:val="22"/>
                <w:lang w:eastAsia="en-US"/>
              </w:rPr>
              <w:t>аследия XVI</w:t>
            </w:r>
            <w:r>
              <w:rPr>
                <w:rFonts w:eastAsiaTheme="minorHAnsi"/>
                <w:sz w:val="22"/>
                <w:szCs w:val="22"/>
                <w:lang w:val="en-US" w:eastAsia="en-US"/>
              </w:rPr>
              <w:t>I</w:t>
            </w:r>
            <w:r>
              <w:rPr>
                <w:rFonts w:eastAsiaTheme="minorHAnsi"/>
                <w:sz w:val="22"/>
                <w:szCs w:val="22"/>
                <w:lang w:eastAsia="en-US"/>
              </w:rPr>
              <w:t>- начале</w:t>
            </w:r>
            <w:r w:rsidRPr="00BD033D">
              <w:rPr>
                <w:rFonts w:eastAsiaTheme="minorHAnsi"/>
                <w:sz w:val="22"/>
                <w:szCs w:val="22"/>
                <w:lang w:eastAsia="en-US"/>
              </w:rPr>
              <w:t xml:space="preserve"> </w:t>
            </w:r>
            <w:r>
              <w:rPr>
                <w:rFonts w:eastAsiaTheme="minorHAnsi"/>
                <w:sz w:val="22"/>
                <w:szCs w:val="22"/>
                <w:lang w:val="en-US" w:eastAsia="en-US"/>
              </w:rPr>
              <w:t>XVIII</w:t>
            </w:r>
            <w:r w:rsidRPr="007C3C34">
              <w:rPr>
                <w:rFonts w:eastAsiaTheme="minorHAnsi"/>
                <w:sz w:val="22"/>
                <w:szCs w:val="22"/>
                <w:lang w:eastAsia="en-US"/>
              </w:rPr>
              <w:t xml:space="preserve"> </w:t>
            </w:r>
            <w:r>
              <w:rPr>
                <w:rFonts w:eastAsiaTheme="minorHAnsi"/>
                <w:sz w:val="22"/>
                <w:szCs w:val="22"/>
                <w:lang w:eastAsia="en-US"/>
              </w:rPr>
              <w:t xml:space="preserve">в. для современного </w:t>
            </w:r>
            <w:r w:rsidRPr="001557C5">
              <w:rPr>
                <w:rFonts w:eastAsiaTheme="minorHAnsi"/>
                <w:sz w:val="22"/>
                <w:szCs w:val="22"/>
                <w:lang w:eastAsia="en-US"/>
              </w:rPr>
              <w:t>общества</w:t>
            </w:r>
            <w:r>
              <w:rPr>
                <w:rFonts w:eastAsiaTheme="minorHAnsi"/>
                <w:sz w:val="22"/>
                <w:szCs w:val="22"/>
                <w:lang w:eastAsia="en-US"/>
              </w:rPr>
              <w:t xml:space="preserve">. </w:t>
            </w:r>
          </w:p>
          <w:p w:rsidR="00095C2A" w:rsidRPr="00AD6989" w:rsidRDefault="00095C2A" w:rsidP="009310A1">
            <w:pPr>
              <w:autoSpaceDE w:val="0"/>
              <w:autoSpaceDN w:val="0"/>
              <w:adjustRightInd w:val="0"/>
              <w:rPr>
                <w:rFonts w:eastAsiaTheme="minorHAnsi"/>
                <w:lang w:eastAsia="en-US"/>
              </w:rPr>
            </w:pPr>
            <w:r w:rsidRPr="001557C5">
              <w:rPr>
                <w:rFonts w:eastAsiaTheme="minorHAnsi"/>
                <w:b/>
                <w:bCs/>
                <w:sz w:val="22"/>
                <w:szCs w:val="22"/>
                <w:lang w:eastAsia="en-US"/>
              </w:rPr>
              <w:t xml:space="preserve">Выполнять </w:t>
            </w:r>
            <w:r w:rsidRPr="001557C5">
              <w:rPr>
                <w:rFonts w:eastAsiaTheme="minorHAnsi"/>
                <w:sz w:val="22"/>
                <w:szCs w:val="22"/>
                <w:lang w:eastAsia="en-US"/>
              </w:rPr>
              <w:t>контрольные тестовые</w:t>
            </w:r>
            <w:r>
              <w:rPr>
                <w:rFonts w:eastAsiaTheme="minorHAnsi"/>
                <w:lang w:eastAsia="en-US"/>
              </w:rPr>
              <w:t xml:space="preserve"> </w:t>
            </w:r>
            <w:r w:rsidRPr="001557C5">
              <w:rPr>
                <w:rFonts w:eastAsiaTheme="minorHAnsi"/>
                <w:sz w:val="22"/>
                <w:szCs w:val="22"/>
                <w:lang w:eastAsia="en-US"/>
              </w:rPr>
              <w:t xml:space="preserve">задания по истории России </w:t>
            </w:r>
            <w:r>
              <w:rPr>
                <w:rFonts w:eastAsiaTheme="minorHAnsi"/>
                <w:sz w:val="22"/>
                <w:szCs w:val="22"/>
                <w:lang w:eastAsia="en-US"/>
              </w:rPr>
              <w:t>XVI</w:t>
            </w:r>
            <w:r>
              <w:rPr>
                <w:rFonts w:eastAsiaTheme="minorHAnsi"/>
                <w:sz w:val="22"/>
                <w:szCs w:val="22"/>
                <w:lang w:val="en-US" w:eastAsia="en-US"/>
              </w:rPr>
              <w:t>I</w:t>
            </w:r>
            <w:r>
              <w:rPr>
                <w:rFonts w:eastAsiaTheme="minorHAnsi"/>
                <w:sz w:val="22"/>
                <w:szCs w:val="22"/>
                <w:lang w:eastAsia="en-US"/>
              </w:rPr>
              <w:t>- начале</w:t>
            </w:r>
            <w:r w:rsidRPr="00BD033D">
              <w:rPr>
                <w:rFonts w:eastAsiaTheme="minorHAnsi"/>
                <w:sz w:val="22"/>
                <w:szCs w:val="22"/>
                <w:lang w:eastAsia="en-US"/>
              </w:rPr>
              <w:t xml:space="preserve"> </w:t>
            </w:r>
            <w:r>
              <w:rPr>
                <w:rFonts w:eastAsiaTheme="minorHAnsi"/>
                <w:sz w:val="22"/>
                <w:szCs w:val="22"/>
                <w:lang w:val="en-US" w:eastAsia="en-US"/>
              </w:rPr>
              <w:t>XVIII</w:t>
            </w:r>
            <w:r>
              <w:rPr>
                <w:rFonts w:eastAsiaTheme="minorHAnsi"/>
                <w:sz w:val="22"/>
                <w:szCs w:val="22"/>
                <w:lang w:eastAsia="en-US"/>
              </w:rPr>
              <w:t xml:space="preserve"> </w:t>
            </w:r>
            <w:r w:rsidRPr="001557C5">
              <w:rPr>
                <w:rFonts w:eastAsiaTheme="minorHAnsi"/>
                <w:sz w:val="22"/>
                <w:szCs w:val="22"/>
                <w:lang w:eastAsia="en-US"/>
              </w:rPr>
              <w:t>в.</w:t>
            </w:r>
          </w:p>
        </w:tc>
        <w:tc>
          <w:tcPr>
            <w:tcW w:w="1134" w:type="dxa"/>
          </w:tcPr>
          <w:p w:rsidR="00095C2A" w:rsidRDefault="00095C2A" w:rsidP="009310A1">
            <w:r>
              <w:rPr>
                <w:sz w:val="22"/>
                <w:szCs w:val="22"/>
              </w:rPr>
              <w:t>Тестирование по типу ОГЭ.</w:t>
            </w:r>
          </w:p>
        </w:tc>
        <w:tc>
          <w:tcPr>
            <w:tcW w:w="1842" w:type="dxa"/>
          </w:tcPr>
          <w:p w:rsidR="00095C2A" w:rsidRPr="00012AD9" w:rsidRDefault="00095C2A" w:rsidP="009310A1">
            <w:pPr>
              <w:widowControl w:val="0"/>
              <w:rPr>
                <w:color w:val="000000"/>
                <w:shd w:val="clear" w:color="auto" w:fill="FFFFFF"/>
              </w:rPr>
            </w:pPr>
            <w:r>
              <w:rPr>
                <w:color w:val="000000"/>
                <w:sz w:val="22"/>
                <w:szCs w:val="22"/>
                <w:shd w:val="clear" w:color="auto" w:fill="FFFFFF"/>
              </w:rPr>
              <w:t>Основные положения изученной темы: факты, события, исторические личности, даты, понятия, термины.</w:t>
            </w:r>
          </w:p>
        </w:tc>
        <w:tc>
          <w:tcPr>
            <w:tcW w:w="850" w:type="dxa"/>
          </w:tcPr>
          <w:p w:rsidR="00095C2A" w:rsidRDefault="00095C2A" w:rsidP="009310A1">
            <w:pPr>
              <w:autoSpaceDE w:val="0"/>
              <w:autoSpaceDN w:val="0"/>
              <w:adjustRightInd w:val="0"/>
              <w:rPr>
                <w:rFonts w:eastAsiaTheme="minorHAnsi"/>
                <w:lang w:eastAsia="en-US"/>
              </w:rPr>
            </w:pPr>
            <w:r>
              <w:rPr>
                <w:rFonts w:eastAsiaTheme="minorHAnsi"/>
                <w:sz w:val="22"/>
                <w:szCs w:val="22"/>
                <w:lang w:eastAsia="en-US"/>
              </w:rPr>
              <w:t>Индивидуальные задания.</w:t>
            </w:r>
          </w:p>
        </w:tc>
      </w:tr>
      <w:tr w:rsidR="00095C2A" w:rsidRPr="00681A5A" w:rsidTr="00A14995">
        <w:trPr>
          <w:trHeight w:val="403"/>
        </w:trPr>
        <w:tc>
          <w:tcPr>
            <w:tcW w:w="15592" w:type="dxa"/>
            <w:gridSpan w:val="9"/>
          </w:tcPr>
          <w:p w:rsidR="00095C2A" w:rsidRPr="001A4FC2" w:rsidRDefault="00095C2A" w:rsidP="009310A1">
            <w:pPr>
              <w:autoSpaceDE w:val="0"/>
              <w:autoSpaceDN w:val="0"/>
              <w:adjustRightInd w:val="0"/>
              <w:jc w:val="center"/>
              <w:rPr>
                <w:rFonts w:eastAsiaTheme="minorHAnsi"/>
                <w:b/>
                <w:lang w:eastAsia="en-US"/>
              </w:rPr>
            </w:pPr>
            <w:r>
              <w:rPr>
                <w:rFonts w:eastAsiaTheme="minorHAnsi"/>
                <w:b/>
                <w:lang w:eastAsia="en-US"/>
              </w:rPr>
              <w:t xml:space="preserve">Тема 3. Россия при наследниках Петра </w:t>
            </w:r>
            <w:r>
              <w:rPr>
                <w:rFonts w:eastAsiaTheme="minorHAnsi"/>
                <w:b/>
                <w:lang w:val="en-US" w:eastAsia="en-US"/>
              </w:rPr>
              <w:t>I</w:t>
            </w:r>
            <w:r>
              <w:rPr>
                <w:rFonts w:eastAsiaTheme="minorHAnsi"/>
                <w:b/>
                <w:lang w:eastAsia="en-US"/>
              </w:rPr>
              <w:t>: эпоха дворцовых переворотов (6 часов)</w:t>
            </w:r>
          </w:p>
        </w:tc>
      </w:tr>
      <w:tr w:rsidR="00095C2A" w:rsidRPr="00681A5A" w:rsidTr="00095C2A">
        <w:trPr>
          <w:trHeight w:val="403"/>
        </w:trPr>
        <w:tc>
          <w:tcPr>
            <w:tcW w:w="567" w:type="dxa"/>
          </w:tcPr>
          <w:p w:rsidR="00095C2A" w:rsidRDefault="00095C2A" w:rsidP="009310A1">
            <w:pPr>
              <w:widowControl w:val="0"/>
              <w:autoSpaceDE w:val="0"/>
              <w:autoSpaceDN w:val="0"/>
              <w:adjustRightInd w:val="0"/>
            </w:pPr>
            <w:r>
              <w:t>15-16</w:t>
            </w:r>
          </w:p>
        </w:tc>
        <w:tc>
          <w:tcPr>
            <w:tcW w:w="1985" w:type="dxa"/>
          </w:tcPr>
          <w:p w:rsidR="00095C2A" w:rsidRPr="005250FE" w:rsidRDefault="00095C2A" w:rsidP="009310A1">
            <w:pPr>
              <w:widowControl w:val="0"/>
              <w:autoSpaceDE w:val="0"/>
              <w:autoSpaceDN w:val="0"/>
              <w:adjustRightInd w:val="0"/>
            </w:pPr>
            <w:r w:rsidRPr="005250FE">
              <w:rPr>
                <w:sz w:val="22"/>
                <w:szCs w:val="22"/>
              </w:rPr>
              <w:t>Эпоха дворцовых переворотов.</w:t>
            </w:r>
          </w:p>
          <w:p w:rsidR="00095C2A" w:rsidRPr="005250FE" w:rsidRDefault="00095C2A" w:rsidP="009310A1">
            <w:pPr>
              <w:widowControl w:val="0"/>
              <w:autoSpaceDE w:val="0"/>
              <w:autoSpaceDN w:val="0"/>
              <w:adjustRightInd w:val="0"/>
              <w:rPr>
                <w:i/>
              </w:rPr>
            </w:pPr>
            <w:r w:rsidRPr="005250FE">
              <w:rPr>
                <w:i/>
                <w:sz w:val="22"/>
                <w:szCs w:val="22"/>
              </w:rPr>
              <w:t>Урок</w:t>
            </w:r>
            <w:r>
              <w:rPr>
                <w:i/>
                <w:sz w:val="22"/>
                <w:szCs w:val="22"/>
              </w:rPr>
              <w:t>и</w:t>
            </w:r>
            <w:r w:rsidRPr="005250FE">
              <w:rPr>
                <w:i/>
                <w:sz w:val="22"/>
                <w:szCs w:val="22"/>
              </w:rPr>
              <w:t xml:space="preserve"> усвоения новых знаний и понятий.</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Pr="005250FE" w:rsidRDefault="00095C2A" w:rsidP="009310A1">
            <w:pPr>
              <w:widowControl w:val="0"/>
              <w:autoSpaceDE w:val="0"/>
              <w:autoSpaceDN w:val="0"/>
              <w:adjustRightInd w:val="0"/>
            </w:pPr>
          </w:p>
        </w:tc>
        <w:tc>
          <w:tcPr>
            <w:tcW w:w="6662" w:type="dxa"/>
          </w:tcPr>
          <w:p w:rsidR="00095C2A" w:rsidRPr="005E7837" w:rsidRDefault="00095C2A" w:rsidP="009310A1">
            <w:pPr>
              <w:widowControl w:val="0"/>
              <w:shd w:val="clear" w:color="auto" w:fill="FFFFFF"/>
            </w:pPr>
            <w:r w:rsidRPr="005E7837">
              <w:rPr>
                <w:b/>
                <w:bCs/>
                <w:sz w:val="22"/>
                <w:szCs w:val="22"/>
              </w:rPr>
              <w:t>Называть</w:t>
            </w:r>
            <w:r w:rsidRPr="005E7837">
              <w:rPr>
                <w:sz w:val="22"/>
                <w:szCs w:val="22"/>
              </w:rPr>
              <w:t xml:space="preserve"> события, определяемые историками как дворцо</w:t>
            </w:r>
            <w:r w:rsidRPr="005E7837">
              <w:rPr>
                <w:sz w:val="22"/>
                <w:szCs w:val="22"/>
              </w:rPr>
              <w:softHyphen/>
              <w:t>вые перевороты, их даты и участников.</w:t>
            </w:r>
          </w:p>
          <w:p w:rsidR="00095C2A" w:rsidRPr="005E7837" w:rsidRDefault="00095C2A" w:rsidP="009310A1">
            <w:pPr>
              <w:widowControl w:val="0"/>
              <w:shd w:val="clear" w:color="auto" w:fill="FFFFFF"/>
            </w:pPr>
            <w:r w:rsidRPr="005E7837">
              <w:rPr>
                <w:b/>
                <w:bCs/>
                <w:sz w:val="22"/>
                <w:szCs w:val="22"/>
              </w:rPr>
              <w:t xml:space="preserve">Систематизировать </w:t>
            </w:r>
            <w:r w:rsidRPr="005E7837">
              <w:rPr>
                <w:sz w:val="22"/>
                <w:szCs w:val="22"/>
              </w:rPr>
              <w:t>материал о дворцовых переворотах в форме таблицы.</w:t>
            </w:r>
          </w:p>
          <w:p w:rsidR="00095C2A" w:rsidRPr="005E7837" w:rsidRDefault="00095C2A" w:rsidP="009310A1">
            <w:pPr>
              <w:widowControl w:val="0"/>
              <w:shd w:val="clear" w:color="auto" w:fill="FFFFFF"/>
            </w:pPr>
            <w:r w:rsidRPr="005E7837">
              <w:rPr>
                <w:b/>
                <w:bCs/>
                <w:sz w:val="22"/>
                <w:szCs w:val="22"/>
              </w:rPr>
              <w:t xml:space="preserve">Объяснять </w:t>
            </w:r>
            <w:r w:rsidRPr="005E7837">
              <w:rPr>
                <w:sz w:val="22"/>
                <w:szCs w:val="22"/>
              </w:rPr>
              <w:t>причины и последствия дворцовых переворотов.</w:t>
            </w:r>
          </w:p>
          <w:p w:rsidR="00095C2A" w:rsidRPr="005E7837" w:rsidRDefault="00095C2A" w:rsidP="009310A1">
            <w:pPr>
              <w:widowControl w:val="0"/>
              <w:shd w:val="clear" w:color="auto" w:fill="FFFFFF"/>
            </w:pPr>
            <w:r w:rsidRPr="005E7837">
              <w:rPr>
                <w:b/>
                <w:bCs/>
                <w:sz w:val="22"/>
                <w:szCs w:val="22"/>
              </w:rPr>
              <w:t xml:space="preserve">Характеризовать </w:t>
            </w:r>
            <w:r w:rsidRPr="005E7837">
              <w:rPr>
                <w:sz w:val="22"/>
                <w:szCs w:val="22"/>
              </w:rPr>
              <w:t>внутреннюю и внешнюю политику преем</w:t>
            </w:r>
            <w:r w:rsidRPr="005E7837">
              <w:rPr>
                <w:sz w:val="22"/>
                <w:szCs w:val="22"/>
              </w:rPr>
              <w:softHyphen/>
              <w:t xml:space="preserve">ников Петра </w:t>
            </w:r>
            <w:r w:rsidRPr="005E7837">
              <w:rPr>
                <w:sz w:val="22"/>
                <w:szCs w:val="22"/>
                <w:lang w:val="en-US"/>
              </w:rPr>
              <w:t>I</w:t>
            </w:r>
            <w:r w:rsidRPr="005E7837">
              <w:rPr>
                <w:sz w:val="22"/>
                <w:szCs w:val="22"/>
              </w:rPr>
              <w:t>.</w:t>
            </w:r>
          </w:p>
          <w:p w:rsidR="00095C2A" w:rsidRPr="005E7837" w:rsidRDefault="00095C2A" w:rsidP="009310A1">
            <w:pPr>
              <w:widowControl w:val="0"/>
              <w:shd w:val="clear" w:color="auto" w:fill="FFFFFF"/>
            </w:pPr>
            <w:r w:rsidRPr="005E7837">
              <w:rPr>
                <w:b/>
                <w:bCs/>
                <w:sz w:val="22"/>
                <w:szCs w:val="22"/>
              </w:rPr>
              <w:t xml:space="preserve">Составлять </w:t>
            </w:r>
            <w:r w:rsidRPr="005E7837">
              <w:rPr>
                <w:sz w:val="22"/>
                <w:szCs w:val="22"/>
              </w:rPr>
              <w:t>исторический портрет Анны Иоанновны, Елиза</w:t>
            </w:r>
            <w:r w:rsidRPr="005E7837">
              <w:rPr>
                <w:sz w:val="22"/>
                <w:szCs w:val="22"/>
              </w:rPr>
              <w:softHyphen/>
              <w:t>веты Петровны.</w:t>
            </w:r>
          </w:p>
          <w:p w:rsidR="00095C2A" w:rsidRPr="005E7837" w:rsidRDefault="00095C2A" w:rsidP="009310A1">
            <w:pPr>
              <w:autoSpaceDE w:val="0"/>
              <w:autoSpaceDN w:val="0"/>
              <w:adjustRightInd w:val="0"/>
              <w:rPr>
                <w:rFonts w:eastAsiaTheme="minorHAnsi"/>
                <w:b/>
                <w:bCs/>
                <w:lang w:eastAsia="en-US"/>
              </w:rPr>
            </w:pPr>
            <w:r w:rsidRPr="005E7837">
              <w:rPr>
                <w:b/>
                <w:bCs/>
                <w:sz w:val="22"/>
                <w:szCs w:val="22"/>
              </w:rPr>
              <w:t xml:space="preserve">Рассказывать </w:t>
            </w:r>
            <w:r w:rsidRPr="005E7837">
              <w:rPr>
                <w:sz w:val="22"/>
                <w:szCs w:val="22"/>
              </w:rPr>
              <w:t>об участии России в Семилетней войне, важ</w:t>
            </w:r>
            <w:r w:rsidRPr="005E7837">
              <w:rPr>
                <w:sz w:val="22"/>
                <w:szCs w:val="22"/>
              </w:rPr>
              <w:softHyphen/>
              <w:t>нейших сражениях и итогах войны</w:t>
            </w:r>
          </w:p>
        </w:tc>
        <w:tc>
          <w:tcPr>
            <w:tcW w:w="1134" w:type="dxa"/>
          </w:tcPr>
          <w:p w:rsidR="00095C2A" w:rsidRPr="005E7837" w:rsidRDefault="00095C2A" w:rsidP="009310A1">
            <w:r w:rsidRPr="005E7837">
              <w:rPr>
                <w:sz w:val="22"/>
                <w:szCs w:val="22"/>
              </w:rPr>
              <w:t xml:space="preserve">Ответ на вопросы №1-5 на стр.90 учебника; составление портретов </w:t>
            </w:r>
            <w:r>
              <w:rPr>
                <w:sz w:val="22"/>
                <w:szCs w:val="22"/>
              </w:rPr>
              <w:t>изученных императоров.</w:t>
            </w:r>
          </w:p>
        </w:tc>
        <w:tc>
          <w:tcPr>
            <w:tcW w:w="1842" w:type="dxa"/>
          </w:tcPr>
          <w:p w:rsidR="00095C2A" w:rsidRPr="005E7837" w:rsidRDefault="00095C2A" w:rsidP="009310A1">
            <w:pPr>
              <w:widowControl w:val="0"/>
              <w:rPr>
                <w:color w:val="000000"/>
                <w:shd w:val="clear" w:color="auto" w:fill="FFFFFF"/>
              </w:rPr>
            </w:pPr>
            <w:r w:rsidRPr="005E7837">
              <w:rPr>
                <w:color w:val="000000"/>
                <w:sz w:val="22"/>
                <w:szCs w:val="22"/>
                <w:shd w:val="clear" w:color="auto" w:fill="FFFFFF"/>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w:t>
            </w:r>
            <w:r w:rsidRPr="005E7837">
              <w:rPr>
                <w:color w:val="000000"/>
                <w:sz w:val="22"/>
                <w:szCs w:val="22"/>
                <w:shd w:val="clear" w:color="auto" w:fill="FFFFFF"/>
              </w:rPr>
              <w:lastRenderedPageBreak/>
              <w:t xml:space="preserve">«Кондиции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tc>
        <w:tc>
          <w:tcPr>
            <w:tcW w:w="850" w:type="dxa"/>
          </w:tcPr>
          <w:p w:rsidR="00095C2A" w:rsidRPr="005250FE" w:rsidRDefault="00095C2A" w:rsidP="009310A1">
            <w:pPr>
              <w:autoSpaceDE w:val="0"/>
              <w:autoSpaceDN w:val="0"/>
              <w:adjustRightInd w:val="0"/>
              <w:rPr>
                <w:rFonts w:eastAsiaTheme="minorHAnsi"/>
                <w:lang w:eastAsia="en-US"/>
              </w:rPr>
            </w:pPr>
            <w:r>
              <w:rPr>
                <w:rFonts w:eastAsiaTheme="minorHAnsi"/>
                <w:sz w:val="22"/>
                <w:szCs w:val="22"/>
                <w:lang w:eastAsia="en-US"/>
              </w:rPr>
              <w:lastRenderedPageBreak/>
              <w:t>§13-14; задание №2 на стр.91 из рубрики «Думаем, сравниваем, размы</w:t>
            </w:r>
            <w:r>
              <w:rPr>
                <w:rFonts w:eastAsiaTheme="minorHAnsi"/>
                <w:sz w:val="22"/>
                <w:szCs w:val="22"/>
                <w:lang w:eastAsia="en-US"/>
              </w:rPr>
              <w:lastRenderedPageBreak/>
              <w:t xml:space="preserve">шляем»  </w:t>
            </w:r>
          </w:p>
        </w:tc>
      </w:tr>
      <w:tr w:rsidR="00095C2A" w:rsidRPr="00681A5A" w:rsidTr="00095C2A">
        <w:trPr>
          <w:trHeight w:val="403"/>
        </w:trPr>
        <w:tc>
          <w:tcPr>
            <w:tcW w:w="567" w:type="dxa"/>
          </w:tcPr>
          <w:p w:rsidR="00095C2A" w:rsidRDefault="00095C2A" w:rsidP="009310A1">
            <w:pPr>
              <w:widowControl w:val="0"/>
              <w:autoSpaceDE w:val="0"/>
              <w:autoSpaceDN w:val="0"/>
              <w:adjustRightInd w:val="0"/>
            </w:pPr>
            <w:r>
              <w:lastRenderedPageBreak/>
              <w:t>17</w:t>
            </w:r>
          </w:p>
        </w:tc>
        <w:tc>
          <w:tcPr>
            <w:tcW w:w="1985" w:type="dxa"/>
          </w:tcPr>
          <w:p w:rsidR="00095C2A" w:rsidRDefault="00095C2A" w:rsidP="009310A1">
            <w:pPr>
              <w:widowControl w:val="0"/>
              <w:autoSpaceDE w:val="0"/>
              <w:autoSpaceDN w:val="0"/>
              <w:adjustRightInd w:val="0"/>
            </w:pPr>
            <w:r>
              <w:rPr>
                <w:sz w:val="22"/>
                <w:szCs w:val="22"/>
              </w:rPr>
              <w:t>Внутренняя политика и экономика России в 1725-1762 гг.</w:t>
            </w:r>
          </w:p>
          <w:p w:rsidR="00095C2A" w:rsidRPr="005E7837" w:rsidRDefault="00095C2A" w:rsidP="009310A1">
            <w:pPr>
              <w:widowControl w:val="0"/>
              <w:autoSpaceDE w:val="0"/>
              <w:autoSpaceDN w:val="0"/>
              <w:adjustRightInd w:val="0"/>
              <w:rPr>
                <w:i/>
              </w:rPr>
            </w:pPr>
            <w:r>
              <w:rPr>
                <w:i/>
                <w:sz w:val="22"/>
                <w:szCs w:val="22"/>
              </w:rPr>
              <w:t>Комбинированный урок.</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Pr="005250FE" w:rsidRDefault="00095C2A" w:rsidP="009310A1">
            <w:pPr>
              <w:widowControl w:val="0"/>
              <w:autoSpaceDE w:val="0"/>
              <w:autoSpaceDN w:val="0"/>
              <w:adjustRightInd w:val="0"/>
            </w:pPr>
          </w:p>
        </w:tc>
        <w:tc>
          <w:tcPr>
            <w:tcW w:w="6662" w:type="dxa"/>
          </w:tcPr>
          <w:p w:rsidR="00095C2A" w:rsidRPr="00B766B9" w:rsidRDefault="00095C2A" w:rsidP="009310A1">
            <w:pPr>
              <w:widowControl w:val="0"/>
            </w:pPr>
            <w:r w:rsidRPr="00B766B9">
              <w:rPr>
                <w:rFonts w:eastAsia="Trebuchet MS"/>
                <w:b/>
                <w:bCs/>
                <w:color w:val="000000"/>
                <w:shd w:val="clear" w:color="auto" w:fill="FFFFFF"/>
              </w:rPr>
              <w:t xml:space="preserve">Рассказывать </w:t>
            </w:r>
            <w:r w:rsidRPr="00B766B9">
              <w:rPr>
                <w:rFonts w:eastAsia="Trebuchet MS"/>
                <w:color w:val="000000"/>
                <w:shd w:val="clear" w:color="auto" w:fill="FFFFFF"/>
              </w:rPr>
              <w:t>об экономическом развитии России, используя</w:t>
            </w:r>
          </w:p>
          <w:p w:rsidR="00095C2A" w:rsidRPr="00B766B9" w:rsidRDefault="00095C2A" w:rsidP="009310A1">
            <w:pPr>
              <w:widowControl w:val="0"/>
            </w:pPr>
            <w:r w:rsidRPr="00B766B9">
              <w:rPr>
                <w:rFonts w:eastAsia="Trebuchet MS"/>
                <w:color w:val="000000"/>
                <w:shd w:val="clear" w:color="auto" w:fill="FFFFFF"/>
              </w:rPr>
              <w:t>исторические карты как источник информации.</w:t>
            </w:r>
          </w:p>
          <w:p w:rsidR="00095C2A" w:rsidRPr="00B766B9" w:rsidRDefault="00095C2A" w:rsidP="009310A1">
            <w:pPr>
              <w:widowControl w:val="0"/>
            </w:pPr>
            <w:r w:rsidRPr="00B766B9">
              <w:rPr>
                <w:rFonts w:eastAsia="Trebuchet MS"/>
                <w:b/>
                <w:bCs/>
                <w:color w:val="000000"/>
                <w:shd w:val="clear" w:color="auto" w:fill="FFFFFF"/>
              </w:rPr>
              <w:t xml:space="preserve">Характеризовать </w:t>
            </w:r>
            <w:r w:rsidRPr="00B766B9">
              <w:rPr>
                <w:rFonts w:eastAsia="Trebuchet MS"/>
                <w:color w:val="000000"/>
                <w:shd w:val="clear" w:color="auto" w:fill="FFFFFF"/>
              </w:rPr>
              <w:t>положение крестьян во второй половине</w:t>
            </w:r>
          </w:p>
          <w:p w:rsidR="00095C2A" w:rsidRPr="00B766B9" w:rsidRDefault="00095C2A" w:rsidP="009310A1">
            <w:pPr>
              <w:widowControl w:val="0"/>
            </w:pPr>
            <w:r w:rsidRPr="00B766B9">
              <w:rPr>
                <w:rFonts w:eastAsia="Trebuchet MS"/>
                <w:color w:val="000000"/>
                <w:shd w:val="clear" w:color="auto" w:fill="FFFFFF"/>
              </w:rPr>
              <w:t>XVIII в.</w:t>
            </w:r>
          </w:p>
          <w:p w:rsidR="00095C2A" w:rsidRPr="00B94873" w:rsidRDefault="00095C2A" w:rsidP="009310A1">
            <w:pPr>
              <w:widowControl w:val="0"/>
            </w:pPr>
            <w:r w:rsidRPr="00B766B9">
              <w:rPr>
                <w:rFonts w:eastAsia="Trebuchet MS"/>
                <w:b/>
                <w:bCs/>
                <w:color w:val="000000"/>
                <w:shd w:val="clear" w:color="auto" w:fill="FFFFFF"/>
              </w:rPr>
              <w:t xml:space="preserve">Сопоставлять </w:t>
            </w:r>
            <w:r w:rsidRPr="00B766B9">
              <w:rPr>
                <w:rFonts w:eastAsia="Trebuchet MS"/>
                <w:color w:val="000000"/>
                <w:shd w:val="clear" w:color="auto" w:fill="FFFFFF"/>
              </w:rPr>
              <w:t>экономическое развитие страны,</w:t>
            </w:r>
            <w:r>
              <w:rPr>
                <w:rFonts w:eastAsia="Trebuchet MS"/>
                <w:color w:val="000000"/>
                <w:shd w:val="clear" w:color="auto" w:fill="FFFFFF"/>
              </w:rPr>
              <w:t xml:space="preserve"> социальную политику при Петре </w:t>
            </w:r>
            <w:r>
              <w:rPr>
                <w:rFonts w:eastAsia="Trebuchet MS"/>
                <w:color w:val="000000"/>
                <w:shd w:val="clear" w:color="auto" w:fill="FFFFFF"/>
                <w:lang w:val="en-US"/>
              </w:rPr>
              <w:t>I</w:t>
            </w:r>
            <w:r>
              <w:rPr>
                <w:rFonts w:eastAsia="Trebuchet MS"/>
                <w:color w:val="000000"/>
                <w:shd w:val="clear" w:color="auto" w:fill="FFFFFF"/>
              </w:rPr>
              <w:t xml:space="preserve"> и его наследниках.</w:t>
            </w:r>
          </w:p>
          <w:p w:rsidR="00095C2A" w:rsidRPr="00B94873" w:rsidRDefault="00095C2A" w:rsidP="009310A1">
            <w:pPr>
              <w:widowControl w:val="0"/>
            </w:pPr>
            <w:r w:rsidRPr="00B94873">
              <w:rPr>
                <w:rFonts w:eastAsia="Trebuchet MS"/>
                <w:b/>
                <w:bCs/>
                <w:color w:val="000000"/>
                <w:shd w:val="clear" w:color="auto" w:fill="FFFFFF"/>
              </w:rPr>
              <w:t xml:space="preserve">Рассказывать </w:t>
            </w:r>
            <w:r w:rsidRPr="00B94873">
              <w:rPr>
                <w:rFonts w:eastAsia="Trebuchet MS"/>
                <w:color w:val="000000"/>
                <w:shd w:val="clear" w:color="auto" w:fill="FFFFFF"/>
              </w:rPr>
              <w:t>о положении отдельных сословий российско</w:t>
            </w:r>
            <w:r w:rsidRPr="00B94873">
              <w:rPr>
                <w:rFonts w:eastAsia="Trebuchet MS"/>
                <w:color w:val="000000"/>
                <w:shd w:val="clear" w:color="auto" w:fill="FFFFFF"/>
              </w:rPr>
              <w:softHyphen/>
              <w:t>го общества (в том числе с использованием материалов исто</w:t>
            </w:r>
            <w:r w:rsidRPr="00B94873">
              <w:rPr>
                <w:rFonts w:eastAsia="Trebuchet MS"/>
                <w:color w:val="000000"/>
                <w:shd w:val="clear" w:color="auto" w:fill="FFFFFF"/>
              </w:rPr>
              <w:softHyphen/>
              <w:t>рии края).</w:t>
            </w:r>
          </w:p>
          <w:p w:rsidR="00095C2A" w:rsidRPr="005E7837" w:rsidRDefault="00095C2A" w:rsidP="009310A1">
            <w:pPr>
              <w:widowControl w:val="0"/>
            </w:pPr>
            <w:r>
              <w:rPr>
                <w:rFonts w:eastAsia="Trebuchet MS"/>
                <w:b/>
                <w:bCs/>
                <w:color w:val="000000"/>
                <w:shd w:val="clear" w:color="auto" w:fill="FFFFFF"/>
              </w:rPr>
              <w:t xml:space="preserve"> </w:t>
            </w:r>
          </w:p>
        </w:tc>
        <w:tc>
          <w:tcPr>
            <w:tcW w:w="1134" w:type="dxa"/>
          </w:tcPr>
          <w:p w:rsidR="00095C2A" w:rsidRDefault="00095C2A" w:rsidP="009310A1">
            <w:r>
              <w:t>Вопросы и задания на стр.96 учебника.</w:t>
            </w:r>
          </w:p>
        </w:tc>
        <w:tc>
          <w:tcPr>
            <w:tcW w:w="1842" w:type="dxa"/>
          </w:tcPr>
          <w:p w:rsidR="00095C2A" w:rsidRPr="00736FD2" w:rsidRDefault="00095C2A" w:rsidP="009310A1">
            <w:pPr>
              <w:widowControl w:val="0"/>
              <w:rPr>
                <w:color w:val="000000"/>
                <w:shd w:val="clear" w:color="auto" w:fill="FFFFFF"/>
              </w:rPr>
            </w:pPr>
            <w:r>
              <w:rPr>
                <w:color w:val="000000"/>
                <w:sz w:val="22"/>
                <w:szCs w:val="22"/>
                <w:shd w:val="clear" w:color="auto" w:fill="FFFFFF"/>
              </w:rPr>
              <w:t xml:space="preserve"> Система управления страной. Фаворитизм. Канцелярия тайных  розыскных дел.  Укрепление позиций дворянства. Посессионные крестьяне.</w:t>
            </w:r>
          </w:p>
        </w:tc>
        <w:tc>
          <w:tcPr>
            <w:tcW w:w="850" w:type="dxa"/>
          </w:tcPr>
          <w:p w:rsidR="00095C2A" w:rsidRDefault="00095C2A" w:rsidP="009310A1">
            <w:pPr>
              <w:autoSpaceDE w:val="0"/>
              <w:autoSpaceDN w:val="0"/>
              <w:adjustRightInd w:val="0"/>
              <w:rPr>
                <w:rFonts w:eastAsiaTheme="minorHAnsi"/>
                <w:lang w:eastAsia="en-US"/>
              </w:rPr>
            </w:pPr>
            <w:r>
              <w:rPr>
                <w:rFonts w:eastAsiaTheme="minorHAnsi"/>
                <w:sz w:val="22"/>
                <w:szCs w:val="22"/>
                <w:lang w:eastAsia="en-US"/>
              </w:rPr>
              <w:t>§15</w:t>
            </w:r>
          </w:p>
        </w:tc>
      </w:tr>
      <w:tr w:rsidR="00095C2A" w:rsidRPr="00681A5A" w:rsidTr="00095C2A">
        <w:trPr>
          <w:trHeight w:val="403"/>
        </w:trPr>
        <w:tc>
          <w:tcPr>
            <w:tcW w:w="567" w:type="dxa"/>
          </w:tcPr>
          <w:p w:rsidR="00095C2A" w:rsidRDefault="00095C2A" w:rsidP="009310A1">
            <w:pPr>
              <w:widowControl w:val="0"/>
              <w:autoSpaceDE w:val="0"/>
              <w:autoSpaceDN w:val="0"/>
              <w:adjustRightInd w:val="0"/>
            </w:pPr>
            <w:r>
              <w:t>18</w:t>
            </w:r>
          </w:p>
        </w:tc>
        <w:tc>
          <w:tcPr>
            <w:tcW w:w="1985" w:type="dxa"/>
          </w:tcPr>
          <w:p w:rsidR="00095C2A" w:rsidRDefault="00095C2A" w:rsidP="009310A1">
            <w:pPr>
              <w:widowControl w:val="0"/>
              <w:autoSpaceDE w:val="0"/>
              <w:autoSpaceDN w:val="0"/>
              <w:adjustRightInd w:val="0"/>
            </w:pPr>
            <w:r>
              <w:rPr>
                <w:sz w:val="22"/>
                <w:szCs w:val="22"/>
              </w:rPr>
              <w:t>Внешняя политика России в 1725-1762 гг.</w:t>
            </w:r>
          </w:p>
          <w:p w:rsidR="00095C2A" w:rsidRPr="00736FD2" w:rsidRDefault="00095C2A" w:rsidP="009310A1">
            <w:pPr>
              <w:widowControl w:val="0"/>
              <w:autoSpaceDE w:val="0"/>
              <w:autoSpaceDN w:val="0"/>
              <w:adjustRightInd w:val="0"/>
              <w:rPr>
                <w:i/>
              </w:rPr>
            </w:pPr>
            <w:r>
              <w:rPr>
                <w:i/>
                <w:sz w:val="22"/>
                <w:szCs w:val="22"/>
              </w:rPr>
              <w:t>Урок самостоятельной работы.</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p>
        </w:tc>
        <w:tc>
          <w:tcPr>
            <w:tcW w:w="6662" w:type="dxa"/>
          </w:tcPr>
          <w:p w:rsidR="00095C2A" w:rsidRPr="00736FD2" w:rsidRDefault="00095C2A" w:rsidP="009310A1">
            <w:pPr>
              <w:widowControl w:val="0"/>
            </w:pPr>
            <w:r w:rsidRPr="00736FD2">
              <w:rPr>
                <w:rFonts w:eastAsia="Trebuchet MS"/>
                <w:b/>
                <w:bCs/>
                <w:color w:val="000000"/>
                <w:sz w:val="22"/>
                <w:szCs w:val="22"/>
                <w:shd w:val="clear" w:color="auto" w:fill="FFFFFF"/>
              </w:rPr>
              <w:t xml:space="preserve">Раскрывать </w:t>
            </w:r>
            <w:r w:rsidRPr="00736FD2">
              <w:rPr>
                <w:rFonts w:eastAsia="Trebuchet MS"/>
                <w:color w:val="000000"/>
                <w:sz w:val="22"/>
                <w:szCs w:val="22"/>
                <w:shd w:val="clear" w:color="auto" w:fill="FFFFFF"/>
              </w:rPr>
              <w:t>цели, задачи и итоги внешней политики России</w:t>
            </w:r>
          </w:p>
          <w:p w:rsidR="00095C2A" w:rsidRPr="00736FD2" w:rsidRDefault="00095C2A" w:rsidP="009310A1">
            <w:pPr>
              <w:widowControl w:val="0"/>
            </w:pPr>
            <w:r>
              <w:rPr>
                <w:rFonts w:eastAsia="Trebuchet MS"/>
                <w:color w:val="000000"/>
                <w:sz w:val="22"/>
                <w:szCs w:val="22"/>
                <w:shd w:val="clear" w:color="auto" w:fill="FFFFFF"/>
              </w:rPr>
              <w:t>во второй четверти</w:t>
            </w:r>
            <w:r w:rsidRPr="00736FD2">
              <w:rPr>
                <w:rFonts w:eastAsia="Trebuchet MS"/>
                <w:color w:val="000000"/>
                <w:sz w:val="22"/>
                <w:szCs w:val="22"/>
                <w:shd w:val="clear" w:color="auto" w:fill="FFFFFF"/>
              </w:rPr>
              <w:t xml:space="preserve"> XVIII в.</w:t>
            </w:r>
          </w:p>
          <w:p w:rsidR="00095C2A" w:rsidRPr="00736FD2" w:rsidRDefault="00095C2A" w:rsidP="009310A1">
            <w:pPr>
              <w:widowControl w:val="0"/>
            </w:pPr>
            <w:r w:rsidRPr="00736FD2">
              <w:rPr>
                <w:rFonts w:eastAsia="Trebuchet MS"/>
                <w:b/>
                <w:bCs/>
                <w:color w:val="000000"/>
                <w:sz w:val="22"/>
                <w:szCs w:val="22"/>
                <w:shd w:val="clear" w:color="auto" w:fill="FFFFFF"/>
              </w:rPr>
              <w:t xml:space="preserve">Показывать </w:t>
            </w:r>
            <w:r w:rsidRPr="00736FD2">
              <w:rPr>
                <w:rFonts w:eastAsia="Trebuchet MS"/>
                <w:color w:val="000000"/>
                <w:sz w:val="22"/>
                <w:szCs w:val="22"/>
                <w:shd w:val="clear" w:color="auto" w:fill="FFFFFF"/>
              </w:rPr>
              <w:t>на карте территории, вошедшие в состав Рос</w:t>
            </w:r>
            <w:r w:rsidRPr="00736FD2">
              <w:rPr>
                <w:rFonts w:eastAsia="Trebuchet MS"/>
                <w:color w:val="000000"/>
                <w:sz w:val="22"/>
                <w:szCs w:val="22"/>
                <w:shd w:val="clear" w:color="auto" w:fill="FFFFFF"/>
              </w:rPr>
              <w:softHyphen/>
            </w:r>
            <w:r>
              <w:rPr>
                <w:rFonts w:eastAsia="Trebuchet MS"/>
                <w:color w:val="000000"/>
                <w:sz w:val="22"/>
                <w:szCs w:val="22"/>
                <w:shd w:val="clear" w:color="auto" w:fill="FFFFFF"/>
              </w:rPr>
              <w:t xml:space="preserve">сийской империи во второй четверти </w:t>
            </w:r>
            <w:r w:rsidRPr="00736FD2">
              <w:rPr>
                <w:rFonts w:eastAsia="Trebuchet MS"/>
                <w:color w:val="000000"/>
                <w:sz w:val="22"/>
                <w:szCs w:val="22"/>
                <w:shd w:val="clear" w:color="auto" w:fill="FFFFFF"/>
              </w:rPr>
              <w:t>XVIII в., места сражений в</w:t>
            </w:r>
            <w:r>
              <w:rPr>
                <w:sz w:val="22"/>
                <w:szCs w:val="22"/>
              </w:rPr>
              <w:t xml:space="preserve"> </w:t>
            </w:r>
            <w:r w:rsidRPr="00736FD2">
              <w:rPr>
                <w:rFonts w:eastAsia="Trebuchet MS"/>
                <w:color w:val="000000"/>
                <w:sz w:val="22"/>
                <w:szCs w:val="22"/>
                <w:shd w:val="clear" w:color="auto" w:fill="FFFFFF"/>
              </w:rPr>
              <w:t>Русско-турецких войнах.</w:t>
            </w:r>
          </w:p>
          <w:p w:rsidR="00095C2A" w:rsidRDefault="00095C2A" w:rsidP="009310A1">
            <w:pPr>
              <w:autoSpaceDE w:val="0"/>
              <w:autoSpaceDN w:val="0"/>
              <w:adjustRightInd w:val="0"/>
              <w:rPr>
                <w:rFonts w:eastAsiaTheme="minorHAnsi"/>
                <w:lang w:eastAsia="en-US"/>
              </w:rPr>
            </w:pPr>
            <w:r w:rsidRPr="00AA736E">
              <w:rPr>
                <w:rFonts w:eastAsiaTheme="minorHAnsi"/>
                <w:b/>
                <w:sz w:val="22"/>
                <w:szCs w:val="22"/>
                <w:lang w:eastAsia="en-US"/>
              </w:rPr>
              <w:t>Определять</w:t>
            </w:r>
            <w:r w:rsidRPr="00AA736E">
              <w:rPr>
                <w:rFonts w:eastAsiaTheme="minorHAnsi"/>
                <w:sz w:val="22"/>
                <w:szCs w:val="22"/>
                <w:lang w:eastAsia="en-US"/>
              </w:rPr>
              <w:t xml:space="preserve"> значение слов, понятий. </w:t>
            </w:r>
          </w:p>
          <w:p w:rsidR="00095C2A" w:rsidRDefault="00095C2A" w:rsidP="009310A1">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095C2A" w:rsidRPr="00736FD2" w:rsidRDefault="00095C2A" w:rsidP="009310A1">
            <w:pPr>
              <w:widowControl w:val="0"/>
              <w:rPr>
                <w:rFonts w:eastAsia="Trebuchet MS"/>
                <w:b/>
                <w:bCs/>
                <w:color w:val="000000"/>
                <w:shd w:val="clear" w:color="auto" w:fill="FFFFFF"/>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 xml:space="preserve">приёмы исторического анализа при работе с текстом. </w:t>
            </w:r>
            <w:r w:rsidRPr="00AA736E">
              <w:rPr>
                <w:rFonts w:eastAsiaTheme="minorHAnsi"/>
                <w:b/>
                <w:sz w:val="22"/>
                <w:szCs w:val="22"/>
                <w:lang w:eastAsia="en-US"/>
              </w:rPr>
              <w:t>Систематизировать</w:t>
            </w:r>
            <w:r w:rsidRPr="00AA736E">
              <w:rPr>
                <w:rFonts w:eastAsiaTheme="minorHAnsi"/>
                <w:sz w:val="22"/>
                <w:szCs w:val="22"/>
                <w:lang w:eastAsia="en-US"/>
              </w:rPr>
              <w:t xml:space="preserve"> информацию в виде схемы</w:t>
            </w:r>
            <w:r>
              <w:rPr>
                <w:rFonts w:eastAsiaTheme="minorHAnsi"/>
                <w:sz w:val="22"/>
                <w:szCs w:val="22"/>
                <w:lang w:eastAsia="en-US"/>
              </w:rPr>
              <w:t>.</w:t>
            </w:r>
          </w:p>
        </w:tc>
        <w:tc>
          <w:tcPr>
            <w:tcW w:w="1134" w:type="dxa"/>
          </w:tcPr>
          <w:p w:rsidR="00095C2A" w:rsidRPr="00736FD2" w:rsidRDefault="00095C2A" w:rsidP="009310A1">
            <w:r w:rsidRPr="00736FD2">
              <w:rPr>
                <w:sz w:val="22"/>
                <w:szCs w:val="22"/>
              </w:rPr>
              <w:t>Составление развёрнутого плана параграфа; составление схем войн по заданному алгоритму.</w:t>
            </w:r>
          </w:p>
        </w:tc>
        <w:tc>
          <w:tcPr>
            <w:tcW w:w="1842" w:type="dxa"/>
          </w:tcPr>
          <w:p w:rsidR="00095C2A" w:rsidRPr="00736FD2" w:rsidRDefault="00095C2A" w:rsidP="009310A1">
            <w:pPr>
              <w:widowControl w:val="0"/>
              <w:rPr>
                <w:color w:val="000000"/>
                <w:shd w:val="clear" w:color="auto" w:fill="FFFFFF"/>
              </w:rPr>
            </w:pPr>
            <w:r>
              <w:rPr>
                <w:color w:val="000000"/>
                <w:sz w:val="22"/>
                <w:szCs w:val="22"/>
                <w:shd w:val="clear" w:color="auto" w:fill="FFFFFF"/>
              </w:rPr>
              <w:t>Участие России в войне за польское наследство 1733-1735 гг. Семилетняя  война: причины, итоги. Русско-турецкая война 1735-1739 гг.</w:t>
            </w:r>
          </w:p>
        </w:tc>
        <w:tc>
          <w:tcPr>
            <w:tcW w:w="850" w:type="dxa"/>
          </w:tcPr>
          <w:p w:rsidR="00095C2A" w:rsidRDefault="00095C2A" w:rsidP="009310A1">
            <w:pPr>
              <w:autoSpaceDE w:val="0"/>
              <w:autoSpaceDN w:val="0"/>
              <w:adjustRightInd w:val="0"/>
              <w:rPr>
                <w:rFonts w:eastAsiaTheme="minorHAnsi"/>
                <w:lang w:eastAsia="en-US"/>
              </w:rPr>
            </w:pPr>
            <w:r>
              <w:rPr>
                <w:rFonts w:eastAsiaTheme="minorHAnsi"/>
                <w:sz w:val="22"/>
                <w:szCs w:val="22"/>
                <w:lang w:eastAsia="en-US"/>
              </w:rPr>
              <w:t>§16</w:t>
            </w:r>
          </w:p>
        </w:tc>
      </w:tr>
      <w:tr w:rsidR="00095C2A" w:rsidRPr="00681A5A" w:rsidTr="00095C2A">
        <w:trPr>
          <w:trHeight w:val="403"/>
        </w:trPr>
        <w:tc>
          <w:tcPr>
            <w:tcW w:w="567" w:type="dxa"/>
          </w:tcPr>
          <w:p w:rsidR="00095C2A" w:rsidRDefault="00095C2A" w:rsidP="009310A1">
            <w:pPr>
              <w:widowControl w:val="0"/>
              <w:autoSpaceDE w:val="0"/>
              <w:autoSpaceDN w:val="0"/>
              <w:adjustRightInd w:val="0"/>
            </w:pPr>
            <w:r>
              <w:lastRenderedPageBreak/>
              <w:t>19</w:t>
            </w:r>
          </w:p>
        </w:tc>
        <w:tc>
          <w:tcPr>
            <w:tcW w:w="1985" w:type="dxa"/>
          </w:tcPr>
          <w:p w:rsidR="00095C2A" w:rsidRDefault="00095C2A" w:rsidP="009310A1">
            <w:pPr>
              <w:widowControl w:val="0"/>
              <w:autoSpaceDE w:val="0"/>
              <w:autoSpaceDN w:val="0"/>
              <w:adjustRightInd w:val="0"/>
            </w:pPr>
            <w:r>
              <w:rPr>
                <w:sz w:val="22"/>
                <w:szCs w:val="22"/>
              </w:rPr>
              <w:t>Национальная и религиозная политика в 1725-1762 гг.</w:t>
            </w:r>
          </w:p>
          <w:p w:rsidR="00095C2A" w:rsidRPr="00736FD2" w:rsidRDefault="00095C2A" w:rsidP="009310A1">
            <w:pPr>
              <w:widowControl w:val="0"/>
              <w:autoSpaceDE w:val="0"/>
              <w:autoSpaceDN w:val="0"/>
              <w:adjustRightInd w:val="0"/>
              <w:rPr>
                <w:i/>
              </w:rPr>
            </w:pPr>
            <w:r>
              <w:rPr>
                <w:i/>
                <w:sz w:val="22"/>
                <w:szCs w:val="22"/>
              </w:rPr>
              <w:t>Урок проектной деятельности.</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p>
        </w:tc>
        <w:tc>
          <w:tcPr>
            <w:tcW w:w="6662" w:type="dxa"/>
          </w:tcPr>
          <w:p w:rsidR="00095C2A" w:rsidRDefault="00095C2A" w:rsidP="009310A1">
            <w:pPr>
              <w:widowControl w:val="0"/>
              <w:rPr>
                <w:rFonts w:eastAsia="Trebuchet MS"/>
                <w:color w:val="000000"/>
                <w:shd w:val="clear" w:color="auto" w:fill="FFFFFF"/>
              </w:rPr>
            </w:pPr>
            <w:r w:rsidRPr="007C3C34">
              <w:rPr>
                <w:rFonts w:eastAsia="Trebuchet MS"/>
                <w:b/>
                <w:bCs/>
                <w:color w:val="000000"/>
                <w:sz w:val="22"/>
                <w:szCs w:val="22"/>
                <w:shd w:val="clear" w:color="auto" w:fill="FFFFFF"/>
              </w:rPr>
              <w:t xml:space="preserve">Показывать </w:t>
            </w:r>
            <w:r w:rsidRPr="007C3C34">
              <w:rPr>
                <w:rFonts w:eastAsia="Trebuchet MS"/>
                <w:color w:val="000000"/>
                <w:sz w:val="22"/>
                <w:szCs w:val="22"/>
                <w:shd w:val="clear" w:color="auto" w:fill="FFFFFF"/>
              </w:rPr>
              <w:t>на карте территории, вошедшие в состав Рос</w:t>
            </w:r>
            <w:r w:rsidRPr="007C3C34">
              <w:rPr>
                <w:rFonts w:eastAsia="Trebuchet MS"/>
                <w:color w:val="000000"/>
                <w:sz w:val="22"/>
                <w:szCs w:val="22"/>
                <w:shd w:val="clear" w:color="auto" w:fill="FFFFFF"/>
              </w:rPr>
              <w:softHyphen/>
              <w:t>сийской империи в последней трети XVIII в.</w:t>
            </w:r>
          </w:p>
          <w:p w:rsidR="00095C2A" w:rsidRDefault="00095C2A" w:rsidP="009310A1">
            <w:pPr>
              <w:widowControl w:val="0"/>
              <w:rPr>
                <w:rFonts w:eastAsia="Trebuchet MS"/>
                <w:color w:val="000000"/>
                <w:shd w:val="clear" w:color="auto" w:fill="FFFFFF"/>
              </w:rPr>
            </w:pPr>
            <w:r>
              <w:rPr>
                <w:rFonts w:eastAsia="Trebuchet MS"/>
                <w:b/>
                <w:color w:val="000000"/>
                <w:sz w:val="22"/>
                <w:szCs w:val="22"/>
                <w:shd w:val="clear" w:color="auto" w:fill="FFFFFF"/>
              </w:rPr>
              <w:t xml:space="preserve">Объяснять, </w:t>
            </w:r>
            <w:r>
              <w:rPr>
                <w:rFonts w:eastAsia="Trebuchet MS"/>
                <w:color w:val="000000"/>
                <w:sz w:val="22"/>
                <w:szCs w:val="22"/>
                <w:shd w:val="clear" w:color="auto" w:fill="FFFFFF"/>
              </w:rPr>
              <w:t>с чем были связаны причины восстаний в Башкирии.</w:t>
            </w:r>
          </w:p>
          <w:p w:rsidR="00095C2A" w:rsidRDefault="00095C2A" w:rsidP="009310A1">
            <w:pPr>
              <w:widowControl w:val="0"/>
              <w:rPr>
                <w:rFonts w:eastAsia="Trebuchet MS"/>
                <w:color w:val="000000"/>
                <w:shd w:val="clear" w:color="auto" w:fill="FFFFFF"/>
              </w:rPr>
            </w:pPr>
            <w:r>
              <w:rPr>
                <w:rFonts w:eastAsia="Trebuchet MS"/>
                <w:b/>
                <w:color w:val="000000"/>
                <w:sz w:val="22"/>
                <w:szCs w:val="22"/>
                <w:shd w:val="clear" w:color="auto" w:fill="FFFFFF"/>
              </w:rPr>
              <w:t xml:space="preserve">Характеризовать </w:t>
            </w:r>
            <w:r>
              <w:rPr>
                <w:rFonts w:eastAsia="Trebuchet MS"/>
                <w:color w:val="000000"/>
                <w:sz w:val="22"/>
                <w:szCs w:val="22"/>
                <w:shd w:val="clear" w:color="auto" w:fill="FFFFFF"/>
              </w:rPr>
              <w:t>религиозную политику государства в 1725-1762 гг.</w:t>
            </w:r>
          </w:p>
          <w:p w:rsidR="00095C2A" w:rsidRDefault="00095C2A" w:rsidP="009310A1">
            <w:pPr>
              <w:autoSpaceDE w:val="0"/>
              <w:autoSpaceDN w:val="0"/>
              <w:adjustRightInd w:val="0"/>
              <w:rPr>
                <w:rFonts w:eastAsiaTheme="minorHAnsi"/>
                <w:lang w:eastAsia="en-US"/>
              </w:rPr>
            </w:pPr>
            <w:r w:rsidRPr="00AA736E">
              <w:rPr>
                <w:rFonts w:eastAsiaTheme="minorHAnsi"/>
                <w:b/>
                <w:sz w:val="22"/>
                <w:szCs w:val="22"/>
                <w:lang w:eastAsia="en-US"/>
              </w:rPr>
              <w:t>Определять</w:t>
            </w:r>
            <w:r w:rsidRPr="00AA736E">
              <w:rPr>
                <w:rFonts w:eastAsiaTheme="minorHAnsi"/>
                <w:sz w:val="22"/>
                <w:szCs w:val="22"/>
                <w:lang w:eastAsia="en-US"/>
              </w:rPr>
              <w:t xml:space="preserve"> значение слов, понятий. </w:t>
            </w:r>
          </w:p>
          <w:p w:rsidR="00095C2A" w:rsidRDefault="00095C2A" w:rsidP="009310A1">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095C2A" w:rsidRPr="007C3C34" w:rsidRDefault="00095C2A" w:rsidP="009310A1">
            <w:pPr>
              <w:widowControl w:val="0"/>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приёмы исторического анализа при работе с текстом.</w:t>
            </w:r>
          </w:p>
        </w:tc>
        <w:tc>
          <w:tcPr>
            <w:tcW w:w="1134" w:type="dxa"/>
          </w:tcPr>
          <w:p w:rsidR="00095C2A" w:rsidRPr="00736FD2" w:rsidRDefault="00095C2A" w:rsidP="009310A1">
            <w:r>
              <w:rPr>
                <w:sz w:val="22"/>
                <w:szCs w:val="22"/>
              </w:rPr>
              <w:t>Составление мини-проектов на заданные темы.</w:t>
            </w:r>
          </w:p>
        </w:tc>
        <w:tc>
          <w:tcPr>
            <w:tcW w:w="1842" w:type="dxa"/>
          </w:tcPr>
          <w:p w:rsidR="00095C2A" w:rsidRPr="007C3C34" w:rsidRDefault="00095C2A" w:rsidP="009310A1">
            <w:pPr>
              <w:widowControl w:val="0"/>
              <w:rPr>
                <w:color w:val="000000"/>
                <w:shd w:val="clear" w:color="auto" w:fill="FFFFFF"/>
              </w:rPr>
            </w:pPr>
            <w:r w:rsidRPr="007C3C34">
              <w:rPr>
                <w:color w:val="000000"/>
                <w:sz w:val="22"/>
                <w:szCs w:val="22"/>
                <w:shd w:val="clear" w:color="auto" w:fill="FFFFFF"/>
              </w:rPr>
              <w:t xml:space="preserve">Национальная политика.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095C2A" w:rsidRPr="007C3C34" w:rsidRDefault="00095C2A" w:rsidP="009310A1">
            <w:pPr>
              <w:widowControl w:val="0"/>
              <w:rPr>
                <w:color w:val="000000"/>
                <w:shd w:val="clear" w:color="auto" w:fill="FFFFFF"/>
              </w:rPr>
            </w:pPr>
          </w:p>
        </w:tc>
        <w:tc>
          <w:tcPr>
            <w:tcW w:w="850" w:type="dxa"/>
          </w:tcPr>
          <w:p w:rsidR="00095C2A" w:rsidRDefault="00095C2A" w:rsidP="009310A1">
            <w:pPr>
              <w:autoSpaceDE w:val="0"/>
              <w:autoSpaceDN w:val="0"/>
              <w:adjustRightInd w:val="0"/>
              <w:rPr>
                <w:rFonts w:eastAsiaTheme="minorHAnsi"/>
                <w:lang w:eastAsia="en-US"/>
              </w:rPr>
            </w:pPr>
            <w:r>
              <w:rPr>
                <w:rFonts w:eastAsiaTheme="minorHAnsi"/>
                <w:sz w:val="22"/>
                <w:szCs w:val="22"/>
                <w:lang w:eastAsia="en-US"/>
              </w:rPr>
              <w:t>Подготовиться к повторению.</w:t>
            </w:r>
          </w:p>
        </w:tc>
      </w:tr>
      <w:tr w:rsidR="00095C2A" w:rsidRPr="00681A5A" w:rsidTr="00095C2A">
        <w:trPr>
          <w:trHeight w:val="403"/>
        </w:trPr>
        <w:tc>
          <w:tcPr>
            <w:tcW w:w="567" w:type="dxa"/>
          </w:tcPr>
          <w:p w:rsidR="00095C2A" w:rsidRDefault="00095C2A" w:rsidP="009310A1">
            <w:pPr>
              <w:widowControl w:val="0"/>
              <w:autoSpaceDE w:val="0"/>
              <w:autoSpaceDN w:val="0"/>
              <w:adjustRightInd w:val="0"/>
            </w:pPr>
            <w:r>
              <w:t>20</w:t>
            </w:r>
          </w:p>
        </w:tc>
        <w:tc>
          <w:tcPr>
            <w:tcW w:w="1985" w:type="dxa"/>
          </w:tcPr>
          <w:p w:rsidR="00095C2A" w:rsidRDefault="00095C2A" w:rsidP="009310A1">
            <w:pPr>
              <w:widowControl w:val="0"/>
              <w:autoSpaceDE w:val="0"/>
              <w:autoSpaceDN w:val="0"/>
              <w:adjustRightInd w:val="0"/>
            </w:pPr>
            <w:r>
              <w:rPr>
                <w:sz w:val="22"/>
                <w:szCs w:val="22"/>
              </w:rPr>
              <w:t xml:space="preserve">Повторение по теме «Россия при наследниках Петра </w:t>
            </w:r>
            <w:r>
              <w:rPr>
                <w:sz w:val="22"/>
                <w:szCs w:val="22"/>
                <w:lang w:val="en-US"/>
              </w:rPr>
              <w:t>I</w:t>
            </w:r>
            <w:r>
              <w:rPr>
                <w:sz w:val="22"/>
                <w:szCs w:val="22"/>
              </w:rPr>
              <w:t>: эпоха дворцовых переворотов».</w:t>
            </w:r>
          </w:p>
          <w:p w:rsidR="00095C2A" w:rsidRPr="007C3C34" w:rsidRDefault="00095C2A" w:rsidP="009310A1">
            <w:pPr>
              <w:widowControl w:val="0"/>
              <w:autoSpaceDE w:val="0"/>
              <w:autoSpaceDN w:val="0"/>
              <w:adjustRightInd w:val="0"/>
              <w:rPr>
                <w:i/>
              </w:rPr>
            </w:pPr>
            <w:r>
              <w:rPr>
                <w:i/>
                <w:sz w:val="22"/>
                <w:szCs w:val="22"/>
              </w:rPr>
              <w:t>Урок применения полученных знаний и умений.</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p>
        </w:tc>
        <w:tc>
          <w:tcPr>
            <w:tcW w:w="6662" w:type="dxa"/>
          </w:tcPr>
          <w:p w:rsidR="00095C2A" w:rsidRDefault="00095C2A" w:rsidP="009310A1">
            <w:pPr>
              <w:autoSpaceDE w:val="0"/>
              <w:autoSpaceDN w:val="0"/>
              <w:adjustRightInd w:val="0"/>
              <w:rPr>
                <w:rFonts w:eastAsiaTheme="minorHAnsi"/>
                <w:lang w:eastAsia="en-US"/>
              </w:rPr>
            </w:pPr>
            <w:r w:rsidRPr="001557C5">
              <w:rPr>
                <w:rFonts w:eastAsiaTheme="minorHAnsi"/>
                <w:b/>
                <w:bCs/>
                <w:sz w:val="22"/>
                <w:szCs w:val="22"/>
                <w:lang w:eastAsia="en-US"/>
              </w:rPr>
              <w:t xml:space="preserve">Систематизировать </w:t>
            </w:r>
            <w:r>
              <w:rPr>
                <w:rFonts w:eastAsiaTheme="minorHAnsi"/>
                <w:sz w:val="22"/>
                <w:szCs w:val="22"/>
                <w:lang w:eastAsia="en-US"/>
              </w:rPr>
              <w:t xml:space="preserve">исторический </w:t>
            </w:r>
            <w:r w:rsidRPr="001557C5">
              <w:rPr>
                <w:rFonts w:eastAsiaTheme="minorHAnsi"/>
                <w:sz w:val="22"/>
                <w:szCs w:val="22"/>
                <w:lang w:eastAsia="en-US"/>
              </w:rPr>
              <w:t>материал по изученному периоду</w:t>
            </w:r>
            <w:r>
              <w:rPr>
                <w:rFonts w:eastAsiaTheme="minorHAnsi"/>
                <w:sz w:val="22"/>
                <w:szCs w:val="22"/>
                <w:lang w:eastAsia="en-US"/>
              </w:rPr>
              <w:t xml:space="preserve">. </w:t>
            </w:r>
            <w:r w:rsidRPr="001557C5">
              <w:rPr>
                <w:rFonts w:eastAsiaTheme="minorHAnsi"/>
                <w:b/>
                <w:bCs/>
                <w:sz w:val="22"/>
                <w:szCs w:val="22"/>
                <w:lang w:eastAsia="en-US"/>
              </w:rPr>
              <w:t xml:space="preserve">Характеризовать </w:t>
            </w:r>
            <w:r>
              <w:rPr>
                <w:rFonts w:eastAsiaTheme="minorHAnsi"/>
                <w:sz w:val="22"/>
                <w:szCs w:val="22"/>
                <w:lang w:eastAsia="en-US"/>
              </w:rPr>
              <w:t xml:space="preserve">общие черты и особенности развития в 1725-1762 гг. России и государств Западной </w:t>
            </w:r>
            <w:r w:rsidRPr="001557C5">
              <w:rPr>
                <w:rFonts w:eastAsiaTheme="minorHAnsi"/>
                <w:sz w:val="22"/>
                <w:szCs w:val="22"/>
                <w:lang w:eastAsia="en-US"/>
              </w:rPr>
              <w:t>Европы</w:t>
            </w:r>
            <w:r>
              <w:rPr>
                <w:rFonts w:eastAsiaTheme="minorHAnsi"/>
                <w:sz w:val="22"/>
                <w:szCs w:val="22"/>
                <w:lang w:eastAsia="en-US"/>
              </w:rPr>
              <w:t xml:space="preserve">. </w:t>
            </w:r>
          </w:p>
          <w:p w:rsidR="00095C2A" w:rsidRDefault="00095C2A" w:rsidP="009310A1">
            <w:pPr>
              <w:autoSpaceDE w:val="0"/>
              <w:autoSpaceDN w:val="0"/>
              <w:adjustRightInd w:val="0"/>
              <w:rPr>
                <w:rFonts w:eastAsiaTheme="minorHAnsi"/>
                <w:lang w:eastAsia="en-US"/>
              </w:rPr>
            </w:pPr>
            <w:r w:rsidRPr="001557C5">
              <w:rPr>
                <w:rFonts w:eastAsiaTheme="minorHAnsi"/>
                <w:b/>
                <w:bCs/>
                <w:sz w:val="22"/>
                <w:szCs w:val="22"/>
                <w:lang w:eastAsia="en-US"/>
              </w:rPr>
              <w:t xml:space="preserve">Высказывать </w:t>
            </w:r>
            <w:r>
              <w:rPr>
                <w:rFonts w:eastAsiaTheme="minorHAnsi"/>
                <w:sz w:val="22"/>
                <w:szCs w:val="22"/>
                <w:lang w:eastAsia="en-US"/>
              </w:rPr>
              <w:t xml:space="preserve">суждения о значении </w:t>
            </w:r>
            <w:r w:rsidRPr="001557C5">
              <w:rPr>
                <w:rFonts w:eastAsiaTheme="minorHAnsi"/>
                <w:sz w:val="22"/>
                <w:szCs w:val="22"/>
                <w:lang w:eastAsia="en-US"/>
              </w:rPr>
              <w:t>н</w:t>
            </w:r>
            <w:r>
              <w:rPr>
                <w:rFonts w:eastAsiaTheme="minorHAnsi"/>
                <w:sz w:val="22"/>
                <w:szCs w:val="22"/>
                <w:lang w:eastAsia="en-US"/>
              </w:rPr>
              <w:t xml:space="preserve">аследия 1725-1762 гг. для современного </w:t>
            </w:r>
            <w:r w:rsidRPr="001557C5">
              <w:rPr>
                <w:rFonts w:eastAsiaTheme="minorHAnsi"/>
                <w:sz w:val="22"/>
                <w:szCs w:val="22"/>
                <w:lang w:eastAsia="en-US"/>
              </w:rPr>
              <w:t>общества</w:t>
            </w:r>
            <w:r>
              <w:rPr>
                <w:rFonts w:eastAsiaTheme="minorHAnsi"/>
                <w:sz w:val="22"/>
                <w:szCs w:val="22"/>
                <w:lang w:eastAsia="en-US"/>
              </w:rPr>
              <w:t xml:space="preserve">. </w:t>
            </w:r>
          </w:p>
          <w:p w:rsidR="00095C2A" w:rsidRPr="007C3C34" w:rsidRDefault="00095C2A" w:rsidP="009310A1">
            <w:pPr>
              <w:widowControl w:val="0"/>
              <w:rPr>
                <w:rFonts w:eastAsia="Trebuchet MS"/>
                <w:b/>
                <w:bCs/>
                <w:color w:val="000000"/>
                <w:shd w:val="clear" w:color="auto" w:fill="FFFFFF"/>
              </w:rPr>
            </w:pPr>
            <w:r w:rsidRPr="001557C5">
              <w:rPr>
                <w:rFonts w:eastAsiaTheme="minorHAnsi"/>
                <w:b/>
                <w:bCs/>
                <w:sz w:val="22"/>
                <w:szCs w:val="22"/>
                <w:lang w:eastAsia="en-US"/>
              </w:rPr>
              <w:t xml:space="preserve">Выполнять </w:t>
            </w:r>
            <w:r w:rsidRPr="001557C5">
              <w:rPr>
                <w:rFonts w:eastAsiaTheme="minorHAnsi"/>
                <w:sz w:val="22"/>
                <w:szCs w:val="22"/>
                <w:lang w:eastAsia="en-US"/>
              </w:rPr>
              <w:t>контрольные тестовые</w:t>
            </w:r>
            <w:r>
              <w:rPr>
                <w:rFonts w:eastAsiaTheme="minorHAnsi"/>
                <w:lang w:eastAsia="en-US"/>
              </w:rPr>
              <w:t xml:space="preserve"> </w:t>
            </w:r>
            <w:r w:rsidRPr="001557C5">
              <w:rPr>
                <w:rFonts w:eastAsiaTheme="minorHAnsi"/>
                <w:sz w:val="22"/>
                <w:szCs w:val="22"/>
                <w:lang w:eastAsia="en-US"/>
              </w:rPr>
              <w:t xml:space="preserve">задания по истории России </w:t>
            </w:r>
            <w:r>
              <w:rPr>
                <w:rFonts w:eastAsiaTheme="minorHAnsi"/>
                <w:sz w:val="22"/>
                <w:szCs w:val="22"/>
                <w:lang w:eastAsia="en-US"/>
              </w:rPr>
              <w:t xml:space="preserve"> эпохи дворцовых переворотов.</w:t>
            </w:r>
          </w:p>
        </w:tc>
        <w:tc>
          <w:tcPr>
            <w:tcW w:w="1134" w:type="dxa"/>
          </w:tcPr>
          <w:p w:rsidR="00095C2A" w:rsidRDefault="00095C2A" w:rsidP="009310A1">
            <w:r>
              <w:rPr>
                <w:sz w:val="22"/>
                <w:szCs w:val="22"/>
              </w:rPr>
              <w:t>Тестирование по типу ОГЭ.</w:t>
            </w:r>
          </w:p>
        </w:tc>
        <w:tc>
          <w:tcPr>
            <w:tcW w:w="1842" w:type="dxa"/>
          </w:tcPr>
          <w:p w:rsidR="00095C2A" w:rsidRPr="00012AD9" w:rsidRDefault="00095C2A" w:rsidP="009310A1">
            <w:pPr>
              <w:widowControl w:val="0"/>
              <w:rPr>
                <w:color w:val="000000"/>
                <w:shd w:val="clear" w:color="auto" w:fill="FFFFFF"/>
              </w:rPr>
            </w:pPr>
            <w:r>
              <w:rPr>
                <w:color w:val="000000"/>
                <w:sz w:val="22"/>
                <w:szCs w:val="22"/>
                <w:shd w:val="clear" w:color="auto" w:fill="FFFFFF"/>
              </w:rPr>
              <w:t>Основные положения изученной темы: факты, события, исторические личности, даты, понятия, термины.</w:t>
            </w:r>
          </w:p>
        </w:tc>
        <w:tc>
          <w:tcPr>
            <w:tcW w:w="850" w:type="dxa"/>
          </w:tcPr>
          <w:p w:rsidR="00095C2A" w:rsidRDefault="00095C2A" w:rsidP="009310A1">
            <w:pPr>
              <w:autoSpaceDE w:val="0"/>
              <w:autoSpaceDN w:val="0"/>
              <w:adjustRightInd w:val="0"/>
              <w:rPr>
                <w:rFonts w:eastAsiaTheme="minorHAnsi"/>
                <w:lang w:eastAsia="en-US"/>
              </w:rPr>
            </w:pPr>
            <w:r>
              <w:rPr>
                <w:rFonts w:eastAsiaTheme="minorHAnsi"/>
                <w:sz w:val="22"/>
                <w:szCs w:val="22"/>
                <w:lang w:eastAsia="en-US"/>
              </w:rPr>
              <w:t>Индивидуальные задания.</w:t>
            </w:r>
          </w:p>
        </w:tc>
      </w:tr>
      <w:tr w:rsidR="00095C2A" w:rsidRPr="00681A5A" w:rsidTr="00C77840">
        <w:trPr>
          <w:trHeight w:val="403"/>
        </w:trPr>
        <w:tc>
          <w:tcPr>
            <w:tcW w:w="15592" w:type="dxa"/>
            <w:gridSpan w:val="9"/>
          </w:tcPr>
          <w:p w:rsidR="00095C2A" w:rsidRPr="00BD033D" w:rsidRDefault="00095C2A" w:rsidP="009310A1">
            <w:pPr>
              <w:autoSpaceDE w:val="0"/>
              <w:autoSpaceDN w:val="0"/>
              <w:adjustRightInd w:val="0"/>
              <w:jc w:val="center"/>
              <w:rPr>
                <w:rFonts w:eastAsiaTheme="minorHAnsi"/>
                <w:b/>
                <w:lang w:eastAsia="en-US"/>
              </w:rPr>
            </w:pPr>
            <w:r>
              <w:rPr>
                <w:rFonts w:eastAsiaTheme="minorHAnsi"/>
                <w:b/>
                <w:lang w:eastAsia="en-US"/>
              </w:rPr>
              <w:t xml:space="preserve">Тема 4. Российская империя при Екатерине </w:t>
            </w:r>
            <w:r>
              <w:rPr>
                <w:rFonts w:eastAsiaTheme="minorHAnsi"/>
                <w:b/>
                <w:lang w:val="en-US" w:eastAsia="en-US"/>
              </w:rPr>
              <w:t>II</w:t>
            </w:r>
            <w:r>
              <w:rPr>
                <w:rFonts w:eastAsiaTheme="minorHAnsi"/>
                <w:b/>
                <w:lang w:eastAsia="en-US"/>
              </w:rPr>
              <w:t>. (9 часов)</w:t>
            </w:r>
          </w:p>
        </w:tc>
      </w:tr>
      <w:tr w:rsidR="00095C2A" w:rsidRPr="00681A5A" w:rsidTr="00095C2A">
        <w:trPr>
          <w:trHeight w:val="403"/>
        </w:trPr>
        <w:tc>
          <w:tcPr>
            <w:tcW w:w="567" w:type="dxa"/>
          </w:tcPr>
          <w:p w:rsidR="00095C2A" w:rsidRDefault="00095C2A" w:rsidP="009310A1">
            <w:pPr>
              <w:widowControl w:val="0"/>
              <w:autoSpaceDE w:val="0"/>
              <w:autoSpaceDN w:val="0"/>
              <w:adjustRightInd w:val="0"/>
            </w:pPr>
            <w:r>
              <w:t>21</w:t>
            </w:r>
          </w:p>
        </w:tc>
        <w:tc>
          <w:tcPr>
            <w:tcW w:w="1985" w:type="dxa"/>
          </w:tcPr>
          <w:p w:rsidR="00095C2A" w:rsidRDefault="00095C2A" w:rsidP="009310A1">
            <w:pPr>
              <w:widowControl w:val="0"/>
              <w:autoSpaceDE w:val="0"/>
              <w:autoSpaceDN w:val="0"/>
              <w:adjustRightInd w:val="0"/>
            </w:pPr>
            <w:r>
              <w:rPr>
                <w:sz w:val="22"/>
                <w:szCs w:val="22"/>
              </w:rPr>
              <w:t>Россия в системе международных отношений.</w:t>
            </w:r>
          </w:p>
          <w:p w:rsidR="00095C2A" w:rsidRPr="00D6454B" w:rsidRDefault="00095C2A" w:rsidP="009310A1">
            <w:pPr>
              <w:widowControl w:val="0"/>
              <w:autoSpaceDE w:val="0"/>
              <w:autoSpaceDN w:val="0"/>
              <w:adjustRightInd w:val="0"/>
              <w:rPr>
                <w:i/>
              </w:rPr>
            </w:pPr>
            <w:r>
              <w:rPr>
                <w:i/>
                <w:sz w:val="22"/>
                <w:szCs w:val="22"/>
              </w:rPr>
              <w:t>Урок усвоения новых знаний и умений.</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p>
        </w:tc>
        <w:tc>
          <w:tcPr>
            <w:tcW w:w="6662" w:type="dxa"/>
          </w:tcPr>
          <w:p w:rsidR="00095C2A" w:rsidRDefault="00095C2A" w:rsidP="009310A1">
            <w:pPr>
              <w:autoSpaceDE w:val="0"/>
              <w:autoSpaceDN w:val="0"/>
              <w:adjustRightInd w:val="0"/>
              <w:rPr>
                <w:rFonts w:eastAsiaTheme="minorHAnsi"/>
                <w:bCs/>
                <w:lang w:eastAsia="en-US"/>
              </w:rPr>
            </w:pPr>
            <w:r>
              <w:rPr>
                <w:rFonts w:eastAsiaTheme="minorHAnsi"/>
                <w:b/>
                <w:bCs/>
                <w:sz w:val="22"/>
                <w:szCs w:val="22"/>
                <w:lang w:eastAsia="en-US"/>
              </w:rPr>
              <w:t xml:space="preserve">Анализировать, </w:t>
            </w:r>
            <w:r>
              <w:rPr>
                <w:rFonts w:eastAsiaTheme="minorHAnsi"/>
                <w:bCs/>
                <w:sz w:val="22"/>
                <w:szCs w:val="22"/>
                <w:lang w:eastAsia="en-US"/>
              </w:rPr>
              <w:t xml:space="preserve">с чем было связано изменение международных взаимоотношений в середине </w:t>
            </w:r>
            <w:r>
              <w:rPr>
                <w:rFonts w:eastAsiaTheme="minorHAnsi"/>
                <w:bCs/>
                <w:sz w:val="22"/>
                <w:szCs w:val="22"/>
                <w:lang w:val="en-US" w:eastAsia="en-US"/>
              </w:rPr>
              <w:t>XVIII</w:t>
            </w:r>
            <w:r>
              <w:rPr>
                <w:rFonts w:eastAsiaTheme="minorHAnsi"/>
                <w:bCs/>
                <w:sz w:val="22"/>
                <w:szCs w:val="22"/>
                <w:lang w:eastAsia="en-US"/>
              </w:rPr>
              <w:t xml:space="preserve"> века.</w:t>
            </w:r>
          </w:p>
          <w:p w:rsidR="00095C2A" w:rsidRDefault="00095C2A" w:rsidP="009310A1">
            <w:pPr>
              <w:autoSpaceDE w:val="0"/>
              <w:autoSpaceDN w:val="0"/>
              <w:adjustRightInd w:val="0"/>
              <w:rPr>
                <w:rFonts w:eastAsiaTheme="minorHAnsi"/>
                <w:bCs/>
                <w:lang w:eastAsia="en-US"/>
              </w:rPr>
            </w:pPr>
            <w:r>
              <w:rPr>
                <w:rFonts w:eastAsiaTheme="minorHAnsi"/>
                <w:b/>
                <w:bCs/>
                <w:sz w:val="22"/>
                <w:szCs w:val="22"/>
                <w:lang w:eastAsia="en-US"/>
              </w:rPr>
              <w:t xml:space="preserve">Объяснять, </w:t>
            </w:r>
            <w:r>
              <w:rPr>
                <w:rFonts w:eastAsiaTheme="minorHAnsi"/>
                <w:bCs/>
                <w:sz w:val="22"/>
                <w:szCs w:val="22"/>
                <w:lang w:eastAsia="en-US"/>
              </w:rPr>
              <w:t>как развивались взаимоотношения России и Франции после Семилетней войны.</w:t>
            </w:r>
          </w:p>
          <w:p w:rsidR="00095C2A" w:rsidRPr="00D6454B" w:rsidRDefault="00095C2A" w:rsidP="009310A1">
            <w:pPr>
              <w:autoSpaceDE w:val="0"/>
              <w:autoSpaceDN w:val="0"/>
              <w:adjustRightInd w:val="0"/>
              <w:rPr>
                <w:rFonts w:eastAsiaTheme="minorHAnsi"/>
                <w:bCs/>
                <w:lang w:eastAsia="en-US"/>
              </w:rPr>
            </w:pPr>
            <w:r>
              <w:rPr>
                <w:rFonts w:eastAsiaTheme="minorHAnsi"/>
                <w:b/>
                <w:bCs/>
                <w:sz w:val="22"/>
                <w:szCs w:val="22"/>
                <w:lang w:eastAsia="en-US"/>
              </w:rPr>
              <w:t xml:space="preserve">Характеризовать </w:t>
            </w:r>
            <w:r>
              <w:rPr>
                <w:rFonts w:eastAsiaTheme="minorHAnsi"/>
                <w:bCs/>
                <w:sz w:val="22"/>
                <w:szCs w:val="22"/>
                <w:lang w:eastAsia="en-US"/>
              </w:rPr>
              <w:t>торговые и культурные русско-английские связи в изучаемый период.</w:t>
            </w:r>
          </w:p>
        </w:tc>
        <w:tc>
          <w:tcPr>
            <w:tcW w:w="1134" w:type="dxa"/>
          </w:tcPr>
          <w:p w:rsidR="00095C2A" w:rsidRDefault="00095C2A" w:rsidP="009310A1">
            <w:r>
              <w:rPr>
                <w:sz w:val="22"/>
                <w:szCs w:val="22"/>
              </w:rPr>
              <w:t>Вопросы и задания на стр. 8 учебника.</w:t>
            </w:r>
          </w:p>
        </w:tc>
        <w:tc>
          <w:tcPr>
            <w:tcW w:w="1842" w:type="dxa"/>
          </w:tcPr>
          <w:p w:rsidR="00095C2A" w:rsidRDefault="00095C2A" w:rsidP="009310A1">
            <w:pPr>
              <w:widowControl w:val="0"/>
              <w:rPr>
                <w:color w:val="000000"/>
                <w:shd w:val="clear" w:color="auto" w:fill="FFFFFF"/>
              </w:rPr>
            </w:pPr>
            <w:r>
              <w:rPr>
                <w:color w:val="000000"/>
                <w:sz w:val="22"/>
                <w:szCs w:val="22"/>
                <w:shd w:val="clear" w:color="auto" w:fill="FFFFFF"/>
              </w:rPr>
              <w:t xml:space="preserve">Россия и Франция. Россия и Англия. Россия и Австрия. Россия и Пруссия. Россия и Швеция. Россия и Речь Посполитая. Отношения России  с Турцией и Крымом. </w:t>
            </w:r>
          </w:p>
        </w:tc>
        <w:tc>
          <w:tcPr>
            <w:tcW w:w="850" w:type="dxa"/>
          </w:tcPr>
          <w:p w:rsidR="00095C2A" w:rsidRDefault="00095C2A" w:rsidP="009310A1">
            <w:pPr>
              <w:autoSpaceDE w:val="0"/>
              <w:autoSpaceDN w:val="0"/>
              <w:adjustRightInd w:val="0"/>
              <w:rPr>
                <w:rFonts w:eastAsiaTheme="minorHAnsi"/>
                <w:lang w:eastAsia="en-US"/>
              </w:rPr>
            </w:pPr>
            <w:r>
              <w:rPr>
                <w:rFonts w:eastAsiaTheme="minorHAnsi"/>
                <w:sz w:val="22"/>
                <w:szCs w:val="22"/>
                <w:lang w:eastAsia="en-US"/>
              </w:rPr>
              <w:t>§17</w:t>
            </w:r>
          </w:p>
        </w:tc>
      </w:tr>
      <w:tr w:rsidR="00095C2A" w:rsidRPr="00681A5A" w:rsidTr="00095C2A">
        <w:trPr>
          <w:trHeight w:val="403"/>
        </w:trPr>
        <w:tc>
          <w:tcPr>
            <w:tcW w:w="567" w:type="dxa"/>
          </w:tcPr>
          <w:p w:rsidR="00095C2A" w:rsidRDefault="00095C2A" w:rsidP="009310A1">
            <w:pPr>
              <w:widowControl w:val="0"/>
              <w:autoSpaceDE w:val="0"/>
              <w:autoSpaceDN w:val="0"/>
              <w:adjustRightInd w:val="0"/>
            </w:pPr>
            <w:r>
              <w:lastRenderedPageBreak/>
              <w:t>22</w:t>
            </w:r>
          </w:p>
        </w:tc>
        <w:tc>
          <w:tcPr>
            <w:tcW w:w="1985" w:type="dxa"/>
          </w:tcPr>
          <w:p w:rsidR="00095C2A" w:rsidRDefault="00095C2A" w:rsidP="009310A1">
            <w:pPr>
              <w:widowControl w:val="0"/>
              <w:autoSpaceDE w:val="0"/>
              <w:autoSpaceDN w:val="0"/>
              <w:adjustRightInd w:val="0"/>
            </w:pPr>
            <w:r>
              <w:rPr>
                <w:sz w:val="22"/>
                <w:szCs w:val="22"/>
              </w:rPr>
              <w:t xml:space="preserve">Внутренняя политика Екатерины </w:t>
            </w:r>
            <w:r>
              <w:rPr>
                <w:sz w:val="22"/>
                <w:szCs w:val="22"/>
                <w:lang w:val="en-US"/>
              </w:rPr>
              <w:t>II</w:t>
            </w:r>
            <w:r>
              <w:rPr>
                <w:sz w:val="22"/>
                <w:szCs w:val="22"/>
              </w:rPr>
              <w:t>.</w:t>
            </w:r>
          </w:p>
          <w:p w:rsidR="00095C2A" w:rsidRPr="00B54D86" w:rsidRDefault="00095C2A" w:rsidP="009310A1">
            <w:pPr>
              <w:widowControl w:val="0"/>
              <w:autoSpaceDE w:val="0"/>
              <w:autoSpaceDN w:val="0"/>
              <w:adjustRightInd w:val="0"/>
              <w:rPr>
                <w:i/>
              </w:rPr>
            </w:pPr>
            <w:r>
              <w:rPr>
                <w:i/>
                <w:sz w:val="22"/>
                <w:szCs w:val="22"/>
              </w:rPr>
              <w:t>Комбинированный урок.</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p>
        </w:tc>
        <w:tc>
          <w:tcPr>
            <w:tcW w:w="6662" w:type="dxa"/>
          </w:tcPr>
          <w:p w:rsidR="00095C2A" w:rsidRDefault="00095C2A" w:rsidP="009310A1">
            <w:pPr>
              <w:autoSpaceDE w:val="0"/>
              <w:autoSpaceDN w:val="0"/>
              <w:adjustRightInd w:val="0"/>
              <w:rPr>
                <w:rFonts w:eastAsiaTheme="minorHAnsi"/>
                <w:bCs/>
                <w:lang w:eastAsia="en-US"/>
              </w:rPr>
            </w:pPr>
            <w:r>
              <w:rPr>
                <w:rFonts w:eastAsiaTheme="minorHAnsi"/>
                <w:b/>
                <w:bCs/>
                <w:sz w:val="22"/>
                <w:szCs w:val="22"/>
                <w:lang w:eastAsia="en-US"/>
              </w:rPr>
              <w:t xml:space="preserve">Характеризовать </w:t>
            </w:r>
            <w:r>
              <w:rPr>
                <w:rFonts w:eastAsiaTheme="minorHAnsi"/>
                <w:bCs/>
                <w:sz w:val="22"/>
                <w:szCs w:val="22"/>
                <w:lang w:eastAsia="en-US"/>
              </w:rPr>
              <w:t xml:space="preserve">внутреннюю политику Екатерины </w:t>
            </w:r>
            <w:r>
              <w:rPr>
                <w:rFonts w:eastAsiaTheme="minorHAnsi"/>
                <w:bCs/>
                <w:sz w:val="22"/>
                <w:szCs w:val="22"/>
                <w:lang w:val="en-US" w:eastAsia="en-US"/>
              </w:rPr>
              <w:t>II</w:t>
            </w:r>
            <w:r>
              <w:rPr>
                <w:rFonts w:eastAsiaTheme="minorHAnsi"/>
                <w:bCs/>
                <w:sz w:val="22"/>
                <w:szCs w:val="22"/>
                <w:lang w:eastAsia="en-US"/>
              </w:rPr>
              <w:t xml:space="preserve">, </w:t>
            </w:r>
            <w:r>
              <w:rPr>
                <w:rFonts w:eastAsiaTheme="minorHAnsi"/>
                <w:b/>
                <w:bCs/>
                <w:sz w:val="22"/>
                <w:szCs w:val="22"/>
                <w:lang w:eastAsia="en-US"/>
              </w:rPr>
              <w:t xml:space="preserve">сравнивать </w:t>
            </w:r>
            <w:r>
              <w:rPr>
                <w:rFonts w:eastAsiaTheme="minorHAnsi"/>
                <w:bCs/>
                <w:sz w:val="22"/>
                <w:szCs w:val="22"/>
                <w:lang w:eastAsia="en-US"/>
              </w:rPr>
              <w:t xml:space="preserve">её с внутренней политикой Петра </w:t>
            </w:r>
            <w:r>
              <w:rPr>
                <w:rFonts w:eastAsiaTheme="minorHAnsi"/>
                <w:bCs/>
                <w:sz w:val="22"/>
                <w:szCs w:val="22"/>
                <w:lang w:val="en-US" w:eastAsia="en-US"/>
              </w:rPr>
              <w:t>I</w:t>
            </w:r>
            <w:r>
              <w:rPr>
                <w:rFonts w:eastAsiaTheme="minorHAnsi"/>
                <w:bCs/>
                <w:sz w:val="22"/>
                <w:szCs w:val="22"/>
                <w:lang w:eastAsia="en-US"/>
              </w:rPr>
              <w:t>.</w:t>
            </w:r>
          </w:p>
          <w:p w:rsidR="00095C2A" w:rsidRDefault="00095C2A" w:rsidP="009310A1">
            <w:pPr>
              <w:autoSpaceDE w:val="0"/>
              <w:autoSpaceDN w:val="0"/>
              <w:adjustRightInd w:val="0"/>
              <w:rPr>
                <w:rFonts w:eastAsiaTheme="minorHAnsi"/>
                <w:bCs/>
                <w:lang w:eastAsia="en-US"/>
              </w:rPr>
            </w:pPr>
            <w:r>
              <w:rPr>
                <w:rFonts w:eastAsiaTheme="minorHAnsi"/>
                <w:b/>
                <w:bCs/>
                <w:sz w:val="22"/>
                <w:szCs w:val="22"/>
                <w:lang w:eastAsia="en-US"/>
              </w:rPr>
              <w:t xml:space="preserve">Объяснять </w:t>
            </w:r>
            <w:r>
              <w:rPr>
                <w:rFonts w:eastAsiaTheme="minorHAnsi"/>
                <w:bCs/>
                <w:sz w:val="22"/>
                <w:szCs w:val="22"/>
                <w:lang w:eastAsia="en-US"/>
              </w:rPr>
              <w:t>«политику просвещённого абсолютизма», мероприятия, проводимые в духе данной политики.</w:t>
            </w:r>
          </w:p>
          <w:p w:rsidR="00095C2A" w:rsidRPr="00DC50FC" w:rsidRDefault="00095C2A" w:rsidP="009310A1">
            <w:pPr>
              <w:autoSpaceDE w:val="0"/>
              <w:autoSpaceDN w:val="0"/>
              <w:adjustRightInd w:val="0"/>
              <w:rPr>
                <w:rFonts w:eastAsiaTheme="minorHAnsi"/>
                <w:bCs/>
                <w:lang w:eastAsia="en-US"/>
              </w:rPr>
            </w:pPr>
            <w:r>
              <w:rPr>
                <w:rFonts w:eastAsiaTheme="minorHAnsi"/>
                <w:b/>
                <w:bCs/>
                <w:sz w:val="22"/>
                <w:szCs w:val="22"/>
                <w:lang w:eastAsia="en-US"/>
              </w:rPr>
              <w:t xml:space="preserve">Анализировать </w:t>
            </w:r>
            <w:r>
              <w:rPr>
                <w:rFonts w:eastAsiaTheme="minorHAnsi"/>
                <w:bCs/>
                <w:sz w:val="22"/>
                <w:szCs w:val="22"/>
                <w:lang w:eastAsia="en-US"/>
              </w:rPr>
              <w:t xml:space="preserve">реформы Екатерины </w:t>
            </w:r>
            <w:r>
              <w:rPr>
                <w:rFonts w:eastAsiaTheme="minorHAnsi"/>
                <w:bCs/>
                <w:sz w:val="22"/>
                <w:szCs w:val="22"/>
                <w:lang w:val="en-US" w:eastAsia="en-US"/>
              </w:rPr>
              <w:t>II</w:t>
            </w:r>
            <w:r>
              <w:rPr>
                <w:rFonts w:eastAsiaTheme="minorHAnsi"/>
                <w:bCs/>
                <w:sz w:val="22"/>
                <w:szCs w:val="22"/>
                <w:lang w:eastAsia="en-US"/>
              </w:rPr>
              <w:t xml:space="preserve"> (Жалованная грамота дворянству, Жалованная грамота городам и др.)</w:t>
            </w:r>
          </w:p>
        </w:tc>
        <w:tc>
          <w:tcPr>
            <w:tcW w:w="1134" w:type="dxa"/>
          </w:tcPr>
          <w:p w:rsidR="00095C2A" w:rsidRDefault="00095C2A" w:rsidP="009310A1">
            <w:r>
              <w:rPr>
                <w:sz w:val="22"/>
                <w:szCs w:val="22"/>
              </w:rPr>
              <w:t>Работа с документом на стр.14-15 учебника.</w:t>
            </w:r>
          </w:p>
        </w:tc>
        <w:tc>
          <w:tcPr>
            <w:tcW w:w="1842" w:type="dxa"/>
          </w:tcPr>
          <w:p w:rsidR="00095C2A" w:rsidRPr="00B54D86" w:rsidRDefault="00095C2A" w:rsidP="009310A1">
            <w:pPr>
              <w:widowControl w:val="0"/>
              <w:rPr>
                <w:color w:val="000000"/>
                <w:shd w:val="clear" w:color="auto" w:fill="FFFFFF"/>
              </w:rPr>
            </w:pPr>
            <w:r w:rsidRPr="00B54D86">
              <w:rPr>
                <w:color w:val="000000"/>
                <w:sz w:val="22"/>
                <w:szCs w:val="22"/>
                <w:shd w:val="clear" w:color="auto" w:fill="FFFFFF"/>
              </w:rPr>
              <w:t>Внутренняя политика Екатерины II. Личность императрицы. Идеи Просвещения. «Просвещенный абсолютизм», его особенности в России.</w:t>
            </w:r>
          </w:p>
        </w:tc>
        <w:tc>
          <w:tcPr>
            <w:tcW w:w="850" w:type="dxa"/>
          </w:tcPr>
          <w:p w:rsidR="00095C2A" w:rsidRDefault="00095C2A" w:rsidP="009310A1">
            <w:pPr>
              <w:autoSpaceDE w:val="0"/>
              <w:autoSpaceDN w:val="0"/>
              <w:adjustRightInd w:val="0"/>
              <w:rPr>
                <w:rFonts w:eastAsiaTheme="minorHAnsi"/>
                <w:lang w:eastAsia="en-US"/>
              </w:rPr>
            </w:pPr>
            <w:r>
              <w:rPr>
                <w:rFonts w:eastAsiaTheme="minorHAnsi"/>
                <w:sz w:val="22"/>
                <w:szCs w:val="22"/>
                <w:lang w:eastAsia="en-US"/>
              </w:rPr>
              <w:t>§18</w:t>
            </w:r>
          </w:p>
        </w:tc>
      </w:tr>
      <w:tr w:rsidR="00095C2A" w:rsidRPr="00681A5A" w:rsidTr="00095C2A">
        <w:trPr>
          <w:trHeight w:val="403"/>
        </w:trPr>
        <w:tc>
          <w:tcPr>
            <w:tcW w:w="567" w:type="dxa"/>
          </w:tcPr>
          <w:p w:rsidR="00095C2A" w:rsidRDefault="00095C2A" w:rsidP="009310A1">
            <w:pPr>
              <w:widowControl w:val="0"/>
              <w:autoSpaceDE w:val="0"/>
              <w:autoSpaceDN w:val="0"/>
              <w:adjustRightInd w:val="0"/>
            </w:pPr>
            <w:r>
              <w:t>23</w:t>
            </w:r>
          </w:p>
        </w:tc>
        <w:tc>
          <w:tcPr>
            <w:tcW w:w="1985" w:type="dxa"/>
          </w:tcPr>
          <w:p w:rsidR="00095C2A" w:rsidRDefault="00095C2A" w:rsidP="009310A1">
            <w:pPr>
              <w:widowControl w:val="0"/>
              <w:autoSpaceDE w:val="0"/>
              <w:autoSpaceDN w:val="0"/>
              <w:adjustRightInd w:val="0"/>
            </w:pPr>
            <w:r>
              <w:rPr>
                <w:sz w:val="22"/>
                <w:szCs w:val="22"/>
              </w:rPr>
              <w:t xml:space="preserve">Экономическое развитие России при Екатерине </w:t>
            </w:r>
            <w:r>
              <w:rPr>
                <w:sz w:val="22"/>
                <w:szCs w:val="22"/>
                <w:lang w:val="en-US"/>
              </w:rPr>
              <w:t>II</w:t>
            </w:r>
            <w:r>
              <w:rPr>
                <w:sz w:val="22"/>
                <w:szCs w:val="22"/>
              </w:rPr>
              <w:t>.</w:t>
            </w:r>
          </w:p>
          <w:p w:rsidR="00095C2A" w:rsidRPr="00DC50FC" w:rsidRDefault="00095C2A" w:rsidP="009310A1">
            <w:pPr>
              <w:widowControl w:val="0"/>
              <w:autoSpaceDE w:val="0"/>
              <w:autoSpaceDN w:val="0"/>
              <w:adjustRightInd w:val="0"/>
              <w:rPr>
                <w:i/>
              </w:rPr>
            </w:pPr>
            <w:r>
              <w:rPr>
                <w:i/>
                <w:sz w:val="22"/>
                <w:szCs w:val="22"/>
              </w:rPr>
              <w:t>Урок самостоятельной работы.</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p>
        </w:tc>
        <w:tc>
          <w:tcPr>
            <w:tcW w:w="6662" w:type="dxa"/>
          </w:tcPr>
          <w:p w:rsidR="00095C2A" w:rsidRPr="00DC50FC" w:rsidRDefault="00095C2A" w:rsidP="009310A1">
            <w:pPr>
              <w:widowControl w:val="0"/>
              <w:jc w:val="both"/>
            </w:pPr>
            <w:r w:rsidRPr="00DC50FC">
              <w:rPr>
                <w:rFonts w:eastAsia="Trebuchet MS"/>
                <w:b/>
                <w:bCs/>
                <w:color w:val="000000"/>
                <w:sz w:val="22"/>
                <w:szCs w:val="22"/>
                <w:shd w:val="clear" w:color="auto" w:fill="FFFFFF"/>
              </w:rPr>
              <w:t xml:space="preserve">Рассказывать </w:t>
            </w:r>
            <w:r w:rsidRPr="00DC50FC">
              <w:rPr>
                <w:rFonts w:eastAsia="Trebuchet MS"/>
                <w:color w:val="000000"/>
                <w:sz w:val="22"/>
                <w:szCs w:val="22"/>
                <w:shd w:val="clear" w:color="auto" w:fill="FFFFFF"/>
              </w:rPr>
              <w:t>об экономическом развитии России, используя</w:t>
            </w:r>
          </w:p>
          <w:p w:rsidR="00095C2A" w:rsidRPr="00DC50FC" w:rsidRDefault="00095C2A" w:rsidP="009310A1">
            <w:pPr>
              <w:widowControl w:val="0"/>
              <w:jc w:val="both"/>
            </w:pPr>
            <w:r w:rsidRPr="00DC50FC">
              <w:rPr>
                <w:rFonts w:eastAsia="Trebuchet MS"/>
                <w:color w:val="000000"/>
                <w:sz w:val="22"/>
                <w:szCs w:val="22"/>
                <w:shd w:val="clear" w:color="auto" w:fill="FFFFFF"/>
              </w:rPr>
              <w:t>исторические карты как источник информации.</w:t>
            </w:r>
          </w:p>
          <w:p w:rsidR="00095C2A" w:rsidRPr="00DC50FC" w:rsidRDefault="00095C2A" w:rsidP="009310A1">
            <w:pPr>
              <w:widowControl w:val="0"/>
              <w:jc w:val="both"/>
            </w:pPr>
            <w:r w:rsidRPr="00DC50FC">
              <w:rPr>
                <w:rFonts w:eastAsia="Trebuchet MS"/>
                <w:b/>
                <w:bCs/>
                <w:color w:val="000000"/>
                <w:sz w:val="22"/>
                <w:szCs w:val="22"/>
                <w:shd w:val="clear" w:color="auto" w:fill="FFFFFF"/>
              </w:rPr>
              <w:t xml:space="preserve">Характеризовать </w:t>
            </w:r>
            <w:r w:rsidRPr="00DC50FC">
              <w:rPr>
                <w:rFonts w:eastAsia="Trebuchet MS"/>
                <w:color w:val="000000"/>
                <w:sz w:val="22"/>
                <w:szCs w:val="22"/>
                <w:shd w:val="clear" w:color="auto" w:fill="FFFFFF"/>
              </w:rPr>
              <w:t>положение крестьян во второй половине</w:t>
            </w:r>
          </w:p>
          <w:p w:rsidR="00095C2A" w:rsidRPr="00DC50FC" w:rsidRDefault="00095C2A" w:rsidP="009310A1">
            <w:pPr>
              <w:widowControl w:val="0"/>
              <w:jc w:val="both"/>
            </w:pPr>
            <w:r w:rsidRPr="00DC50FC">
              <w:rPr>
                <w:rFonts w:eastAsia="Trebuchet MS"/>
                <w:color w:val="000000"/>
                <w:sz w:val="22"/>
                <w:szCs w:val="22"/>
                <w:shd w:val="clear" w:color="auto" w:fill="FFFFFF"/>
              </w:rPr>
              <w:t>XVIII в.</w:t>
            </w:r>
          </w:p>
          <w:p w:rsidR="00095C2A" w:rsidRDefault="00095C2A" w:rsidP="009310A1">
            <w:pPr>
              <w:widowControl w:val="0"/>
              <w:jc w:val="both"/>
              <w:rPr>
                <w:rFonts w:eastAsia="Trebuchet MS"/>
                <w:color w:val="000000"/>
                <w:shd w:val="clear" w:color="auto" w:fill="FFFFFF"/>
              </w:rPr>
            </w:pPr>
            <w:r w:rsidRPr="00DC50FC">
              <w:rPr>
                <w:rFonts w:eastAsia="Trebuchet MS"/>
                <w:b/>
                <w:bCs/>
                <w:color w:val="000000"/>
                <w:sz w:val="22"/>
                <w:szCs w:val="22"/>
                <w:shd w:val="clear" w:color="auto" w:fill="FFFFFF"/>
              </w:rPr>
              <w:t xml:space="preserve">Сопоставлять </w:t>
            </w:r>
            <w:r w:rsidRPr="00DC50FC">
              <w:rPr>
                <w:rFonts w:eastAsia="Trebuchet MS"/>
                <w:color w:val="000000"/>
                <w:sz w:val="22"/>
                <w:szCs w:val="22"/>
                <w:shd w:val="clear" w:color="auto" w:fill="FFFFFF"/>
              </w:rPr>
              <w:t>экономическое развитие страны,</w:t>
            </w:r>
            <w:r>
              <w:rPr>
                <w:rFonts w:eastAsia="Trebuchet MS"/>
                <w:color w:val="000000"/>
                <w:sz w:val="22"/>
                <w:szCs w:val="22"/>
                <w:shd w:val="clear" w:color="auto" w:fill="FFFFFF"/>
              </w:rPr>
              <w:t xml:space="preserve"> социальную политику при Петре </w:t>
            </w:r>
            <w:r>
              <w:rPr>
                <w:rFonts w:eastAsia="Trebuchet MS"/>
                <w:color w:val="000000"/>
                <w:sz w:val="22"/>
                <w:szCs w:val="22"/>
                <w:shd w:val="clear" w:color="auto" w:fill="FFFFFF"/>
                <w:lang w:val="en-US"/>
              </w:rPr>
              <w:t>I</w:t>
            </w:r>
            <w:r w:rsidRPr="00DC50FC">
              <w:rPr>
                <w:rFonts w:eastAsia="Trebuchet MS"/>
                <w:color w:val="000000"/>
                <w:sz w:val="22"/>
                <w:szCs w:val="22"/>
                <w:shd w:val="clear" w:color="auto" w:fill="FFFFFF"/>
              </w:rPr>
              <w:t xml:space="preserve"> и Екатерине II.</w:t>
            </w:r>
          </w:p>
          <w:p w:rsidR="00095C2A" w:rsidRPr="00DC50FC" w:rsidRDefault="00095C2A" w:rsidP="009310A1">
            <w:pPr>
              <w:widowControl w:val="0"/>
              <w:jc w:val="both"/>
            </w:pPr>
            <w:r>
              <w:rPr>
                <w:b/>
                <w:sz w:val="22"/>
                <w:szCs w:val="22"/>
              </w:rPr>
              <w:t xml:space="preserve">Анализировать </w:t>
            </w:r>
            <w:r>
              <w:rPr>
                <w:sz w:val="22"/>
                <w:szCs w:val="22"/>
              </w:rPr>
              <w:t xml:space="preserve">развитие промышленности и сельского хозяйства в годы правления Екатерины </w:t>
            </w:r>
            <w:r>
              <w:rPr>
                <w:sz w:val="22"/>
                <w:szCs w:val="22"/>
                <w:lang w:val="en-US"/>
              </w:rPr>
              <w:t>II</w:t>
            </w:r>
            <w:r>
              <w:rPr>
                <w:sz w:val="22"/>
                <w:szCs w:val="22"/>
              </w:rPr>
              <w:t>.</w:t>
            </w:r>
          </w:p>
          <w:p w:rsidR="00095C2A" w:rsidRPr="00DC50FC" w:rsidRDefault="00095C2A" w:rsidP="009310A1">
            <w:pPr>
              <w:autoSpaceDE w:val="0"/>
              <w:autoSpaceDN w:val="0"/>
              <w:adjustRightInd w:val="0"/>
              <w:rPr>
                <w:rFonts w:eastAsiaTheme="minorHAnsi"/>
                <w:b/>
                <w:bCs/>
                <w:lang w:eastAsia="en-US"/>
              </w:rPr>
            </w:pPr>
          </w:p>
        </w:tc>
        <w:tc>
          <w:tcPr>
            <w:tcW w:w="1134" w:type="dxa"/>
          </w:tcPr>
          <w:p w:rsidR="00095C2A" w:rsidRDefault="00095C2A" w:rsidP="009310A1">
            <w:r>
              <w:rPr>
                <w:sz w:val="22"/>
                <w:szCs w:val="22"/>
              </w:rPr>
              <w:t>Составить сообщение о развитии транспортных  путей, торговли и денежной системы.</w:t>
            </w:r>
          </w:p>
        </w:tc>
        <w:tc>
          <w:tcPr>
            <w:tcW w:w="1842" w:type="dxa"/>
          </w:tcPr>
          <w:p w:rsidR="00095C2A" w:rsidRPr="00DC50FC" w:rsidRDefault="00095C2A" w:rsidP="009310A1">
            <w:pPr>
              <w:widowControl w:val="0"/>
              <w:rPr>
                <w:color w:val="000000"/>
                <w:shd w:val="clear" w:color="auto" w:fill="FFFFFF"/>
              </w:rPr>
            </w:pPr>
            <w:r w:rsidRPr="00DC50FC">
              <w:rPr>
                <w:color w:val="000000"/>
                <w:sz w:val="22"/>
                <w:szCs w:val="22"/>
                <w:shd w:val="clear" w:color="auto" w:fill="FFFFFF"/>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DC50FC">
              <w:rPr>
                <w:i/>
                <w:color w:val="000000"/>
                <w:sz w:val="22"/>
                <w:szCs w:val="22"/>
                <w:shd w:val="clear" w:color="auto" w:fill="FFFFFF"/>
              </w:rPr>
              <w:t>Дворовые люди.</w:t>
            </w:r>
            <w:r w:rsidRPr="00DC50FC">
              <w:rPr>
                <w:color w:val="000000"/>
                <w:sz w:val="22"/>
                <w:szCs w:val="22"/>
                <w:shd w:val="clear" w:color="auto" w:fill="FFFFFF"/>
              </w:rPr>
              <w:t xml:space="preserve"> Роль крепостного строя в экономике страны. </w:t>
            </w:r>
          </w:p>
          <w:p w:rsidR="00095C2A" w:rsidRPr="00DC50FC" w:rsidRDefault="00095C2A" w:rsidP="009310A1">
            <w:pPr>
              <w:widowControl w:val="0"/>
              <w:rPr>
                <w:color w:val="000000"/>
                <w:shd w:val="clear" w:color="auto" w:fill="FFFFFF"/>
              </w:rPr>
            </w:pPr>
            <w:r w:rsidRPr="00DC50FC">
              <w:rPr>
                <w:color w:val="000000"/>
                <w:sz w:val="22"/>
                <w:szCs w:val="22"/>
                <w:shd w:val="clear" w:color="auto" w:fill="FFFFFF"/>
              </w:rPr>
              <w:t>Промышленность в городе и деревне.</w:t>
            </w:r>
          </w:p>
        </w:tc>
        <w:tc>
          <w:tcPr>
            <w:tcW w:w="850" w:type="dxa"/>
          </w:tcPr>
          <w:p w:rsidR="00095C2A" w:rsidRDefault="00095C2A" w:rsidP="009310A1">
            <w:pPr>
              <w:autoSpaceDE w:val="0"/>
              <w:autoSpaceDN w:val="0"/>
              <w:adjustRightInd w:val="0"/>
              <w:rPr>
                <w:rFonts w:eastAsiaTheme="minorHAnsi"/>
                <w:lang w:eastAsia="en-US"/>
              </w:rPr>
            </w:pPr>
            <w:r>
              <w:rPr>
                <w:rFonts w:eastAsiaTheme="minorHAnsi"/>
                <w:sz w:val="22"/>
                <w:szCs w:val="22"/>
                <w:lang w:eastAsia="en-US"/>
              </w:rPr>
              <w:t>§19</w:t>
            </w:r>
          </w:p>
        </w:tc>
      </w:tr>
      <w:tr w:rsidR="00095C2A" w:rsidRPr="00681A5A" w:rsidTr="00095C2A">
        <w:trPr>
          <w:trHeight w:val="403"/>
        </w:trPr>
        <w:tc>
          <w:tcPr>
            <w:tcW w:w="567" w:type="dxa"/>
          </w:tcPr>
          <w:p w:rsidR="00095C2A" w:rsidRDefault="00095C2A" w:rsidP="009310A1">
            <w:pPr>
              <w:widowControl w:val="0"/>
              <w:autoSpaceDE w:val="0"/>
              <w:autoSpaceDN w:val="0"/>
              <w:adjustRightInd w:val="0"/>
            </w:pPr>
            <w:r>
              <w:t>24</w:t>
            </w:r>
          </w:p>
        </w:tc>
        <w:tc>
          <w:tcPr>
            <w:tcW w:w="1985" w:type="dxa"/>
          </w:tcPr>
          <w:p w:rsidR="00095C2A" w:rsidRDefault="00095C2A" w:rsidP="009310A1">
            <w:pPr>
              <w:widowControl w:val="0"/>
              <w:autoSpaceDE w:val="0"/>
              <w:autoSpaceDN w:val="0"/>
              <w:adjustRightInd w:val="0"/>
            </w:pPr>
            <w:r>
              <w:rPr>
                <w:sz w:val="22"/>
                <w:szCs w:val="22"/>
              </w:rPr>
              <w:t xml:space="preserve">Социальная структура </w:t>
            </w:r>
            <w:r>
              <w:rPr>
                <w:sz w:val="22"/>
                <w:szCs w:val="22"/>
              </w:rPr>
              <w:lastRenderedPageBreak/>
              <w:t xml:space="preserve">российского общества второй половины </w:t>
            </w:r>
            <w:r>
              <w:rPr>
                <w:sz w:val="22"/>
                <w:szCs w:val="22"/>
                <w:lang w:val="en-US"/>
              </w:rPr>
              <w:t>XVIII</w:t>
            </w:r>
            <w:r>
              <w:rPr>
                <w:sz w:val="22"/>
                <w:szCs w:val="22"/>
              </w:rPr>
              <w:t xml:space="preserve"> века.</w:t>
            </w:r>
          </w:p>
          <w:p w:rsidR="00095C2A" w:rsidRPr="00DC50FC" w:rsidRDefault="00095C2A" w:rsidP="009310A1">
            <w:pPr>
              <w:widowControl w:val="0"/>
              <w:autoSpaceDE w:val="0"/>
              <w:autoSpaceDN w:val="0"/>
              <w:adjustRightInd w:val="0"/>
              <w:rPr>
                <w:i/>
              </w:rPr>
            </w:pPr>
            <w:r>
              <w:rPr>
                <w:i/>
                <w:sz w:val="22"/>
                <w:szCs w:val="22"/>
              </w:rPr>
              <w:t>Комбинированный урок.</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p>
        </w:tc>
        <w:tc>
          <w:tcPr>
            <w:tcW w:w="6662" w:type="dxa"/>
          </w:tcPr>
          <w:p w:rsidR="00095C2A" w:rsidRPr="00DC50FC" w:rsidRDefault="00095C2A" w:rsidP="009310A1">
            <w:pPr>
              <w:widowControl w:val="0"/>
              <w:jc w:val="both"/>
            </w:pPr>
            <w:r w:rsidRPr="00DC50FC">
              <w:rPr>
                <w:rFonts w:eastAsia="Trebuchet MS"/>
                <w:b/>
                <w:bCs/>
                <w:color w:val="000000"/>
                <w:sz w:val="22"/>
                <w:szCs w:val="22"/>
                <w:shd w:val="clear" w:color="auto" w:fill="FFFFFF"/>
              </w:rPr>
              <w:t xml:space="preserve">Анализировать </w:t>
            </w:r>
            <w:r w:rsidRPr="00DC50FC">
              <w:rPr>
                <w:rFonts w:eastAsia="Trebuchet MS"/>
                <w:color w:val="000000"/>
                <w:sz w:val="22"/>
                <w:szCs w:val="22"/>
                <w:shd w:val="clear" w:color="auto" w:fill="FFFFFF"/>
              </w:rPr>
              <w:t>отрывки из жалованных грамот дворянству</w:t>
            </w:r>
          </w:p>
          <w:p w:rsidR="00095C2A" w:rsidRPr="00DC50FC" w:rsidRDefault="00095C2A" w:rsidP="009310A1">
            <w:pPr>
              <w:widowControl w:val="0"/>
              <w:jc w:val="both"/>
            </w:pPr>
            <w:r w:rsidRPr="00DC50FC">
              <w:rPr>
                <w:rFonts w:eastAsia="Trebuchet MS"/>
                <w:color w:val="000000"/>
                <w:sz w:val="22"/>
                <w:szCs w:val="22"/>
                <w:shd w:val="clear" w:color="auto" w:fill="FFFFFF"/>
              </w:rPr>
              <w:t>и городам для оценки прав и привилегий дворянства и выс</w:t>
            </w:r>
            <w:r w:rsidRPr="00DC50FC">
              <w:rPr>
                <w:rFonts w:eastAsia="Trebuchet MS"/>
                <w:color w:val="000000"/>
                <w:sz w:val="22"/>
                <w:szCs w:val="22"/>
                <w:shd w:val="clear" w:color="auto" w:fill="FFFFFF"/>
              </w:rPr>
              <w:softHyphen/>
              <w:t xml:space="preserve">ших </w:t>
            </w:r>
            <w:r w:rsidRPr="00DC50FC">
              <w:rPr>
                <w:rFonts w:eastAsia="Trebuchet MS"/>
                <w:color w:val="000000"/>
                <w:sz w:val="22"/>
                <w:szCs w:val="22"/>
                <w:shd w:val="clear" w:color="auto" w:fill="FFFFFF"/>
              </w:rPr>
              <w:lastRenderedPageBreak/>
              <w:t>слоев городского населения.</w:t>
            </w:r>
          </w:p>
          <w:p w:rsidR="00095C2A" w:rsidRPr="00DC50FC" w:rsidRDefault="00095C2A" w:rsidP="009310A1">
            <w:pPr>
              <w:widowControl w:val="0"/>
              <w:jc w:val="both"/>
            </w:pPr>
            <w:r w:rsidRPr="00DC50FC">
              <w:rPr>
                <w:rFonts w:eastAsia="Trebuchet MS"/>
                <w:b/>
                <w:bCs/>
                <w:color w:val="000000"/>
                <w:sz w:val="22"/>
                <w:szCs w:val="22"/>
                <w:shd w:val="clear" w:color="auto" w:fill="FFFFFF"/>
              </w:rPr>
              <w:t xml:space="preserve">Рассказывать </w:t>
            </w:r>
            <w:r w:rsidRPr="00DC50FC">
              <w:rPr>
                <w:rFonts w:eastAsia="Trebuchet MS"/>
                <w:color w:val="000000"/>
                <w:sz w:val="22"/>
                <w:szCs w:val="22"/>
                <w:shd w:val="clear" w:color="auto" w:fill="FFFFFF"/>
              </w:rPr>
              <w:t>о положении отдельных сословий российско</w:t>
            </w:r>
            <w:r w:rsidRPr="00DC50FC">
              <w:rPr>
                <w:rFonts w:eastAsia="Trebuchet MS"/>
                <w:color w:val="000000"/>
                <w:sz w:val="22"/>
                <w:szCs w:val="22"/>
                <w:shd w:val="clear" w:color="auto" w:fill="FFFFFF"/>
              </w:rPr>
              <w:softHyphen/>
              <w:t>го общества (в том числе с использованием материалов исто</w:t>
            </w:r>
            <w:r w:rsidRPr="00DC50FC">
              <w:rPr>
                <w:rFonts w:eastAsia="Trebuchet MS"/>
                <w:color w:val="000000"/>
                <w:sz w:val="22"/>
                <w:szCs w:val="22"/>
                <w:shd w:val="clear" w:color="auto" w:fill="FFFFFF"/>
              </w:rPr>
              <w:softHyphen/>
              <w:t>рии края).</w:t>
            </w:r>
          </w:p>
          <w:p w:rsidR="00095C2A" w:rsidRPr="00DC50FC" w:rsidRDefault="00095C2A" w:rsidP="009310A1">
            <w:pPr>
              <w:widowControl w:val="0"/>
              <w:jc w:val="both"/>
              <w:rPr>
                <w:rFonts w:eastAsia="Trebuchet MS"/>
                <w:b/>
                <w:bCs/>
                <w:color w:val="000000"/>
                <w:shd w:val="clear" w:color="auto" w:fill="FFFFFF"/>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приёмы исторического анализа при работе с текстом.</w:t>
            </w:r>
          </w:p>
        </w:tc>
        <w:tc>
          <w:tcPr>
            <w:tcW w:w="1134" w:type="dxa"/>
          </w:tcPr>
          <w:p w:rsidR="00095C2A" w:rsidRDefault="00095C2A" w:rsidP="009310A1">
            <w:r>
              <w:lastRenderedPageBreak/>
              <w:t xml:space="preserve">Выполнение </w:t>
            </w:r>
            <w:r>
              <w:lastRenderedPageBreak/>
              <w:t>задания №1 на стр. 25 учебника</w:t>
            </w:r>
          </w:p>
        </w:tc>
        <w:tc>
          <w:tcPr>
            <w:tcW w:w="1842" w:type="dxa"/>
          </w:tcPr>
          <w:p w:rsidR="00095C2A" w:rsidRPr="0060267D" w:rsidRDefault="00095C2A" w:rsidP="009310A1">
            <w:pPr>
              <w:widowControl w:val="0"/>
              <w:rPr>
                <w:color w:val="000000"/>
                <w:shd w:val="clear" w:color="auto" w:fill="FFFFFF"/>
              </w:rPr>
            </w:pPr>
            <w:r>
              <w:rPr>
                <w:color w:val="000000"/>
                <w:sz w:val="22"/>
                <w:szCs w:val="22"/>
                <w:shd w:val="clear" w:color="auto" w:fill="FFFFFF"/>
              </w:rPr>
              <w:lastRenderedPageBreak/>
              <w:t xml:space="preserve">«Золотой век» дворянства: </w:t>
            </w:r>
            <w:r>
              <w:rPr>
                <w:color w:val="000000"/>
                <w:sz w:val="22"/>
                <w:szCs w:val="22"/>
                <w:shd w:val="clear" w:color="auto" w:fill="FFFFFF"/>
              </w:rPr>
              <w:lastRenderedPageBreak/>
              <w:t xml:space="preserve">льготы и поддержка со стороны Екатерины </w:t>
            </w:r>
            <w:r>
              <w:rPr>
                <w:color w:val="000000"/>
                <w:sz w:val="22"/>
                <w:szCs w:val="22"/>
                <w:shd w:val="clear" w:color="auto" w:fill="FFFFFF"/>
                <w:lang w:val="en-US"/>
              </w:rPr>
              <w:t>II</w:t>
            </w:r>
            <w:r>
              <w:rPr>
                <w:color w:val="000000"/>
                <w:sz w:val="22"/>
                <w:szCs w:val="22"/>
                <w:shd w:val="clear" w:color="auto" w:fill="FFFFFF"/>
              </w:rPr>
              <w:t>. Расслоение крестьянства: зажиточные крестьяне, государственные, приписные и др.»Среднего рода люди».</w:t>
            </w:r>
          </w:p>
        </w:tc>
        <w:tc>
          <w:tcPr>
            <w:tcW w:w="850" w:type="dxa"/>
          </w:tcPr>
          <w:p w:rsidR="00095C2A" w:rsidRDefault="00095C2A" w:rsidP="009310A1">
            <w:pPr>
              <w:autoSpaceDE w:val="0"/>
              <w:autoSpaceDN w:val="0"/>
              <w:adjustRightInd w:val="0"/>
              <w:rPr>
                <w:rFonts w:eastAsiaTheme="minorHAnsi"/>
                <w:lang w:eastAsia="en-US"/>
              </w:rPr>
            </w:pPr>
            <w:r>
              <w:rPr>
                <w:rFonts w:eastAsiaTheme="minorHAnsi"/>
                <w:sz w:val="22"/>
                <w:szCs w:val="22"/>
                <w:lang w:eastAsia="en-US"/>
              </w:rPr>
              <w:lastRenderedPageBreak/>
              <w:t>§20</w:t>
            </w:r>
          </w:p>
        </w:tc>
      </w:tr>
      <w:tr w:rsidR="00095C2A" w:rsidRPr="00681A5A" w:rsidTr="00095C2A">
        <w:trPr>
          <w:trHeight w:val="403"/>
        </w:trPr>
        <w:tc>
          <w:tcPr>
            <w:tcW w:w="567" w:type="dxa"/>
          </w:tcPr>
          <w:p w:rsidR="00095C2A" w:rsidRDefault="00095C2A" w:rsidP="009310A1">
            <w:pPr>
              <w:widowControl w:val="0"/>
              <w:autoSpaceDE w:val="0"/>
              <w:autoSpaceDN w:val="0"/>
              <w:adjustRightInd w:val="0"/>
            </w:pPr>
            <w:r>
              <w:lastRenderedPageBreak/>
              <w:t>25</w:t>
            </w:r>
          </w:p>
        </w:tc>
        <w:tc>
          <w:tcPr>
            <w:tcW w:w="1985" w:type="dxa"/>
          </w:tcPr>
          <w:p w:rsidR="00095C2A" w:rsidRDefault="00095C2A" w:rsidP="009310A1">
            <w:pPr>
              <w:widowControl w:val="0"/>
              <w:autoSpaceDE w:val="0"/>
              <w:autoSpaceDN w:val="0"/>
              <w:adjustRightInd w:val="0"/>
            </w:pPr>
            <w:r>
              <w:rPr>
                <w:sz w:val="22"/>
                <w:szCs w:val="22"/>
              </w:rPr>
              <w:t>Восстание под предводительством Е.И.Пугачёва.</w:t>
            </w:r>
          </w:p>
          <w:p w:rsidR="00095C2A" w:rsidRPr="0060267D" w:rsidRDefault="00095C2A" w:rsidP="009310A1">
            <w:pPr>
              <w:widowControl w:val="0"/>
              <w:autoSpaceDE w:val="0"/>
              <w:autoSpaceDN w:val="0"/>
              <w:adjustRightInd w:val="0"/>
              <w:rPr>
                <w:i/>
              </w:rPr>
            </w:pPr>
            <w:r>
              <w:rPr>
                <w:i/>
                <w:sz w:val="22"/>
                <w:szCs w:val="22"/>
              </w:rPr>
              <w:t>Урок применения ИКТ.</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p>
        </w:tc>
        <w:tc>
          <w:tcPr>
            <w:tcW w:w="6662" w:type="dxa"/>
          </w:tcPr>
          <w:p w:rsidR="00095C2A" w:rsidRPr="0060267D" w:rsidRDefault="00095C2A" w:rsidP="009310A1">
            <w:pPr>
              <w:widowControl w:val="0"/>
              <w:jc w:val="both"/>
            </w:pPr>
            <w:r w:rsidRPr="0060267D">
              <w:rPr>
                <w:rFonts w:eastAsia="Trebuchet MS"/>
                <w:b/>
                <w:bCs/>
                <w:color w:val="000000"/>
                <w:sz w:val="22"/>
                <w:szCs w:val="22"/>
                <w:shd w:val="clear" w:color="auto" w:fill="FFFFFF"/>
              </w:rPr>
              <w:t xml:space="preserve">Показывать </w:t>
            </w:r>
            <w:r w:rsidRPr="0060267D">
              <w:rPr>
                <w:rFonts w:eastAsia="Trebuchet MS"/>
                <w:color w:val="000000"/>
                <w:sz w:val="22"/>
                <w:szCs w:val="22"/>
                <w:shd w:val="clear" w:color="auto" w:fill="FFFFFF"/>
              </w:rPr>
              <w:t>на исторической карте территорию и ход вос</w:t>
            </w:r>
            <w:r w:rsidRPr="0060267D">
              <w:rPr>
                <w:rFonts w:eastAsia="Trebuchet MS"/>
                <w:color w:val="000000"/>
                <w:sz w:val="22"/>
                <w:szCs w:val="22"/>
                <w:shd w:val="clear" w:color="auto" w:fill="FFFFFF"/>
              </w:rPr>
              <w:softHyphen/>
              <w:t>стания под предводительством Е. Пугачева.</w:t>
            </w:r>
          </w:p>
          <w:p w:rsidR="00095C2A" w:rsidRPr="0060267D" w:rsidRDefault="00095C2A" w:rsidP="009310A1">
            <w:pPr>
              <w:widowControl w:val="0"/>
              <w:jc w:val="both"/>
            </w:pPr>
            <w:r w:rsidRPr="0060267D">
              <w:rPr>
                <w:rFonts w:eastAsia="Trebuchet MS"/>
                <w:b/>
                <w:bCs/>
                <w:color w:val="000000"/>
                <w:sz w:val="22"/>
                <w:szCs w:val="22"/>
                <w:shd w:val="clear" w:color="auto" w:fill="FFFFFF"/>
              </w:rPr>
              <w:t xml:space="preserve">Раскрывать </w:t>
            </w:r>
            <w:r w:rsidRPr="0060267D">
              <w:rPr>
                <w:rFonts w:eastAsia="Trebuchet MS"/>
                <w:color w:val="000000"/>
                <w:sz w:val="22"/>
                <w:szCs w:val="22"/>
                <w:shd w:val="clear" w:color="auto" w:fill="FFFFFF"/>
              </w:rPr>
              <w:t>причины восстания и его значение.</w:t>
            </w:r>
          </w:p>
          <w:p w:rsidR="00095C2A" w:rsidRDefault="00095C2A" w:rsidP="009310A1">
            <w:pPr>
              <w:widowControl w:val="0"/>
              <w:jc w:val="both"/>
              <w:rPr>
                <w:rFonts w:eastAsia="Trebuchet MS"/>
                <w:color w:val="000000"/>
                <w:shd w:val="clear" w:color="auto" w:fill="FFFFFF"/>
              </w:rPr>
            </w:pPr>
            <w:r w:rsidRPr="0060267D">
              <w:rPr>
                <w:rFonts w:eastAsia="Trebuchet MS"/>
                <w:b/>
                <w:bCs/>
                <w:color w:val="000000"/>
                <w:sz w:val="22"/>
                <w:szCs w:val="22"/>
                <w:shd w:val="clear" w:color="auto" w:fill="FFFFFF"/>
              </w:rPr>
              <w:t xml:space="preserve">Давать </w:t>
            </w:r>
            <w:r w:rsidRPr="0060267D">
              <w:rPr>
                <w:rFonts w:eastAsia="Trebuchet MS"/>
                <w:color w:val="000000"/>
                <w:sz w:val="22"/>
                <w:szCs w:val="22"/>
                <w:shd w:val="clear" w:color="auto" w:fill="FFFFFF"/>
              </w:rPr>
              <w:t>характеристику личности Е. Пугачева, привлекая, на</w:t>
            </w:r>
            <w:r w:rsidRPr="0060267D">
              <w:rPr>
                <w:rFonts w:eastAsia="Trebuchet MS"/>
                <w:color w:val="000000"/>
                <w:sz w:val="22"/>
                <w:szCs w:val="22"/>
                <w:shd w:val="clear" w:color="auto" w:fill="FFFFFF"/>
              </w:rPr>
              <w:softHyphen/>
              <w:t>ряду с материалами учебника, дополнительные источники ин</w:t>
            </w:r>
            <w:r w:rsidRPr="0060267D">
              <w:rPr>
                <w:rFonts w:eastAsia="Trebuchet MS"/>
                <w:color w:val="000000"/>
                <w:sz w:val="22"/>
                <w:szCs w:val="22"/>
                <w:shd w:val="clear" w:color="auto" w:fill="FFFFFF"/>
              </w:rPr>
              <w:softHyphen/>
              <w:t>формации</w:t>
            </w:r>
            <w:r>
              <w:rPr>
                <w:rFonts w:eastAsia="Trebuchet MS"/>
                <w:color w:val="000000"/>
                <w:sz w:val="22"/>
                <w:szCs w:val="22"/>
                <w:shd w:val="clear" w:color="auto" w:fill="FFFFFF"/>
              </w:rPr>
              <w:t>.</w:t>
            </w:r>
          </w:p>
          <w:p w:rsidR="00095C2A" w:rsidRDefault="00095C2A" w:rsidP="009310A1">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095C2A" w:rsidRDefault="00095C2A" w:rsidP="009310A1">
            <w:pPr>
              <w:widowControl w:val="0"/>
              <w:jc w:val="both"/>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 xml:space="preserve">причинно-следственные связи исторических процессов, прогнозировать их последствия. </w:t>
            </w:r>
          </w:p>
          <w:p w:rsidR="00095C2A" w:rsidRPr="0060267D" w:rsidRDefault="00095C2A" w:rsidP="009310A1">
            <w:pPr>
              <w:widowControl w:val="0"/>
              <w:jc w:val="both"/>
              <w:rPr>
                <w:rFonts w:eastAsia="Trebuchet MS"/>
                <w:b/>
                <w:bCs/>
                <w:color w:val="000000"/>
                <w:shd w:val="clear" w:color="auto" w:fill="FFFFFF"/>
              </w:rPr>
            </w:pPr>
            <w:r w:rsidRPr="00B163E8">
              <w:rPr>
                <w:rFonts w:eastAsiaTheme="minorHAnsi"/>
                <w:b/>
                <w:sz w:val="22"/>
                <w:szCs w:val="22"/>
                <w:lang w:eastAsia="en-US"/>
              </w:rPr>
              <w:t xml:space="preserve">Формулировать </w:t>
            </w:r>
            <w:r w:rsidRPr="00B163E8">
              <w:rPr>
                <w:rFonts w:eastAsiaTheme="minorHAnsi"/>
                <w:sz w:val="22"/>
                <w:szCs w:val="22"/>
                <w:lang w:eastAsia="en-US"/>
              </w:rPr>
              <w:t>познавательную</w:t>
            </w:r>
            <w:r>
              <w:rPr>
                <w:rFonts w:eastAsiaTheme="minorHAnsi"/>
                <w:sz w:val="22"/>
                <w:szCs w:val="22"/>
                <w:lang w:eastAsia="en-US"/>
              </w:rPr>
              <w:t xml:space="preserve"> </w:t>
            </w:r>
            <w:r w:rsidRPr="00B163E8">
              <w:rPr>
                <w:rFonts w:eastAsiaTheme="minorHAnsi"/>
                <w:sz w:val="22"/>
                <w:szCs w:val="22"/>
                <w:lang w:eastAsia="en-US"/>
              </w:rPr>
              <w:t>задачу урока.</w:t>
            </w:r>
          </w:p>
        </w:tc>
        <w:tc>
          <w:tcPr>
            <w:tcW w:w="1134" w:type="dxa"/>
          </w:tcPr>
          <w:p w:rsidR="00095C2A" w:rsidRPr="00891136" w:rsidRDefault="00095C2A" w:rsidP="009310A1">
            <w:r w:rsidRPr="00891136">
              <w:rPr>
                <w:sz w:val="22"/>
                <w:szCs w:val="22"/>
              </w:rPr>
              <w:t>Подготовить сообщения, презентации о восстании Е.И.Пугачёва</w:t>
            </w:r>
          </w:p>
        </w:tc>
        <w:tc>
          <w:tcPr>
            <w:tcW w:w="1842" w:type="dxa"/>
          </w:tcPr>
          <w:p w:rsidR="00095C2A" w:rsidRPr="00891136" w:rsidRDefault="00095C2A" w:rsidP="009310A1">
            <w:pPr>
              <w:widowControl w:val="0"/>
              <w:rPr>
                <w:color w:val="000000"/>
                <w:shd w:val="clear" w:color="auto" w:fill="FFFFFF"/>
              </w:rPr>
            </w:pPr>
            <w:r w:rsidRPr="00891136">
              <w:rPr>
                <w:color w:val="000000"/>
                <w:sz w:val="22"/>
                <w:szCs w:val="22"/>
                <w:shd w:val="clear" w:color="auto" w:fill="FFFFFF"/>
              </w:rPr>
              <w:t>Восстание под предводительством Емельяна Пугачева. Влияние восстания на внутреннюю политику и развитие общественной мысли.</w:t>
            </w:r>
          </w:p>
        </w:tc>
        <w:tc>
          <w:tcPr>
            <w:tcW w:w="850" w:type="dxa"/>
          </w:tcPr>
          <w:p w:rsidR="00095C2A" w:rsidRDefault="00095C2A" w:rsidP="009310A1">
            <w:pPr>
              <w:autoSpaceDE w:val="0"/>
              <w:autoSpaceDN w:val="0"/>
              <w:adjustRightInd w:val="0"/>
              <w:rPr>
                <w:rFonts w:eastAsiaTheme="minorHAnsi"/>
                <w:lang w:eastAsia="en-US"/>
              </w:rPr>
            </w:pPr>
            <w:r>
              <w:rPr>
                <w:rFonts w:eastAsiaTheme="minorHAnsi"/>
                <w:sz w:val="22"/>
                <w:szCs w:val="22"/>
                <w:lang w:eastAsia="en-US"/>
              </w:rPr>
              <w:t>§21</w:t>
            </w:r>
          </w:p>
        </w:tc>
      </w:tr>
      <w:tr w:rsidR="00095C2A" w:rsidRPr="00681A5A" w:rsidTr="00095C2A">
        <w:trPr>
          <w:trHeight w:val="403"/>
        </w:trPr>
        <w:tc>
          <w:tcPr>
            <w:tcW w:w="567" w:type="dxa"/>
          </w:tcPr>
          <w:p w:rsidR="00095C2A" w:rsidRDefault="00095C2A" w:rsidP="009310A1">
            <w:pPr>
              <w:widowControl w:val="0"/>
              <w:autoSpaceDE w:val="0"/>
              <w:autoSpaceDN w:val="0"/>
              <w:adjustRightInd w:val="0"/>
            </w:pPr>
            <w:r>
              <w:t>26</w:t>
            </w:r>
          </w:p>
        </w:tc>
        <w:tc>
          <w:tcPr>
            <w:tcW w:w="1985" w:type="dxa"/>
          </w:tcPr>
          <w:p w:rsidR="00095C2A" w:rsidRDefault="00095C2A" w:rsidP="009310A1">
            <w:pPr>
              <w:widowControl w:val="0"/>
              <w:autoSpaceDE w:val="0"/>
              <w:autoSpaceDN w:val="0"/>
              <w:adjustRightInd w:val="0"/>
            </w:pPr>
            <w:r>
              <w:rPr>
                <w:sz w:val="22"/>
                <w:szCs w:val="22"/>
              </w:rPr>
              <w:t xml:space="preserve">Народы России. религиозная и национальная политика Екатерины </w:t>
            </w:r>
            <w:r>
              <w:rPr>
                <w:sz w:val="22"/>
                <w:szCs w:val="22"/>
                <w:lang w:val="en-US"/>
              </w:rPr>
              <w:t>II</w:t>
            </w:r>
            <w:r>
              <w:rPr>
                <w:sz w:val="22"/>
                <w:szCs w:val="22"/>
              </w:rPr>
              <w:t>.</w:t>
            </w:r>
          </w:p>
          <w:p w:rsidR="00095C2A" w:rsidRPr="00891136" w:rsidRDefault="00095C2A" w:rsidP="009310A1">
            <w:pPr>
              <w:widowControl w:val="0"/>
              <w:autoSpaceDE w:val="0"/>
              <w:autoSpaceDN w:val="0"/>
              <w:adjustRightInd w:val="0"/>
              <w:rPr>
                <w:i/>
              </w:rPr>
            </w:pPr>
            <w:r>
              <w:rPr>
                <w:i/>
                <w:sz w:val="22"/>
                <w:szCs w:val="22"/>
              </w:rPr>
              <w:t>Урок проектной деятельности.</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r>
              <w:rPr>
                <w:sz w:val="22"/>
                <w:szCs w:val="22"/>
              </w:rPr>
              <w:t>1</w:t>
            </w:r>
          </w:p>
        </w:tc>
        <w:tc>
          <w:tcPr>
            <w:tcW w:w="6662" w:type="dxa"/>
          </w:tcPr>
          <w:p w:rsidR="00095C2A" w:rsidRDefault="00095C2A" w:rsidP="009310A1">
            <w:pPr>
              <w:widowControl w:val="0"/>
              <w:jc w:val="both"/>
              <w:rPr>
                <w:rFonts w:eastAsia="Trebuchet MS"/>
                <w:bCs/>
                <w:color w:val="000000"/>
                <w:shd w:val="clear" w:color="auto" w:fill="FFFFFF"/>
              </w:rPr>
            </w:pPr>
            <w:r>
              <w:rPr>
                <w:rFonts w:eastAsia="Trebuchet MS"/>
                <w:b/>
                <w:bCs/>
                <w:color w:val="000000"/>
                <w:sz w:val="22"/>
                <w:szCs w:val="22"/>
                <w:shd w:val="clear" w:color="auto" w:fill="FFFFFF"/>
              </w:rPr>
              <w:t xml:space="preserve">Характеризовать </w:t>
            </w:r>
            <w:r>
              <w:rPr>
                <w:rFonts w:eastAsia="Trebuchet MS"/>
                <w:bCs/>
                <w:color w:val="000000"/>
                <w:sz w:val="22"/>
                <w:szCs w:val="22"/>
                <w:shd w:val="clear" w:color="auto" w:fill="FFFFFF"/>
              </w:rPr>
              <w:t xml:space="preserve">особенности национальной и религиозной политики Екатерины </w:t>
            </w:r>
            <w:r>
              <w:rPr>
                <w:rFonts w:eastAsia="Trebuchet MS"/>
                <w:bCs/>
                <w:color w:val="000000"/>
                <w:sz w:val="22"/>
                <w:szCs w:val="22"/>
                <w:shd w:val="clear" w:color="auto" w:fill="FFFFFF"/>
                <w:lang w:val="en-US"/>
              </w:rPr>
              <w:t>II</w:t>
            </w:r>
            <w:r>
              <w:rPr>
                <w:rFonts w:eastAsia="Trebuchet MS"/>
                <w:bCs/>
                <w:color w:val="000000"/>
                <w:sz w:val="22"/>
                <w:szCs w:val="22"/>
                <w:shd w:val="clear" w:color="auto" w:fill="FFFFFF"/>
              </w:rPr>
              <w:t>.</w:t>
            </w:r>
          </w:p>
          <w:p w:rsidR="00095C2A" w:rsidRDefault="00095C2A" w:rsidP="009310A1">
            <w:pPr>
              <w:widowControl w:val="0"/>
              <w:jc w:val="both"/>
              <w:rPr>
                <w:rFonts w:eastAsia="Trebuchet MS"/>
                <w:bCs/>
                <w:color w:val="000000"/>
                <w:shd w:val="clear" w:color="auto" w:fill="FFFFFF"/>
              </w:rPr>
            </w:pPr>
            <w:r>
              <w:rPr>
                <w:rFonts w:eastAsia="Trebuchet MS"/>
                <w:b/>
                <w:bCs/>
                <w:color w:val="000000"/>
                <w:sz w:val="22"/>
                <w:szCs w:val="22"/>
                <w:shd w:val="clear" w:color="auto" w:fill="FFFFFF"/>
              </w:rPr>
              <w:t xml:space="preserve">Объяснять </w:t>
            </w:r>
            <w:r>
              <w:rPr>
                <w:rFonts w:eastAsia="Trebuchet MS"/>
                <w:bCs/>
                <w:color w:val="000000"/>
                <w:sz w:val="22"/>
                <w:szCs w:val="22"/>
                <w:shd w:val="clear" w:color="auto" w:fill="FFFFFF"/>
              </w:rPr>
              <w:t>значение толерантной религиозной политики в отношении мусульман.</w:t>
            </w:r>
          </w:p>
          <w:p w:rsidR="00095C2A" w:rsidRDefault="00095C2A" w:rsidP="009310A1">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095C2A" w:rsidRPr="00891136" w:rsidRDefault="00095C2A" w:rsidP="009310A1">
            <w:pPr>
              <w:widowControl w:val="0"/>
              <w:jc w:val="both"/>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 xml:space="preserve">причинно-следственные связи исторических процессов, прогнозировать их последствия. </w:t>
            </w:r>
          </w:p>
        </w:tc>
        <w:tc>
          <w:tcPr>
            <w:tcW w:w="1134" w:type="dxa"/>
          </w:tcPr>
          <w:p w:rsidR="00095C2A" w:rsidRPr="00891136" w:rsidRDefault="00095C2A" w:rsidP="009310A1">
            <w:r>
              <w:rPr>
                <w:sz w:val="22"/>
                <w:szCs w:val="22"/>
              </w:rPr>
              <w:t>Создание мини-проектов.</w:t>
            </w:r>
          </w:p>
        </w:tc>
        <w:tc>
          <w:tcPr>
            <w:tcW w:w="1842" w:type="dxa"/>
          </w:tcPr>
          <w:p w:rsidR="00095C2A" w:rsidRPr="00891136" w:rsidRDefault="00095C2A" w:rsidP="009310A1">
            <w:pPr>
              <w:widowControl w:val="0"/>
              <w:rPr>
                <w:color w:val="000000"/>
                <w:shd w:val="clear" w:color="auto" w:fill="FFFFFF"/>
              </w:rPr>
            </w:pPr>
            <w:r>
              <w:rPr>
                <w:color w:val="000000"/>
                <w:sz w:val="22"/>
                <w:szCs w:val="22"/>
                <w:shd w:val="clear" w:color="auto" w:fill="FFFFFF"/>
              </w:rPr>
              <w:t>Унификация управления на окраинах империи. Ликвидация украинского гетманства. Формирование кубанского казачества.</w:t>
            </w:r>
          </w:p>
        </w:tc>
        <w:tc>
          <w:tcPr>
            <w:tcW w:w="850" w:type="dxa"/>
          </w:tcPr>
          <w:p w:rsidR="00095C2A" w:rsidRDefault="00095C2A" w:rsidP="009310A1">
            <w:pPr>
              <w:autoSpaceDE w:val="0"/>
              <w:autoSpaceDN w:val="0"/>
              <w:adjustRightInd w:val="0"/>
              <w:rPr>
                <w:rFonts w:eastAsiaTheme="minorHAnsi"/>
                <w:lang w:eastAsia="en-US"/>
              </w:rPr>
            </w:pPr>
            <w:r>
              <w:rPr>
                <w:rFonts w:eastAsiaTheme="minorHAnsi"/>
                <w:sz w:val="22"/>
                <w:szCs w:val="22"/>
                <w:lang w:eastAsia="en-US"/>
              </w:rPr>
              <w:t>Стр.32-37</w:t>
            </w:r>
          </w:p>
        </w:tc>
      </w:tr>
      <w:tr w:rsidR="00095C2A" w:rsidRPr="00681A5A" w:rsidTr="00095C2A">
        <w:trPr>
          <w:trHeight w:val="403"/>
        </w:trPr>
        <w:tc>
          <w:tcPr>
            <w:tcW w:w="567" w:type="dxa"/>
          </w:tcPr>
          <w:p w:rsidR="00095C2A" w:rsidRDefault="00095C2A" w:rsidP="009310A1">
            <w:pPr>
              <w:widowControl w:val="0"/>
              <w:autoSpaceDE w:val="0"/>
              <w:autoSpaceDN w:val="0"/>
              <w:adjustRightInd w:val="0"/>
            </w:pPr>
            <w:r>
              <w:t>27</w:t>
            </w:r>
          </w:p>
        </w:tc>
        <w:tc>
          <w:tcPr>
            <w:tcW w:w="1985" w:type="dxa"/>
          </w:tcPr>
          <w:p w:rsidR="00095C2A" w:rsidRDefault="00095C2A" w:rsidP="009310A1">
            <w:pPr>
              <w:widowControl w:val="0"/>
              <w:autoSpaceDE w:val="0"/>
              <w:autoSpaceDN w:val="0"/>
              <w:adjustRightInd w:val="0"/>
            </w:pPr>
            <w:r>
              <w:rPr>
                <w:sz w:val="22"/>
                <w:szCs w:val="22"/>
              </w:rPr>
              <w:t xml:space="preserve">Внешняя политика Екатерины </w:t>
            </w:r>
            <w:r>
              <w:rPr>
                <w:sz w:val="22"/>
                <w:szCs w:val="22"/>
                <w:lang w:val="en-US"/>
              </w:rPr>
              <w:t>II</w:t>
            </w:r>
            <w:r>
              <w:rPr>
                <w:sz w:val="22"/>
                <w:szCs w:val="22"/>
              </w:rPr>
              <w:t>.</w:t>
            </w:r>
          </w:p>
          <w:p w:rsidR="00095C2A" w:rsidRPr="00114A10" w:rsidRDefault="00095C2A" w:rsidP="009310A1">
            <w:pPr>
              <w:widowControl w:val="0"/>
              <w:autoSpaceDE w:val="0"/>
              <w:autoSpaceDN w:val="0"/>
              <w:adjustRightInd w:val="0"/>
              <w:rPr>
                <w:i/>
              </w:rPr>
            </w:pPr>
            <w:r>
              <w:rPr>
                <w:i/>
                <w:sz w:val="22"/>
                <w:szCs w:val="22"/>
              </w:rPr>
              <w:t>Урок самостоятельной работы.</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r>
              <w:rPr>
                <w:sz w:val="22"/>
                <w:szCs w:val="22"/>
              </w:rPr>
              <w:t>1</w:t>
            </w:r>
          </w:p>
        </w:tc>
        <w:tc>
          <w:tcPr>
            <w:tcW w:w="6662" w:type="dxa"/>
          </w:tcPr>
          <w:p w:rsidR="00095C2A" w:rsidRPr="00114A10" w:rsidRDefault="00095C2A" w:rsidP="009310A1">
            <w:pPr>
              <w:widowControl w:val="0"/>
              <w:jc w:val="both"/>
            </w:pPr>
            <w:r w:rsidRPr="00114A10">
              <w:rPr>
                <w:rFonts w:eastAsia="Trebuchet MS"/>
                <w:b/>
                <w:bCs/>
                <w:color w:val="000000"/>
                <w:sz w:val="22"/>
                <w:szCs w:val="22"/>
                <w:shd w:val="clear" w:color="auto" w:fill="FFFFFF"/>
              </w:rPr>
              <w:t xml:space="preserve">Раскрывать </w:t>
            </w:r>
            <w:r w:rsidRPr="00114A10">
              <w:rPr>
                <w:rFonts w:eastAsia="Trebuchet MS"/>
                <w:color w:val="000000"/>
                <w:sz w:val="22"/>
                <w:szCs w:val="22"/>
                <w:shd w:val="clear" w:color="auto" w:fill="FFFFFF"/>
              </w:rPr>
              <w:t>цели, задачи и итоги внешней политики России</w:t>
            </w:r>
          </w:p>
          <w:p w:rsidR="00095C2A" w:rsidRPr="00114A10" w:rsidRDefault="00095C2A" w:rsidP="009310A1">
            <w:pPr>
              <w:widowControl w:val="0"/>
              <w:jc w:val="both"/>
            </w:pPr>
            <w:r w:rsidRPr="00114A10">
              <w:rPr>
                <w:rFonts w:eastAsia="Trebuchet MS"/>
                <w:color w:val="000000"/>
                <w:sz w:val="22"/>
                <w:szCs w:val="22"/>
                <w:shd w:val="clear" w:color="auto" w:fill="FFFFFF"/>
              </w:rPr>
              <w:t>в последней трети XVIII в.</w:t>
            </w:r>
          </w:p>
          <w:p w:rsidR="00095C2A" w:rsidRDefault="00095C2A" w:rsidP="009310A1">
            <w:pPr>
              <w:widowControl w:val="0"/>
              <w:jc w:val="both"/>
              <w:rPr>
                <w:rFonts w:eastAsia="Trebuchet MS"/>
                <w:color w:val="000000"/>
                <w:shd w:val="clear" w:color="auto" w:fill="FFFFFF"/>
              </w:rPr>
            </w:pPr>
            <w:r w:rsidRPr="00114A10">
              <w:rPr>
                <w:rFonts w:eastAsia="Trebuchet MS"/>
                <w:b/>
                <w:bCs/>
                <w:color w:val="000000"/>
                <w:sz w:val="22"/>
                <w:szCs w:val="22"/>
                <w:shd w:val="clear" w:color="auto" w:fill="FFFFFF"/>
              </w:rPr>
              <w:t xml:space="preserve">Показывать </w:t>
            </w:r>
            <w:r w:rsidRPr="00114A10">
              <w:rPr>
                <w:rFonts w:eastAsia="Trebuchet MS"/>
                <w:color w:val="000000"/>
                <w:sz w:val="22"/>
                <w:szCs w:val="22"/>
                <w:shd w:val="clear" w:color="auto" w:fill="FFFFFF"/>
              </w:rPr>
              <w:t>на карте территории, вошедшие в состав Рос</w:t>
            </w:r>
            <w:r w:rsidRPr="00114A10">
              <w:rPr>
                <w:rFonts w:eastAsia="Trebuchet MS"/>
                <w:color w:val="000000"/>
                <w:sz w:val="22"/>
                <w:szCs w:val="22"/>
                <w:shd w:val="clear" w:color="auto" w:fill="FFFFFF"/>
              </w:rPr>
              <w:softHyphen/>
              <w:t>сийской империи в последней трети XVIII в., места сражений в</w:t>
            </w:r>
            <w:r>
              <w:rPr>
                <w:sz w:val="22"/>
                <w:szCs w:val="22"/>
              </w:rPr>
              <w:t xml:space="preserve"> </w:t>
            </w:r>
            <w:r w:rsidRPr="00114A10">
              <w:rPr>
                <w:rFonts w:eastAsia="Trebuchet MS"/>
                <w:color w:val="000000"/>
                <w:sz w:val="22"/>
                <w:szCs w:val="22"/>
                <w:shd w:val="clear" w:color="auto" w:fill="FFFFFF"/>
              </w:rPr>
              <w:t>Русско-турецких войнах</w:t>
            </w:r>
            <w:r>
              <w:rPr>
                <w:rFonts w:eastAsia="Trebuchet MS"/>
                <w:color w:val="000000"/>
                <w:sz w:val="22"/>
                <w:szCs w:val="22"/>
                <w:shd w:val="clear" w:color="auto" w:fill="FFFFFF"/>
              </w:rPr>
              <w:t>.</w:t>
            </w:r>
          </w:p>
          <w:p w:rsidR="00095C2A" w:rsidRPr="00114A10" w:rsidRDefault="00095C2A" w:rsidP="009310A1">
            <w:pPr>
              <w:widowControl w:val="0"/>
              <w:jc w:val="both"/>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 xml:space="preserve">приёмы исторического анализа при работе с </w:t>
            </w:r>
            <w:r w:rsidRPr="00AA736E">
              <w:rPr>
                <w:rFonts w:eastAsiaTheme="minorHAnsi"/>
                <w:sz w:val="22"/>
                <w:szCs w:val="22"/>
                <w:lang w:eastAsia="en-US"/>
              </w:rPr>
              <w:lastRenderedPageBreak/>
              <w:t>текстом.</w:t>
            </w:r>
          </w:p>
        </w:tc>
        <w:tc>
          <w:tcPr>
            <w:tcW w:w="1134" w:type="dxa"/>
          </w:tcPr>
          <w:p w:rsidR="00095C2A" w:rsidRDefault="00095C2A" w:rsidP="009310A1">
            <w:r>
              <w:rPr>
                <w:sz w:val="22"/>
                <w:szCs w:val="22"/>
              </w:rPr>
              <w:lastRenderedPageBreak/>
              <w:t>Составление схем войн по заданному алгоритму.</w:t>
            </w:r>
          </w:p>
        </w:tc>
        <w:tc>
          <w:tcPr>
            <w:tcW w:w="1842" w:type="dxa"/>
          </w:tcPr>
          <w:p w:rsidR="00095C2A" w:rsidRPr="00114A10" w:rsidRDefault="00095C2A" w:rsidP="009310A1">
            <w:pPr>
              <w:widowControl w:val="0"/>
              <w:rPr>
                <w:color w:val="000000"/>
                <w:shd w:val="clear" w:color="auto" w:fill="FFFFFF"/>
              </w:rPr>
            </w:pPr>
            <w:r w:rsidRPr="00114A10">
              <w:rPr>
                <w:color w:val="000000"/>
                <w:sz w:val="22"/>
                <w:szCs w:val="22"/>
                <w:shd w:val="clear" w:color="auto" w:fill="FFFFFF"/>
              </w:rPr>
              <w:t xml:space="preserve">Основные направления внешней политики Екатерины </w:t>
            </w:r>
            <w:r w:rsidRPr="00114A10">
              <w:rPr>
                <w:color w:val="000000"/>
                <w:sz w:val="22"/>
                <w:szCs w:val="22"/>
                <w:shd w:val="clear" w:color="auto" w:fill="FFFFFF"/>
                <w:lang w:val="en-US"/>
              </w:rPr>
              <w:t>II</w:t>
            </w:r>
            <w:r w:rsidRPr="00114A10">
              <w:rPr>
                <w:color w:val="000000"/>
                <w:sz w:val="22"/>
                <w:szCs w:val="22"/>
                <w:shd w:val="clear" w:color="auto" w:fill="FFFFFF"/>
              </w:rPr>
              <w:t xml:space="preserve">. Русско-турецкие войны. Борьба </w:t>
            </w:r>
            <w:r w:rsidRPr="00114A10">
              <w:rPr>
                <w:color w:val="000000"/>
                <w:sz w:val="22"/>
                <w:szCs w:val="22"/>
                <w:shd w:val="clear" w:color="auto" w:fill="FFFFFF"/>
              </w:rPr>
              <w:lastRenderedPageBreak/>
              <w:t>России за выход к Черному морю. Войны с Османской империей. П.А.Румянцев, А.Суворов, Ф.Ф.Ушаков, победы российских войск под их руководством</w:t>
            </w:r>
          </w:p>
        </w:tc>
        <w:tc>
          <w:tcPr>
            <w:tcW w:w="850" w:type="dxa"/>
          </w:tcPr>
          <w:p w:rsidR="00095C2A" w:rsidRDefault="00095C2A" w:rsidP="009310A1">
            <w:pPr>
              <w:autoSpaceDE w:val="0"/>
              <w:autoSpaceDN w:val="0"/>
              <w:adjustRightInd w:val="0"/>
              <w:rPr>
                <w:rFonts w:eastAsiaTheme="minorHAnsi"/>
                <w:lang w:eastAsia="en-US"/>
              </w:rPr>
            </w:pPr>
            <w:r>
              <w:rPr>
                <w:rFonts w:eastAsiaTheme="minorHAnsi"/>
                <w:sz w:val="22"/>
                <w:szCs w:val="22"/>
                <w:lang w:eastAsia="en-US"/>
              </w:rPr>
              <w:lastRenderedPageBreak/>
              <w:t xml:space="preserve">§22; подготовить сообщения о Ушакове и </w:t>
            </w:r>
            <w:r>
              <w:rPr>
                <w:rFonts w:eastAsiaTheme="minorHAnsi"/>
                <w:sz w:val="22"/>
                <w:szCs w:val="22"/>
                <w:lang w:eastAsia="en-US"/>
              </w:rPr>
              <w:lastRenderedPageBreak/>
              <w:t>Суворове.</w:t>
            </w:r>
          </w:p>
        </w:tc>
      </w:tr>
      <w:tr w:rsidR="00095C2A" w:rsidRPr="00681A5A" w:rsidTr="00095C2A">
        <w:trPr>
          <w:trHeight w:val="403"/>
        </w:trPr>
        <w:tc>
          <w:tcPr>
            <w:tcW w:w="567" w:type="dxa"/>
          </w:tcPr>
          <w:p w:rsidR="00095C2A" w:rsidRDefault="00095C2A" w:rsidP="009310A1">
            <w:pPr>
              <w:widowControl w:val="0"/>
              <w:autoSpaceDE w:val="0"/>
              <w:autoSpaceDN w:val="0"/>
              <w:adjustRightInd w:val="0"/>
            </w:pPr>
            <w:r>
              <w:lastRenderedPageBreak/>
              <w:t>28</w:t>
            </w:r>
          </w:p>
        </w:tc>
        <w:tc>
          <w:tcPr>
            <w:tcW w:w="1985" w:type="dxa"/>
          </w:tcPr>
          <w:p w:rsidR="00095C2A" w:rsidRDefault="00095C2A" w:rsidP="009310A1">
            <w:pPr>
              <w:widowControl w:val="0"/>
              <w:autoSpaceDE w:val="0"/>
              <w:autoSpaceDN w:val="0"/>
              <w:adjustRightInd w:val="0"/>
            </w:pPr>
            <w:r>
              <w:rPr>
                <w:sz w:val="22"/>
                <w:szCs w:val="22"/>
              </w:rPr>
              <w:t>Начало освоения Новороссии и Крыма.</w:t>
            </w:r>
          </w:p>
          <w:p w:rsidR="00095C2A" w:rsidRPr="00114A10" w:rsidRDefault="00095C2A" w:rsidP="009310A1">
            <w:pPr>
              <w:widowControl w:val="0"/>
              <w:autoSpaceDE w:val="0"/>
              <w:autoSpaceDN w:val="0"/>
              <w:adjustRightInd w:val="0"/>
              <w:rPr>
                <w:i/>
              </w:rPr>
            </w:pPr>
            <w:r>
              <w:rPr>
                <w:i/>
                <w:sz w:val="22"/>
                <w:szCs w:val="22"/>
              </w:rPr>
              <w:t>Комбинированный урок.</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r>
              <w:rPr>
                <w:sz w:val="22"/>
                <w:szCs w:val="22"/>
              </w:rPr>
              <w:t>1</w:t>
            </w:r>
          </w:p>
        </w:tc>
        <w:tc>
          <w:tcPr>
            <w:tcW w:w="6662" w:type="dxa"/>
          </w:tcPr>
          <w:p w:rsidR="00095C2A" w:rsidRDefault="00095C2A" w:rsidP="009310A1">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095C2A" w:rsidRDefault="00095C2A" w:rsidP="009310A1">
            <w:pPr>
              <w:widowControl w:val="0"/>
              <w:jc w:val="both"/>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p w:rsidR="00095C2A" w:rsidRDefault="00095C2A" w:rsidP="009310A1">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095C2A" w:rsidRDefault="00095C2A" w:rsidP="009310A1">
            <w:pPr>
              <w:widowControl w:val="0"/>
              <w:jc w:val="both"/>
              <w:rPr>
                <w:rFonts w:eastAsia="Trebuchet MS"/>
                <w:b/>
                <w:bCs/>
                <w:color w:val="000000"/>
                <w:shd w:val="clear" w:color="auto" w:fill="FFFFFF"/>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приёмы исторического анализа при работе с текстом.</w:t>
            </w:r>
          </w:p>
        </w:tc>
        <w:tc>
          <w:tcPr>
            <w:tcW w:w="1134" w:type="dxa"/>
          </w:tcPr>
          <w:p w:rsidR="00095C2A" w:rsidRDefault="00095C2A" w:rsidP="009310A1">
            <w:r>
              <w:rPr>
                <w:sz w:val="22"/>
                <w:szCs w:val="22"/>
              </w:rPr>
              <w:t>Составление развёрнутого плана по тексту на стр.52-53</w:t>
            </w:r>
          </w:p>
        </w:tc>
        <w:tc>
          <w:tcPr>
            <w:tcW w:w="1842" w:type="dxa"/>
          </w:tcPr>
          <w:p w:rsidR="00095C2A" w:rsidRPr="0019001A" w:rsidRDefault="00095C2A" w:rsidP="009310A1">
            <w:pPr>
              <w:widowControl w:val="0"/>
              <w:rPr>
                <w:color w:val="000000"/>
                <w:shd w:val="clear" w:color="auto" w:fill="FFFFFF"/>
              </w:rPr>
            </w:pPr>
            <w:r w:rsidRPr="00114A10">
              <w:rPr>
                <w:color w:val="000000"/>
                <w:sz w:val="22"/>
                <w:szCs w:val="22"/>
                <w:shd w:val="clear" w:color="auto" w:fill="FFFFFF"/>
              </w:rPr>
              <w:t>Расселение колонистов в Новороссии, Поволжье, других регионах.</w:t>
            </w:r>
            <w:r>
              <w:rPr>
                <w:color w:val="000000"/>
                <w:sz w:val="22"/>
                <w:szCs w:val="22"/>
                <w:shd w:val="clear" w:color="auto" w:fill="FFFFFF"/>
              </w:rPr>
              <w:t xml:space="preserve"> Поездка Екатерины </w:t>
            </w:r>
            <w:r>
              <w:rPr>
                <w:color w:val="000000"/>
                <w:sz w:val="22"/>
                <w:szCs w:val="22"/>
                <w:shd w:val="clear" w:color="auto" w:fill="FFFFFF"/>
                <w:lang w:val="en-US"/>
              </w:rPr>
              <w:t>II</w:t>
            </w:r>
            <w:r>
              <w:rPr>
                <w:color w:val="000000"/>
                <w:sz w:val="22"/>
                <w:szCs w:val="22"/>
                <w:shd w:val="clear" w:color="auto" w:fill="FFFFFF"/>
              </w:rPr>
              <w:t xml:space="preserve"> по Новороссии и Крыму.</w:t>
            </w:r>
          </w:p>
        </w:tc>
        <w:tc>
          <w:tcPr>
            <w:tcW w:w="850" w:type="dxa"/>
          </w:tcPr>
          <w:p w:rsidR="00095C2A" w:rsidRDefault="00095C2A" w:rsidP="009310A1">
            <w:pPr>
              <w:autoSpaceDE w:val="0"/>
              <w:autoSpaceDN w:val="0"/>
              <w:adjustRightInd w:val="0"/>
              <w:rPr>
                <w:rFonts w:eastAsiaTheme="minorHAnsi"/>
                <w:lang w:eastAsia="en-US"/>
              </w:rPr>
            </w:pPr>
            <w:r>
              <w:rPr>
                <w:rFonts w:eastAsiaTheme="minorHAnsi"/>
                <w:sz w:val="22"/>
                <w:szCs w:val="22"/>
                <w:lang w:eastAsia="en-US"/>
              </w:rPr>
              <w:t>§23; подготовиться к повторению.</w:t>
            </w:r>
          </w:p>
        </w:tc>
      </w:tr>
      <w:tr w:rsidR="00095C2A" w:rsidRPr="00681A5A" w:rsidTr="00095C2A">
        <w:trPr>
          <w:trHeight w:val="403"/>
        </w:trPr>
        <w:tc>
          <w:tcPr>
            <w:tcW w:w="567" w:type="dxa"/>
          </w:tcPr>
          <w:p w:rsidR="00095C2A" w:rsidRDefault="00095C2A" w:rsidP="009310A1">
            <w:pPr>
              <w:widowControl w:val="0"/>
              <w:autoSpaceDE w:val="0"/>
              <w:autoSpaceDN w:val="0"/>
              <w:adjustRightInd w:val="0"/>
            </w:pPr>
            <w:r>
              <w:t>29</w:t>
            </w:r>
          </w:p>
        </w:tc>
        <w:tc>
          <w:tcPr>
            <w:tcW w:w="1985" w:type="dxa"/>
          </w:tcPr>
          <w:p w:rsidR="00095C2A" w:rsidRDefault="00095C2A" w:rsidP="009310A1">
            <w:pPr>
              <w:widowControl w:val="0"/>
              <w:autoSpaceDE w:val="0"/>
              <w:autoSpaceDN w:val="0"/>
              <w:adjustRightInd w:val="0"/>
            </w:pPr>
            <w:r>
              <w:rPr>
                <w:sz w:val="22"/>
                <w:szCs w:val="22"/>
              </w:rPr>
              <w:t xml:space="preserve">Повторение по теме «Российская империя при Екатерине </w:t>
            </w:r>
            <w:r>
              <w:rPr>
                <w:sz w:val="22"/>
                <w:szCs w:val="22"/>
                <w:lang w:val="en-US"/>
              </w:rPr>
              <w:t>II</w:t>
            </w:r>
            <w:r>
              <w:rPr>
                <w:sz w:val="22"/>
                <w:szCs w:val="22"/>
              </w:rPr>
              <w:t>»</w:t>
            </w:r>
          </w:p>
          <w:p w:rsidR="00095C2A" w:rsidRPr="0019001A" w:rsidRDefault="00095C2A" w:rsidP="009310A1">
            <w:pPr>
              <w:widowControl w:val="0"/>
              <w:autoSpaceDE w:val="0"/>
              <w:autoSpaceDN w:val="0"/>
              <w:adjustRightInd w:val="0"/>
              <w:rPr>
                <w:i/>
              </w:rPr>
            </w:pPr>
            <w:r>
              <w:rPr>
                <w:i/>
                <w:sz w:val="22"/>
                <w:szCs w:val="22"/>
              </w:rPr>
              <w:t>Урок применения полученных знаний и умений.</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r>
              <w:rPr>
                <w:sz w:val="22"/>
                <w:szCs w:val="22"/>
              </w:rPr>
              <w:t>1</w:t>
            </w:r>
          </w:p>
        </w:tc>
        <w:tc>
          <w:tcPr>
            <w:tcW w:w="6662" w:type="dxa"/>
          </w:tcPr>
          <w:p w:rsidR="00095C2A" w:rsidRDefault="00095C2A" w:rsidP="009310A1">
            <w:pPr>
              <w:autoSpaceDE w:val="0"/>
              <w:autoSpaceDN w:val="0"/>
              <w:adjustRightInd w:val="0"/>
              <w:rPr>
                <w:rFonts w:eastAsiaTheme="minorHAnsi"/>
                <w:lang w:eastAsia="en-US"/>
              </w:rPr>
            </w:pPr>
            <w:r w:rsidRPr="001557C5">
              <w:rPr>
                <w:rFonts w:eastAsiaTheme="minorHAnsi"/>
                <w:b/>
                <w:bCs/>
                <w:sz w:val="22"/>
                <w:szCs w:val="22"/>
                <w:lang w:eastAsia="en-US"/>
              </w:rPr>
              <w:t xml:space="preserve">Систематизировать </w:t>
            </w:r>
            <w:r>
              <w:rPr>
                <w:rFonts w:eastAsiaTheme="minorHAnsi"/>
                <w:sz w:val="22"/>
                <w:szCs w:val="22"/>
                <w:lang w:eastAsia="en-US"/>
              </w:rPr>
              <w:t xml:space="preserve">исторический </w:t>
            </w:r>
            <w:r w:rsidRPr="001557C5">
              <w:rPr>
                <w:rFonts w:eastAsiaTheme="minorHAnsi"/>
                <w:sz w:val="22"/>
                <w:szCs w:val="22"/>
                <w:lang w:eastAsia="en-US"/>
              </w:rPr>
              <w:t>материал по изученному периоду</w:t>
            </w:r>
            <w:r>
              <w:rPr>
                <w:rFonts w:eastAsiaTheme="minorHAnsi"/>
                <w:sz w:val="22"/>
                <w:szCs w:val="22"/>
                <w:lang w:eastAsia="en-US"/>
              </w:rPr>
              <w:t xml:space="preserve">. </w:t>
            </w:r>
            <w:r w:rsidRPr="001557C5">
              <w:rPr>
                <w:rFonts w:eastAsiaTheme="minorHAnsi"/>
                <w:b/>
                <w:bCs/>
                <w:sz w:val="22"/>
                <w:szCs w:val="22"/>
                <w:lang w:eastAsia="en-US"/>
              </w:rPr>
              <w:t xml:space="preserve">Характеризовать </w:t>
            </w:r>
            <w:r>
              <w:rPr>
                <w:rFonts w:eastAsiaTheme="minorHAnsi"/>
                <w:sz w:val="22"/>
                <w:szCs w:val="22"/>
                <w:lang w:eastAsia="en-US"/>
              </w:rPr>
              <w:t xml:space="preserve">общие черты и особенности развития  России и государств Западной </w:t>
            </w:r>
            <w:r w:rsidRPr="001557C5">
              <w:rPr>
                <w:rFonts w:eastAsiaTheme="minorHAnsi"/>
                <w:sz w:val="22"/>
                <w:szCs w:val="22"/>
                <w:lang w:eastAsia="en-US"/>
              </w:rPr>
              <w:t>Европы</w:t>
            </w:r>
            <w:r>
              <w:rPr>
                <w:rFonts w:eastAsiaTheme="minorHAnsi"/>
                <w:sz w:val="22"/>
                <w:szCs w:val="22"/>
                <w:lang w:eastAsia="en-US"/>
              </w:rPr>
              <w:t xml:space="preserve"> в период правления Екатерины </w:t>
            </w:r>
            <w:r>
              <w:rPr>
                <w:rFonts w:eastAsiaTheme="minorHAnsi"/>
                <w:sz w:val="22"/>
                <w:szCs w:val="22"/>
                <w:lang w:val="en-US" w:eastAsia="en-US"/>
              </w:rPr>
              <w:t>II</w:t>
            </w:r>
            <w:r>
              <w:rPr>
                <w:rFonts w:eastAsiaTheme="minorHAnsi"/>
                <w:sz w:val="22"/>
                <w:szCs w:val="22"/>
                <w:lang w:eastAsia="en-US"/>
              </w:rPr>
              <w:t xml:space="preserve">. </w:t>
            </w:r>
          </w:p>
          <w:p w:rsidR="00095C2A" w:rsidRDefault="00095C2A" w:rsidP="009310A1">
            <w:pPr>
              <w:autoSpaceDE w:val="0"/>
              <w:autoSpaceDN w:val="0"/>
              <w:adjustRightInd w:val="0"/>
              <w:rPr>
                <w:rFonts w:eastAsiaTheme="minorHAnsi"/>
                <w:lang w:eastAsia="en-US"/>
              </w:rPr>
            </w:pPr>
            <w:r w:rsidRPr="001557C5">
              <w:rPr>
                <w:rFonts w:eastAsiaTheme="minorHAnsi"/>
                <w:b/>
                <w:bCs/>
                <w:sz w:val="22"/>
                <w:szCs w:val="22"/>
                <w:lang w:eastAsia="en-US"/>
              </w:rPr>
              <w:t xml:space="preserve">Высказывать </w:t>
            </w:r>
            <w:r>
              <w:rPr>
                <w:rFonts w:eastAsiaTheme="minorHAnsi"/>
                <w:sz w:val="22"/>
                <w:szCs w:val="22"/>
                <w:lang w:eastAsia="en-US"/>
              </w:rPr>
              <w:t xml:space="preserve">суждения о значении </w:t>
            </w:r>
            <w:r w:rsidRPr="001557C5">
              <w:rPr>
                <w:rFonts w:eastAsiaTheme="minorHAnsi"/>
                <w:sz w:val="22"/>
                <w:szCs w:val="22"/>
                <w:lang w:eastAsia="en-US"/>
              </w:rPr>
              <w:t>н</w:t>
            </w:r>
            <w:r>
              <w:rPr>
                <w:rFonts w:eastAsiaTheme="minorHAnsi"/>
                <w:sz w:val="22"/>
                <w:szCs w:val="22"/>
                <w:lang w:eastAsia="en-US"/>
              </w:rPr>
              <w:t xml:space="preserve">аследия  Екатерины </w:t>
            </w:r>
            <w:r>
              <w:rPr>
                <w:rFonts w:eastAsiaTheme="minorHAnsi"/>
                <w:sz w:val="22"/>
                <w:szCs w:val="22"/>
                <w:lang w:val="en-US" w:eastAsia="en-US"/>
              </w:rPr>
              <w:t>II</w:t>
            </w:r>
            <w:r>
              <w:rPr>
                <w:rFonts w:eastAsiaTheme="minorHAnsi"/>
                <w:sz w:val="22"/>
                <w:szCs w:val="22"/>
                <w:lang w:eastAsia="en-US"/>
              </w:rPr>
              <w:t xml:space="preserve"> для современного </w:t>
            </w:r>
            <w:r w:rsidRPr="001557C5">
              <w:rPr>
                <w:rFonts w:eastAsiaTheme="minorHAnsi"/>
                <w:sz w:val="22"/>
                <w:szCs w:val="22"/>
                <w:lang w:eastAsia="en-US"/>
              </w:rPr>
              <w:t>общества</w:t>
            </w:r>
            <w:r>
              <w:rPr>
                <w:rFonts w:eastAsiaTheme="minorHAnsi"/>
                <w:sz w:val="22"/>
                <w:szCs w:val="22"/>
                <w:lang w:eastAsia="en-US"/>
              </w:rPr>
              <w:t xml:space="preserve">. </w:t>
            </w:r>
          </w:p>
          <w:p w:rsidR="00095C2A" w:rsidRDefault="00095C2A" w:rsidP="009310A1">
            <w:pPr>
              <w:autoSpaceDE w:val="0"/>
              <w:autoSpaceDN w:val="0"/>
              <w:adjustRightInd w:val="0"/>
              <w:rPr>
                <w:rFonts w:eastAsiaTheme="minorHAnsi"/>
                <w:b/>
                <w:lang w:eastAsia="en-US"/>
              </w:rPr>
            </w:pPr>
            <w:r w:rsidRPr="001557C5">
              <w:rPr>
                <w:rFonts w:eastAsiaTheme="minorHAnsi"/>
                <w:b/>
                <w:bCs/>
                <w:sz w:val="22"/>
                <w:szCs w:val="22"/>
                <w:lang w:eastAsia="en-US"/>
              </w:rPr>
              <w:t xml:space="preserve">Выполнять </w:t>
            </w:r>
            <w:r w:rsidRPr="001557C5">
              <w:rPr>
                <w:rFonts w:eastAsiaTheme="minorHAnsi"/>
                <w:sz w:val="22"/>
                <w:szCs w:val="22"/>
                <w:lang w:eastAsia="en-US"/>
              </w:rPr>
              <w:t>контрольные тестовые</w:t>
            </w:r>
            <w:r>
              <w:rPr>
                <w:rFonts w:eastAsiaTheme="minorHAnsi"/>
                <w:lang w:eastAsia="en-US"/>
              </w:rPr>
              <w:t xml:space="preserve"> </w:t>
            </w:r>
            <w:r w:rsidRPr="001557C5">
              <w:rPr>
                <w:rFonts w:eastAsiaTheme="minorHAnsi"/>
                <w:sz w:val="22"/>
                <w:szCs w:val="22"/>
                <w:lang w:eastAsia="en-US"/>
              </w:rPr>
              <w:t xml:space="preserve">задания по истории России </w:t>
            </w:r>
            <w:r>
              <w:rPr>
                <w:rFonts w:eastAsiaTheme="minorHAnsi"/>
                <w:sz w:val="22"/>
                <w:szCs w:val="22"/>
                <w:lang w:eastAsia="en-US"/>
              </w:rPr>
              <w:t xml:space="preserve"> эпохи дворцовых переворотов.</w:t>
            </w:r>
          </w:p>
        </w:tc>
        <w:tc>
          <w:tcPr>
            <w:tcW w:w="1134" w:type="dxa"/>
          </w:tcPr>
          <w:p w:rsidR="00095C2A" w:rsidRDefault="00095C2A" w:rsidP="009310A1">
            <w:r>
              <w:rPr>
                <w:sz w:val="22"/>
                <w:szCs w:val="22"/>
              </w:rPr>
              <w:t>Тестирование по типу ОГЭ.</w:t>
            </w:r>
          </w:p>
        </w:tc>
        <w:tc>
          <w:tcPr>
            <w:tcW w:w="1842" w:type="dxa"/>
          </w:tcPr>
          <w:p w:rsidR="00095C2A" w:rsidRPr="00114A10" w:rsidRDefault="00095C2A" w:rsidP="009310A1">
            <w:pPr>
              <w:widowControl w:val="0"/>
              <w:rPr>
                <w:color w:val="000000"/>
                <w:shd w:val="clear" w:color="auto" w:fill="FFFFFF"/>
              </w:rPr>
            </w:pPr>
            <w:r>
              <w:rPr>
                <w:color w:val="000000"/>
                <w:sz w:val="22"/>
                <w:szCs w:val="22"/>
                <w:shd w:val="clear" w:color="auto" w:fill="FFFFFF"/>
              </w:rPr>
              <w:t>Основные положения изученной темы: даты, исторические события и личности.</w:t>
            </w:r>
          </w:p>
        </w:tc>
        <w:tc>
          <w:tcPr>
            <w:tcW w:w="850" w:type="dxa"/>
          </w:tcPr>
          <w:p w:rsidR="00095C2A" w:rsidRDefault="00095C2A" w:rsidP="009310A1">
            <w:pPr>
              <w:autoSpaceDE w:val="0"/>
              <w:autoSpaceDN w:val="0"/>
              <w:adjustRightInd w:val="0"/>
              <w:rPr>
                <w:rFonts w:eastAsiaTheme="minorHAnsi"/>
                <w:lang w:eastAsia="en-US"/>
              </w:rPr>
            </w:pPr>
            <w:r>
              <w:rPr>
                <w:rFonts w:eastAsiaTheme="minorHAnsi"/>
                <w:sz w:val="22"/>
                <w:szCs w:val="22"/>
                <w:lang w:eastAsia="en-US"/>
              </w:rPr>
              <w:t xml:space="preserve">Индивидуальные задания </w:t>
            </w:r>
          </w:p>
        </w:tc>
      </w:tr>
      <w:tr w:rsidR="00095C2A" w:rsidRPr="00681A5A" w:rsidTr="00FE3B7F">
        <w:trPr>
          <w:trHeight w:val="403"/>
        </w:trPr>
        <w:tc>
          <w:tcPr>
            <w:tcW w:w="15592" w:type="dxa"/>
            <w:gridSpan w:val="9"/>
          </w:tcPr>
          <w:p w:rsidR="00095C2A" w:rsidRPr="0019001A" w:rsidRDefault="00095C2A" w:rsidP="009310A1">
            <w:pPr>
              <w:autoSpaceDE w:val="0"/>
              <w:autoSpaceDN w:val="0"/>
              <w:adjustRightInd w:val="0"/>
              <w:jc w:val="center"/>
              <w:rPr>
                <w:rFonts w:eastAsiaTheme="minorHAnsi"/>
                <w:b/>
                <w:lang w:eastAsia="en-US"/>
              </w:rPr>
            </w:pPr>
            <w:r>
              <w:rPr>
                <w:rFonts w:eastAsiaTheme="minorHAnsi"/>
                <w:b/>
                <w:lang w:eastAsia="en-US"/>
              </w:rPr>
              <w:t xml:space="preserve">Тема 5. Россия при Павле </w:t>
            </w:r>
            <w:r>
              <w:rPr>
                <w:rFonts w:eastAsiaTheme="minorHAnsi"/>
                <w:b/>
                <w:lang w:val="en-US" w:eastAsia="en-US"/>
              </w:rPr>
              <w:t>I</w:t>
            </w:r>
            <w:r>
              <w:rPr>
                <w:rFonts w:eastAsiaTheme="minorHAnsi"/>
                <w:b/>
                <w:lang w:eastAsia="en-US"/>
              </w:rPr>
              <w:t>. (2 часа)</w:t>
            </w:r>
          </w:p>
        </w:tc>
      </w:tr>
      <w:tr w:rsidR="00095C2A" w:rsidRPr="00681A5A" w:rsidTr="00095C2A">
        <w:trPr>
          <w:trHeight w:val="403"/>
        </w:trPr>
        <w:tc>
          <w:tcPr>
            <w:tcW w:w="567" w:type="dxa"/>
          </w:tcPr>
          <w:p w:rsidR="00095C2A" w:rsidRDefault="00095C2A" w:rsidP="009310A1">
            <w:pPr>
              <w:widowControl w:val="0"/>
              <w:autoSpaceDE w:val="0"/>
              <w:autoSpaceDN w:val="0"/>
              <w:adjustRightInd w:val="0"/>
            </w:pPr>
            <w:r>
              <w:t>30</w:t>
            </w:r>
          </w:p>
        </w:tc>
        <w:tc>
          <w:tcPr>
            <w:tcW w:w="1985" w:type="dxa"/>
          </w:tcPr>
          <w:p w:rsidR="00095C2A" w:rsidRDefault="00095C2A" w:rsidP="009310A1">
            <w:pPr>
              <w:widowControl w:val="0"/>
              <w:autoSpaceDE w:val="0"/>
              <w:autoSpaceDN w:val="0"/>
              <w:adjustRightInd w:val="0"/>
            </w:pPr>
            <w:r>
              <w:rPr>
                <w:sz w:val="22"/>
                <w:szCs w:val="22"/>
              </w:rPr>
              <w:t xml:space="preserve">Внутренняя политика Павла </w:t>
            </w:r>
            <w:r>
              <w:rPr>
                <w:sz w:val="22"/>
                <w:szCs w:val="22"/>
                <w:lang w:val="en-US"/>
              </w:rPr>
              <w:t>I</w:t>
            </w:r>
            <w:r>
              <w:rPr>
                <w:sz w:val="22"/>
                <w:szCs w:val="22"/>
              </w:rPr>
              <w:t>.</w:t>
            </w:r>
          </w:p>
          <w:p w:rsidR="00095C2A" w:rsidRPr="0019001A" w:rsidRDefault="00095C2A" w:rsidP="009310A1">
            <w:pPr>
              <w:widowControl w:val="0"/>
              <w:autoSpaceDE w:val="0"/>
              <w:autoSpaceDN w:val="0"/>
              <w:adjustRightInd w:val="0"/>
              <w:rPr>
                <w:i/>
              </w:rPr>
            </w:pPr>
            <w:r>
              <w:rPr>
                <w:i/>
                <w:sz w:val="22"/>
                <w:szCs w:val="22"/>
              </w:rPr>
              <w:t>Урок усвоения новых знаний и умений.</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r>
              <w:rPr>
                <w:sz w:val="22"/>
                <w:szCs w:val="22"/>
              </w:rPr>
              <w:t>1</w:t>
            </w:r>
          </w:p>
        </w:tc>
        <w:tc>
          <w:tcPr>
            <w:tcW w:w="6662" w:type="dxa"/>
          </w:tcPr>
          <w:p w:rsidR="00095C2A" w:rsidRPr="0019001A" w:rsidRDefault="00095C2A" w:rsidP="009310A1">
            <w:pPr>
              <w:widowControl w:val="0"/>
              <w:shd w:val="clear" w:color="auto" w:fill="FFFFFF"/>
            </w:pPr>
            <w:r w:rsidRPr="0019001A">
              <w:rPr>
                <w:b/>
                <w:bCs/>
                <w:sz w:val="22"/>
                <w:szCs w:val="22"/>
              </w:rPr>
              <w:t xml:space="preserve">Характеризовать </w:t>
            </w:r>
            <w:r w:rsidRPr="0019001A">
              <w:rPr>
                <w:sz w:val="22"/>
                <w:szCs w:val="22"/>
              </w:rPr>
              <w:t xml:space="preserve">основные мероприятия внутренней политики Павла </w:t>
            </w:r>
            <w:r w:rsidRPr="0019001A">
              <w:rPr>
                <w:sz w:val="22"/>
                <w:szCs w:val="22"/>
                <w:lang w:val="en-US"/>
              </w:rPr>
              <w:t>I</w:t>
            </w:r>
            <w:r w:rsidRPr="0019001A">
              <w:rPr>
                <w:sz w:val="22"/>
                <w:szCs w:val="22"/>
              </w:rPr>
              <w:t>.</w:t>
            </w:r>
          </w:p>
          <w:p w:rsidR="00095C2A" w:rsidRDefault="00095C2A" w:rsidP="009310A1">
            <w:pPr>
              <w:widowControl w:val="0"/>
              <w:shd w:val="clear" w:color="auto" w:fill="FFFFFF"/>
            </w:pPr>
            <w:r w:rsidRPr="0019001A">
              <w:rPr>
                <w:b/>
                <w:bCs/>
                <w:sz w:val="22"/>
                <w:szCs w:val="22"/>
              </w:rPr>
              <w:t xml:space="preserve">Составлять </w:t>
            </w:r>
            <w:r w:rsidRPr="0019001A">
              <w:rPr>
                <w:sz w:val="22"/>
                <w:szCs w:val="22"/>
              </w:rPr>
              <w:t xml:space="preserve">исторический портрет Павла </w:t>
            </w:r>
            <w:r w:rsidRPr="0019001A">
              <w:rPr>
                <w:sz w:val="22"/>
                <w:szCs w:val="22"/>
                <w:lang w:val="en-US"/>
              </w:rPr>
              <w:t>I</w:t>
            </w:r>
            <w:r w:rsidRPr="0019001A">
              <w:rPr>
                <w:sz w:val="22"/>
                <w:szCs w:val="22"/>
              </w:rPr>
              <w:t xml:space="preserve"> на основе инфор</w:t>
            </w:r>
            <w:r w:rsidRPr="0019001A">
              <w:rPr>
                <w:sz w:val="22"/>
                <w:szCs w:val="22"/>
              </w:rPr>
              <w:softHyphen/>
              <w:t>мации учебника и дополнительных источников.</w:t>
            </w:r>
          </w:p>
          <w:p w:rsidR="00095C2A" w:rsidRDefault="00095C2A" w:rsidP="009310A1">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095C2A" w:rsidRPr="0019001A" w:rsidRDefault="00095C2A" w:rsidP="009310A1">
            <w:pPr>
              <w:widowControl w:val="0"/>
              <w:jc w:val="both"/>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tc>
        <w:tc>
          <w:tcPr>
            <w:tcW w:w="1134" w:type="dxa"/>
          </w:tcPr>
          <w:p w:rsidR="00095C2A" w:rsidRDefault="00095C2A" w:rsidP="009310A1">
            <w:r>
              <w:rPr>
                <w:sz w:val="22"/>
                <w:szCs w:val="22"/>
              </w:rPr>
              <w:t>Выполнение заданий №1-2 на стр.63 учебника</w:t>
            </w:r>
          </w:p>
        </w:tc>
        <w:tc>
          <w:tcPr>
            <w:tcW w:w="1842" w:type="dxa"/>
          </w:tcPr>
          <w:p w:rsidR="00095C2A" w:rsidRPr="0073433F" w:rsidRDefault="00095C2A" w:rsidP="009310A1">
            <w:pPr>
              <w:widowControl w:val="0"/>
              <w:rPr>
                <w:color w:val="000000"/>
                <w:shd w:val="clear" w:color="auto" w:fill="FFFFFF"/>
              </w:rPr>
            </w:pPr>
            <w:r w:rsidRPr="0073433F">
              <w:rPr>
                <w:color w:val="000000"/>
                <w:sz w:val="22"/>
                <w:szCs w:val="22"/>
                <w:shd w:val="clear" w:color="auto" w:fill="FFFFFF"/>
              </w:rPr>
              <w:t xml:space="preserve">Основные принципы внутренней политики Павла I. Укрепление абсолютизма через отказ от принципов «просвещенного абсолютизма» и </w:t>
            </w:r>
            <w:r w:rsidRPr="0073433F">
              <w:rPr>
                <w:color w:val="000000"/>
                <w:sz w:val="22"/>
                <w:szCs w:val="22"/>
                <w:shd w:val="clear" w:color="auto" w:fill="FFFFFF"/>
              </w:rPr>
              <w:lastRenderedPageBreak/>
              <w:t>усиление бюрократического и полицейского характера государства и личной власти императора.</w:t>
            </w:r>
          </w:p>
        </w:tc>
        <w:tc>
          <w:tcPr>
            <w:tcW w:w="850" w:type="dxa"/>
          </w:tcPr>
          <w:p w:rsidR="00095C2A" w:rsidRDefault="00095C2A" w:rsidP="009310A1">
            <w:pPr>
              <w:autoSpaceDE w:val="0"/>
              <w:autoSpaceDN w:val="0"/>
              <w:adjustRightInd w:val="0"/>
              <w:rPr>
                <w:rFonts w:eastAsiaTheme="minorHAnsi"/>
                <w:lang w:eastAsia="en-US"/>
              </w:rPr>
            </w:pPr>
            <w:r>
              <w:rPr>
                <w:rFonts w:eastAsiaTheme="minorHAnsi"/>
                <w:sz w:val="22"/>
                <w:szCs w:val="22"/>
                <w:lang w:eastAsia="en-US"/>
              </w:rPr>
              <w:lastRenderedPageBreak/>
              <w:t>§24</w:t>
            </w:r>
          </w:p>
        </w:tc>
      </w:tr>
      <w:tr w:rsidR="00095C2A" w:rsidRPr="00681A5A" w:rsidTr="00095C2A">
        <w:trPr>
          <w:trHeight w:val="403"/>
        </w:trPr>
        <w:tc>
          <w:tcPr>
            <w:tcW w:w="567" w:type="dxa"/>
          </w:tcPr>
          <w:p w:rsidR="00095C2A" w:rsidRDefault="00BA7E8E" w:rsidP="009310A1">
            <w:pPr>
              <w:widowControl w:val="0"/>
              <w:autoSpaceDE w:val="0"/>
              <w:autoSpaceDN w:val="0"/>
              <w:adjustRightInd w:val="0"/>
            </w:pPr>
            <w:r>
              <w:lastRenderedPageBreak/>
              <w:t>31</w:t>
            </w:r>
          </w:p>
        </w:tc>
        <w:tc>
          <w:tcPr>
            <w:tcW w:w="1985" w:type="dxa"/>
          </w:tcPr>
          <w:p w:rsidR="00095C2A" w:rsidRDefault="00095C2A" w:rsidP="009310A1">
            <w:pPr>
              <w:widowControl w:val="0"/>
              <w:autoSpaceDE w:val="0"/>
              <w:autoSpaceDN w:val="0"/>
              <w:adjustRightInd w:val="0"/>
            </w:pPr>
            <w:r>
              <w:rPr>
                <w:sz w:val="22"/>
                <w:szCs w:val="22"/>
              </w:rPr>
              <w:t xml:space="preserve">Внешняя политика Павла </w:t>
            </w:r>
            <w:r>
              <w:rPr>
                <w:sz w:val="22"/>
                <w:szCs w:val="22"/>
                <w:lang w:val="en-US"/>
              </w:rPr>
              <w:t>I</w:t>
            </w:r>
            <w:r>
              <w:rPr>
                <w:sz w:val="22"/>
                <w:szCs w:val="22"/>
              </w:rPr>
              <w:t>.</w:t>
            </w:r>
          </w:p>
          <w:p w:rsidR="00095C2A" w:rsidRPr="0073433F" w:rsidRDefault="00095C2A" w:rsidP="009310A1">
            <w:pPr>
              <w:widowControl w:val="0"/>
              <w:autoSpaceDE w:val="0"/>
              <w:autoSpaceDN w:val="0"/>
              <w:adjustRightInd w:val="0"/>
              <w:rPr>
                <w:i/>
              </w:rPr>
            </w:pPr>
            <w:r>
              <w:rPr>
                <w:i/>
                <w:sz w:val="22"/>
                <w:szCs w:val="22"/>
              </w:rPr>
              <w:t>Урок самостоятельной работы.</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r>
              <w:rPr>
                <w:sz w:val="22"/>
                <w:szCs w:val="22"/>
              </w:rPr>
              <w:t>1</w:t>
            </w:r>
          </w:p>
        </w:tc>
        <w:tc>
          <w:tcPr>
            <w:tcW w:w="6662" w:type="dxa"/>
          </w:tcPr>
          <w:p w:rsidR="00095C2A" w:rsidRDefault="00095C2A" w:rsidP="009310A1">
            <w:pPr>
              <w:widowControl w:val="0"/>
              <w:shd w:val="clear" w:color="auto" w:fill="FFFFFF"/>
              <w:rPr>
                <w:bCs/>
              </w:rPr>
            </w:pPr>
            <w:r>
              <w:rPr>
                <w:b/>
                <w:bCs/>
                <w:sz w:val="22"/>
                <w:szCs w:val="22"/>
              </w:rPr>
              <w:t xml:space="preserve">Характеризовать </w:t>
            </w:r>
            <w:r>
              <w:rPr>
                <w:bCs/>
                <w:sz w:val="22"/>
                <w:szCs w:val="22"/>
              </w:rPr>
              <w:t xml:space="preserve">основные мероприятия внешней политики Павла </w:t>
            </w:r>
            <w:r>
              <w:rPr>
                <w:bCs/>
                <w:sz w:val="22"/>
                <w:szCs w:val="22"/>
                <w:lang w:val="en-US"/>
              </w:rPr>
              <w:t>I</w:t>
            </w:r>
            <w:r>
              <w:rPr>
                <w:bCs/>
                <w:sz w:val="22"/>
                <w:szCs w:val="22"/>
              </w:rPr>
              <w:t>.</w:t>
            </w:r>
          </w:p>
          <w:p w:rsidR="00095C2A" w:rsidRDefault="00095C2A" w:rsidP="009310A1">
            <w:pPr>
              <w:widowControl w:val="0"/>
              <w:shd w:val="clear" w:color="auto" w:fill="FFFFFF"/>
              <w:rPr>
                <w:bCs/>
              </w:rPr>
            </w:pPr>
            <w:r>
              <w:rPr>
                <w:b/>
                <w:bCs/>
                <w:sz w:val="22"/>
                <w:szCs w:val="22"/>
              </w:rPr>
              <w:t xml:space="preserve">Объяснять </w:t>
            </w:r>
            <w:r>
              <w:rPr>
                <w:bCs/>
                <w:sz w:val="22"/>
                <w:szCs w:val="22"/>
              </w:rPr>
              <w:t xml:space="preserve">расхождения в мероприятиях внешней политики в отличии от Екатерины </w:t>
            </w:r>
            <w:r>
              <w:rPr>
                <w:bCs/>
                <w:sz w:val="22"/>
                <w:szCs w:val="22"/>
                <w:lang w:val="en-US"/>
              </w:rPr>
              <w:t>II</w:t>
            </w:r>
            <w:r>
              <w:rPr>
                <w:bCs/>
                <w:sz w:val="22"/>
                <w:szCs w:val="22"/>
              </w:rPr>
              <w:t>.</w:t>
            </w:r>
          </w:p>
          <w:p w:rsidR="00095C2A" w:rsidRDefault="00095C2A" w:rsidP="009310A1">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095C2A" w:rsidRPr="0073433F" w:rsidRDefault="00095C2A" w:rsidP="009310A1">
            <w:pPr>
              <w:widowControl w:val="0"/>
              <w:shd w:val="clear" w:color="auto" w:fill="FFFFFF"/>
              <w:rPr>
                <w:bC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p w:rsidR="00095C2A" w:rsidRPr="0073433F" w:rsidRDefault="00095C2A" w:rsidP="009310A1">
            <w:pPr>
              <w:widowControl w:val="0"/>
              <w:shd w:val="clear" w:color="auto" w:fill="FFFFFF"/>
              <w:rPr>
                <w:bCs/>
              </w:rPr>
            </w:pPr>
          </w:p>
        </w:tc>
        <w:tc>
          <w:tcPr>
            <w:tcW w:w="1134" w:type="dxa"/>
          </w:tcPr>
          <w:p w:rsidR="00095C2A" w:rsidRDefault="00095C2A" w:rsidP="009310A1">
            <w:r>
              <w:rPr>
                <w:sz w:val="22"/>
                <w:szCs w:val="22"/>
              </w:rPr>
              <w:t>Работа в группах: составление вопросов для взаимопроверки.</w:t>
            </w:r>
          </w:p>
        </w:tc>
        <w:tc>
          <w:tcPr>
            <w:tcW w:w="1842" w:type="dxa"/>
          </w:tcPr>
          <w:p w:rsidR="00095C2A" w:rsidRPr="0073433F" w:rsidRDefault="00095C2A" w:rsidP="009310A1">
            <w:pPr>
              <w:widowControl w:val="0"/>
              <w:rPr>
                <w:color w:val="000000"/>
                <w:shd w:val="clear" w:color="auto" w:fill="FFFFFF"/>
              </w:rPr>
            </w:pPr>
            <w:r>
              <w:rPr>
                <w:color w:val="000000"/>
                <w:sz w:val="22"/>
                <w:szCs w:val="22"/>
                <w:shd w:val="clear" w:color="auto" w:fill="FFFFFF"/>
              </w:rPr>
              <w:t>Выбор внешнеполитического курса. Покровительство Мальтийскому ордену. Итальянский и Швейцарский поход Суворова.</w:t>
            </w:r>
          </w:p>
        </w:tc>
        <w:tc>
          <w:tcPr>
            <w:tcW w:w="850" w:type="dxa"/>
          </w:tcPr>
          <w:p w:rsidR="00095C2A" w:rsidRDefault="00095C2A" w:rsidP="009310A1">
            <w:pPr>
              <w:autoSpaceDE w:val="0"/>
              <w:autoSpaceDN w:val="0"/>
              <w:adjustRightInd w:val="0"/>
              <w:rPr>
                <w:rFonts w:eastAsiaTheme="minorHAnsi"/>
                <w:lang w:eastAsia="en-US"/>
              </w:rPr>
            </w:pPr>
            <w:r>
              <w:rPr>
                <w:rFonts w:eastAsiaTheme="minorHAnsi"/>
                <w:sz w:val="22"/>
                <w:szCs w:val="22"/>
                <w:lang w:eastAsia="en-US"/>
              </w:rPr>
              <w:t>§25</w:t>
            </w:r>
          </w:p>
        </w:tc>
      </w:tr>
      <w:tr w:rsidR="00BA7E8E" w:rsidRPr="00681A5A" w:rsidTr="00A83F21">
        <w:trPr>
          <w:trHeight w:val="403"/>
        </w:trPr>
        <w:tc>
          <w:tcPr>
            <w:tcW w:w="15592" w:type="dxa"/>
            <w:gridSpan w:val="9"/>
          </w:tcPr>
          <w:p w:rsidR="00BA7E8E" w:rsidRPr="0073433F" w:rsidRDefault="00BA7E8E" w:rsidP="009310A1">
            <w:pPr>
              <w:autoSpaceDE w:val="0"/>
              <w:autoSpaceDN w:val="0"/>
              <w:adjustRightInd w:val="0"/>
              <w:jc w:val="center"/>
              <w:rPr>
                <w:rFonts w:eastAsiaTheme="minorHAnsi"/>
                <w:b/>
                <w:lang w:eastAsia="en-US"/>
              </w:rPr>
            </w:pPr>
            <w:r>
              <w:rPr>
                <w:rFonts w:eastAsiaTheme="minorHAnsi"/>
                <w:b/>
                <w:lang w:eastAsia="en-US"/>
              </w:rPr>
              <w:t xml:space="preserve">Тема 6. Культурное пространство Российской империи в </w:t>
            </w:r>
            <w:r>
              <w:rPr>
                <w:rFonts w:eastAsiaTheme="minorHAnsi"/>
                <w:b/>
                <w:lang w:val="en-US" w:eastAsia="en-US"/>
              </w:rPr>
              <w:t>XVIII</w:t>
            </w:r>
            <w:r>
              <w:rPr>
                <w:rFonts w:eastAsiaTheme="minorHAnsi"/>
                <w:b/>
                <w:lang w:eastAsia="en-US"/>
              </w:rPr>
              <w:t>веке. (9 часов)</w:t>
            </w:r>
          </w:p>
        </w:tc>
      </w:tr>
      <w:tr w:rsidR="00095C2A" w:rsidRPr="00681A5A" w:rsidTr="00095C2A">
        <w:trPr>
          <w:trHeight w:val="403"/>
        </w:trPr>
        <w:tc>
          <w:tcPr>
            <w:tcW w:w="567" w:type="dxa"/>
          </w:tcPr>
          <w:p w:rsidR="00095C2A" w:rsidRDefault="00BA7E8E" w:rsidP="009310A1">
            <w:pPr>
              <w:widowControl w:val="0"/>
              <w:autoSpaceDE w:val="0"/>
              <w:autoSpaceDN w:val="0"/>
              <w:adjustRightInd w:val="0"/>
            </w:pPr>
            <w:r>
              <w:t>32</w:t>
            </w:r>
          </w:p>
        </w:tc>
        <w:tc>
          <w:tcPr>
            <w:tcW w:w="1985" w:type="dxa"/>
          </w:tcPr>
          <w:p w:rsidR="00095C2A" w:rsidRDefault="00095C2A" w:rsidP="009310A1">
            <w:pPr>
              <w:widowControl w:val="0"/>
              <w:autoSpaceDE w:val="0"/>
              <w:autoSpaceDN w:val="0"/>
              <w:adjustRightInd w:val="0"/>
            </w:pPr>
            <w:r>
              <w:rPr>
                <w:sz w:val="22"/>
                <w:szCs w:val="22"/>
              </w:rPr>
              <w:t>Общественная мысль, публицистика, литература.</w:t>
            </w:r>
          </w:p>
          <w:p w:rsidR="00095C2A" w:rsidRPr="0073433F" w:rsidRDefault="00095C2A" w:rsidP="009310A1">
            <w:pPr>
              <w:widowControl w:val="0"/>
              <w:autoSpaceDE w:val="0"/>
              <w:autoSpaceDN w:val="0"/>
              <w:adjustRightInd w:val="0"/>
              <w:rPr>
                <w:i/>
              </w:rPr>
            </w:pPr>
            <w:r>
              <w:rPr>
                <w:i/>
                <w:sz w:val="22"/>
                <w:szCs w:val="22"/>
              </w:rPr>
              <w:t>Урок самостоятельной работы.</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r>
              <w:rPr>
                <w:sz w:val="22"/>
                <w:szCs w:val="22"/>
              </w:rPr>
              <w:t>1</w:t>
            </w:r>
          </w:p>
        </w:tc>
        <w:tc>
          <w:tcPr>
            <w:tcW w:w="6662" w:type="dxa"/>
          </w:tcPr>
          <w:p w:rsidR="00095C2A" w:rsidRPr="00244EE0" w:rsidRDefault="00095C2A" w:rsidP="009310A1">
            <w:pPr>
              <w:widowControl w:val="0"/>
              <w:shd w:val="clear" w:color="auto" w:fill="FFFFFF"/>
            </w:pPr>
            <w:r w:rsidRPr="00244EE0">
              <w:rPr>
                <w:b/>
                <w:bCs/>
                <w:sz w:val="22"/>
                <w:szCs w:val="22"/>
              </w:rPr>
              <w:t>Составлять</w:t>
            </w:r>
            <w:r w:rsidRPr="00244EE0">
              <w:rPr>
                <w:sz w:val="22"/>
                <w:szCs w:val="22"/>
              </w:rPr>
              <w:t xml:space="preserve"> описание отдельных памятников культуры XVIII в. на основе иллюстраций учебника, художественных альбомов, материалов, найденных в Интернете, а также непо</w:t>
            </w:r>
            <w:r w:rsidRPr="00244EE0">
              <w:rPr>
                <w:sz w:val="22"/>
                <w:szCs w:val="22"/>
              </w:rPr>
              <w:softHyphen/>
              <w:t>средственного наблюдения.</w:t>
            </w:r>
          </w:p>
          <w:p w:rsidR="00095C2A" w:rsidRDefault="00095C2A" w:rsidP="009310A1">
            <w:pPr>
              <w:widowControl w:val="0"/>
              <w:shd w:val="clear" w:color="auto" w:fill="FFFFFF"/>
            </w:pPr>
            <w:r w:rsidRPr="00244EE0">
              <w:rPr>
                <w:b/>
                <w:bCs/>
                <w:sz w:val="22"/>
                <w:szCs w:val="22"/>
              </w:rPr>
              <w:t xml:space="preserve">Проводить </w:t>
            </w:r>
            <w:r w:rsidRPr="00244EE0">
              <w:rPr>
                <w:sz w:val="22"/>
                <w:szCs w:val="22"/>
              </w:rPr>
              <w:t>поиск информации для сообщений о деятелях науки и культуры XVIII в.</w:t>
            </w:r>
          </w:p>
          <w:p w:rsidR="00095C2A" w:rsidRDefault="00095C2A" w:rsidP="009310A1">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095C2A" w:rsidRPr="00244EE0" w:rsidRDefault="00095C2A" w:rsidP="009310A1">
            <w:pPr>
              <w:widowControl w:val="0"/>
              <w:shd w:val="clear" w:color="auto" w:fill="FFFFFF"/>
            </w:pPr>
          </w:p>
          <w:p w:rsidR="00095C2A" w:rsidRPr="00244EE0" w:rsidRDefault="00095C2A" w:rsidP="009310A1">
            <w:pPr>
              <w:widowControl w:val="0"/>
              <w:shd w:val="clear" w:color="auto" w:fill="FFFFFF"/>
              <w:rPr>
                <w:b/>
                <w:bCs/>
              </w:rPr>
            </w:pPr>
          </w:p>
        </w:tc>
        <w:tc>
          <w:tcPr>
            <w:tcW w:w="1134" w:type="dxa"/>
          </w:tcPr>
          <w:p w:rsidR="00095C2A" w:rsidRDefault="00095C2A" w:rsidP="009310A1">
            <w:r>
              <w:rPr>
                <w:sz w:val="22"/>
                <w:szCs w:val="22"/>
              </w:rPr>
              <w:t>Подготовка сообщений на заданные темы.</w:t>
            </w:r>
          </w:p>
        </w:tc>
        <w:tc>
          <w:tcPr>
            <w:tcW w:w="1842" w:type="dxa"/>
          </w:tcPr>
          <w:p w:rsidR="00095C2A" w:rsidRPr="00244EE0" w:rsidRDefault="00095C2A" w:rsidP="009310A1">
            <w:pPr>
              <w:widowControl w:val="0"/>
              <w:rPr>
                <w:color w:val="000000"/>
                <w:shd w:val="clear" w:color="auto" w:fill="FFFFFF"/>
              </w:rPr>
            </w:pPr>
            <w:r w:rsidRPr="00244EE0">
              <w:rPr>
                <w:color w:val="000000"/>
                <w:sz w:val="22"/>
                <w:szCs w:val="22"/>
                <w:shd w:val="clear" w:color="auto" w:fill="FFFFFF"/>
              </w:rPr>
              <w:t>Определяющее влияние идей Просвещения в российской общественной мысли, публицистике и литературе. Литература народов России в XVIII в. Первые журналы</w:t>
            </w:r>
          </w:p>
        </w:tc>
        <w:tc>
          <w:tcPr>
            <w:tcW w:w="850" w:type="dxa"/>
          </w:tcPr>
          <w:p w:rsidR="00095C2A" w:rsidRDefault="00095C2A" w:rsidP="009310A1">
            <w:pPr>
              <w:autoSpaceDE w:val="0"/>
              <w:autoSpaceDN w:val="0"/>
              <w:adjustRightInd w:val="0"/>
              <w:rPr>
                <w:rFonts w:eastAsiaTheme="minorHAnsi"/>
                <w:lang w:eastAsia="en-US"/>
              </w:rPr>
            </w:pPr>
            <w:r>
              <w:rPr>
                <w:rFonts w:eastAsiaTheme="minorHAnsi"/>
                <w:sz w:val="22"/>
                <w:szCs w:val="22"/>
                <w:lang w:eastAsia="en-US"/>
              </w:rPr>
              <w:t>Стр.71-77</w:t>
            </w:r>
          </w:p>
        </w:tc>
      </w:tr>
      <w:tr w:rsidR="00095C2A" w:rsidRPr="00681A5A" w:rsidTr="00095C2A">
        <w:trPr>
          <w:trHeight w:val="403"/>
        </w:trPr>
        <w:tc>
          <w:tcPr>
            <w:tcW w:w="567" w:type="dxa"/>
          </w:tcPr>
          <w:p w:rsidR="00095C2A" w:rsidRDefault="00BA7E8E" w:rsidP="009310A1">
            <w:pPr>
              <w:widowControl w:val="0"/>
              <w:autoSpaceDE w:val="0"/>
              <w:autoSpaceDN w:val="0"/>
              <w:adjustRightInd w:val="0"/>
            </w:pPr>
            <w:r>
              <w:t>33</w:t>
            </w:r>
          </w:p>
        </w:tc>
        <w:tc>
          <w:tcPr>
            <w:tcW w:w="1985" w:type="dxa"/>
          </w:tcPr>
          <w:p w:rsidR="00095C2A" w:rsidRDefault="00095C2A" w:rsidP="009310A1">
            <w:pPr>
              <w:widowControl w:val="0"/>
              <w:autoSpaceDE w:val="0"/>
              <w:autoSpaceDN w:val="0"/>
              <w:adjustRightInd w:val="0"/>
            </w:pPr>
            <w:r>
              <w:rPr>
                <w:sz w:val="22"/>
                <w:szCs w:val="22"/>
              </w:rPr>
              <w:t xml:space="preserve">Образование в России в </w:t>
            </w:r>
            <w:r>
              <w:rPr>
                <w:sz w:val="22"/>
                <w:szCs w:val="22"/>
                <w:lang w:val="en-US"/>
              </w:rPr>
              <w:t>XVIII</w:t>
            </w:r>
            <w:r>
              <w:rPr>
                <w:sz w:val="22"/>
                <w:szCs w:val="22"/>
              </w:rPr>
              <w:t xml:space="preserve"> веке.</w:t>
            </w:r>
          </w:p>
          <w:p w:rsidR="00095C2A" w:rsidRPr="00244EE0" w:rsidRDefault="00095C2A" w:rsidP="009310A1">
            <w:pPr>
              <w:widowControl w:val="0"/>
              <w:autoSpaceDE w:val="0"/>
              <w:autoSpaceDN w:val="0"/>
              <w:adjustRightInd w:val="0"/>
              <w:rPr>
                <w:i/>
              </w:rPr>
            </w:pPr>
            <w:r>
              <w:rPr>
                <w:i/>
                <w:sz w:val="22"/>
                <w:szCs w:val="22"/>
              </w:rPr>
              <w:t>Урок проектной деятельности.</w:t>
            </w:r>
          </w:p>
          <w:p w:rsidR="00095C2A" w:rsidRPr="00244EE0" w:rsidRDefault="00095C2A" w:rsidP="009310A1">
            <w:pPr>
              <w:widowControl w:val="0"/>
              <w:autoSpaceDE w:val="0"/>
              <w:autoSpaceDN w:val="0"/>
              <w:adjustRightInd w:val="0"/>
            </w:pP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r>
              <w:rPr>
                <w:sz w:val="22"/>
                <w:szCs w:val="22"/>
              </w:rPr>
              <w:t>1</w:t>
            </w:r>
          </w:p>
        </w:tc>
        <w:tc>
          <w:tcPr>
            <w:tcW w:w="6662" w:type="dxa"/>
          </w:tcPr>
          <w:p w:rsidR="00095C2A" w:rsidRDefault="00095C2A" w:rsidP="009310A1">
            <w:pPr>
              <w:widowControl w:val="0"/>
              <w:shd w:val="clear" w:color="auto" w:fill="FFFFFF"/>
              <w:rPr>
                <w:bCs/>
              </w:rPr>
            </w:pPr>
            <w:r>
              <w:rPr>
                <w:b/>
                <w:bCs/>
                <w:sz w:val="22"/>
                <w:szCs w:val="22"/>
              </w:rPr>
              <w:t xml:space="preserve">Характеризовать </w:t>
            </w:r>
            <w:r>
              <w:rPr>
                <w:bCs/>
                <w:sz w:val="22"/>
                <w:szCs w:val="22"/>
              </w:rPr>
              <w:t xml:space="preserve">направления государственных правителей в </w:t>
            </w:r>
            <w:r>
              <w:rPr>
                <w:bCs/>
                <w:sz w:val="22"/>
                <w:szCs w:val="22"/>
                <w:lang w:val="en-US"/>
              </w:rPr>
              <w:t>XVIII</w:t>
            </w:r>
            <w:r>
              <w:rPr>
                <w:bCs/>
                <w:sz w:val="22"/>
                <w:szCs w:val="22"/>
              </w:rPr>
              <w:t xml:space="preserve"> веке в отношении образования;</w:t>
            </w:r>
          </w:p>
          <w:p w:rsidR="00095C2A" w:rsidRDefault="00095C2A" w:rsidP="009310A1">
            <w:pPr>
              <w:widowControl w:val="0"/>
              <w:shd w:val="clear" w:color="auto" w:fill="FFFFFF"/>
              <w:rPr>
                <w:bCs/>
              </w:rPr>
            </w:pPr>
            <w:r w:rsidRPr="00244EE0">
              <w:rPr>
                <w:b/>
                <w:bCs/>
                <w:sz w:val="22"/>
                <w:szCs w:val="22"/>
              </w:rPr>
              <w:t xml:space="preserve">Анализировать </w:t>
            </w:r>
            <w:r>
              <w:rPr>
                <w:bCs/>
                <w:sz w:val="22"/>
                <w:szCs w:val="22"/>
              </w:rPr>
              <w:t>деятельность М.В.Ломоносова в становлении российской науки и образования.</w:t>
            </w:r>
          </w:p>
          <w:p w:rsidR="00095C2A" w:rsidRDefault="00095C2A" w:rsidP="009310A1">
            <w:pPr>
              <w:widowControl w:val="0"/>
              <w:shd w:val="clear" w:color="auto" w:fill="FFFFFF"/>
              <w:rPr>
                <w:bCs/>
              </w:rPr>
            </w:pPr>
            <w:r>
              <w:rPr>
                <w:b/>
                <w:bCs/>
                <w:sz w:val="22"/>
                <w:szCs w:val="22"/>
              </w:rPr>
              <w:t xml:space="preserve">Объяснять </w:t>
            </w:r>
            <w:r w:rsidRPr="00244EE0">
              <w:rPr>
                <w:bCs/>
                <w:sz w:val="22"/>
                <w:szCs w:val="22"/>
              </w:rPr>
              <w:t xml:space="preserve">значение </w:t>
            </w:r>
            <w:r>
              <w:rPr>
                <w:bCs/>
                <w:sz w:val="22"/>
                <w:szCs w:val="22"/>
              </w:rPr>
              <w:t>открытия в России Московского университета.</w:t>
            </w:r>
          </w:p>
          <w:p w:rsidR="00095C2A" w:rsidRDefault="00095C2A" w:rsidP="009310A1">
            <w:pPr>
              <w:widowControl w:val="0"/>
              <w:shd w:val="clear" w:color="auto" w:fill="FFFFFF"/>
            </w:pPr>
            <w:r w:rsidRPr="00244EE0">
              <w:rPr>
                <w:b/>
                <w:bCs/>
                <w:sz w:val="22"/>
                <w:szCs w:val="22"/>
              </w:rPr>
              <w:t xml:space="preserve">Проводить </w:t>
            </w:r>
            <w:r w:rsidRPr="00244EE0">
              <w:rPr>
                <w:sz w:val="22"/>
                <w:szCs w:val="22"/>
              </w:rPr>
              <w:t>поиск информации для сообщений о деятелях науки и культуры XVIII в.</w:t>
            </w:r>
          </w:p>
          <w:p w:rsidR="00095C2A" w:rsidRDefault="00095C2A" w:rsidP="009310A1">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095C2A" w:rsidRPr="00244EE0" w:rsidRDefault="00095C2A" w:rsidP="009310A1">
            <w:pPr>
              <w:widowControl w:val="0"/>
              <w:shd w:val="clear" w:color="auto" w:fill="FFFFFF"/>
              <w:rPr>
                <w:b/>
                <w:bCs/>
              </w:rPr>
            </w:pPr>
          </w:p>
        </w:tc>
        <w:tc>
          <w:tcPr>
            <w:tcW w:w="1134" w:type="dxa"/>
          </w:tcPr>
          <w:p w:rsidR="00095C2A" w:rsidRDefault="00095C2A" w:rsidP="009310A1">
            <w:r>
              <w:rPr>
                <w:sz w:val="22"/>
                <w:szCs w:val="22"/>
              </w:rPr>
              <w:lastRenderedPageBreak/>
              <w:t>Подготовка мини-проектов на заданные темы.</w:t>
            </w:r>
          </w:p>
        </w:tc>
        <w:tc>
          <w:tcPr>
            <w:tcW w:w="1842" w:type="dxa"/>
          </w:tcPr>
          <w:p w:rsidR="00095C2A" w:rsidRPr="00244EE0" w:rsidRDefault="00095C2A" w:rsidP="009310A1">
            <w:pPr>
              <w:widowControl w:val="0"/>
              <w:jc w:val="both"/>
              <w:rPr>
                <w:color w:val="000000"/>
                <w:shd w:val="clear" w:color="auto" w:fill="FFFFFF"/>
              </w:rPr>
            </w:pPr>
            <w:r w:rsidRPr="00244EE0">
              <w:rPr>
                <w:color w:val="000000"/>
                <w:sz w:val="22"/>
                <w:szCs w:val="22"/>
                <w:shd w:val="clear" w:color="auto" w:fill="FFFFFF"/>
              </w:rPr>
              <w:t xml:space="preserve">М.В. Ломоносов и его выдающаяся роль в становлении российской науки и образования. </w:t>
            </w:r>
          </w:p>
          <w:p w:rsidR="00095C2A" w:rsidRPr="00244EE0" w:rsidRDefault="00095C2A" w:rsidP="009310A1">
            <w:pPr>
              <w:widowControl w:val="0"/>
              <w:jc w:val="both"/>
              <w:rPr>
                <w:color w:val="000000"/>
                <w:shd w:val="clear" w:color="auto" w:fill="FFFFFF"/>
              </w:rPr>
            </w:pPr>
            <w:r w:rsidRPr="00244EE0">
              <w:rPr>
                <w:color w:val="000000"/>
                <w:sz w:val="22"/>
                <w:szCs w:val="22"/>
                <w:shd w:val="clear" w:color="auto" w:fill="FFFFFF"/>
              </w:rPr>
              <w:t xml:space="preserve">Образование в </w:t>
            </w:r>
            <w:r w:rsidRPr="00244EE0">
              <w:rPr>
                <w:color w:val="000000"/>
                <w:sz w:val="22"/>
                <w:szCs w:val="22"/>
                <w:shd w:val="clear" w:color="auto" w:fill="FFFFFF"/>
              </w:rPr>
              <w:lastRenderedPageBreak/>
              <w:t xml:space="preserve">России в XVIII в. Московский университет – первый российский университет. </w:t>
            </w:r>
          </w:p>
        </w:tc>
        <w:tc>
          <w:tcPr>
            <w:tcW w:w="850" w:type="dxa"/>
          </w:tcPr>
          <w:p w:rsidR="00095C2A" w:rsidRDefault="00095C2A" w:rsidP="009310A1">
            <w:pPr>
              <w:autoSpaceDE w:val="0"/>
              <w:autoSpaceDN w:val="0"/>
              <w:adjustRightInd w:val="0"/>
              <w:rPr>
                <w:rFonts w:eastAsiaTheme="minorHAnsi"/>
                <w:lang w:eastAsia="en-US"/>
              </w:rPr>
            </w:pPr>
            <w:r>
              <w:rPr>
                <w:rFonts w:eastAsiaTheme="minorHAnsi"/>
                <w:sz w:val="22"/>
                <w:szCs w:val="22"/>
                <w:lang w:eastAsia="en-US"/>
              </w:rPr>
              <w:lastRenderedPageBreak/>
              <w:t>Стр.77-81</w:t>
            </w:r>
          </w:p>
        </w:tc>
      </w:tr>
      <w:tr w:rsidR="00095C2A" w:rsidRPr="00681A5A" w:rsidTr="00095C2A">
        <w:trPr>
          <w:trHeight w:val="403"/>
        </w:trPr>
        <w:tc>
          <w:tcPr>
            <w:tcW w:w="567" w:type="dxa"/>
          </w:tcPr>
          <w:p w:rsidR="00095C2A" w:rsidRDefault="00BA7E8E" w:rsidP="009310A1">
            <w:pPr>
              <w:widowControl w:val="0"/>
              <w:autoSpaceDE w:val="0"/>
              <w:autoSpaceDN w:val="0"/>
              <w:adjustRightInd w:val="0"/>
            </w:pPr>
            <w:r>
              <w:lastRenderedPageBreak/>
              <w:t>34</w:t>
            </w:r>
          </w:p>
        </w:tc>
        <w:tc>
          <w:tcPr>
            <w:tcW w:w="1985" w:type="dxa"/>
          </w:tcPr>
          <w:p w:rsidR="00095C2A" w:rsidRDefault="00095C2A" w:rsidP="009310A1">
            <w:pPr>
              <w:widowControl w:val="0"/>
              <w:autoSpaceDE w:val="0"/>
              <w:autoSpaceDN w:val="0"/>
              <w:adjustRightInd w:val="0"/>
            </w:pPr>
            <w:r>
              <w:rPr>
                <w:sz w:val="22"/>
                <w:szCs w:val="22"/>
              </w:rPr>
              <w:t xml:space="preserve">Российская наука и техника в </w:t>
            </w:r>
            <w:r>
              <w:rPr>
                <w:sz w:val="22"/>
                <w:szCs w:val="22"/>
                <w:lang w:val="en-US"/>
              </w:rPr>
              <w:t>XVIII</w:t>
            </w:r>
            <w:r>
              <w:rPr>
                <w:sz w:val="22"/>
                <w:szCs w:val="22"/>
              </w:rPr>
              <w:t xml:space="preserve"> веке.</w:t>
            </w:r>
          </w:p>
          <w:p w:rsidR="00095C2A" w:rsidRPr="0046104C" w:rsidRDefault="00095C2A" w:rsidP="009310A1">
            <w:pPr>
              <w:widowControl w:val="0"/>
              <w:autoSpaceDE w:val="0"/>
              <w:autoSpaceDN w:val="0"/>
              <w:adjustRightInd w:val="0"/>
              <w:rPr>
                <w:i/>
              </w:rPr>
            </w:pPr>
            <w:r>
              <w:rPr>
                <w:i/>
                <w:sz w:val="22"/>
                <w:szCs w:val="22"/>
              </w:rPr>
              <w:t>Урок работы в группах.</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r>
              <w:rPr>
                <w:sz w:val="22"/>
                <w:szCs w:val="22"/>
              </w:rPr>
              <w:t>1</w:t>
            </w:r>
          </w:p>
        </w:tc>
        <w:tc>
          <w:tcPr>
            <w:tcW w:w="6662" w:type="dxa"/>
          </w:tcPr>
          <w:p w:rsidR="00095C2A" w:rsidRPr="0046104C" w:rsidRDefault="00095C2A" w:rsidP="009310A1">
            <w:pPr>
              <w:widowControl w:val="0"/>
              <w:shd w:val="clear" w:color="auto" w:fill="FFFFFF"/>
            </w:pPr>
            <w:r w:rsidRPr="0046104C">
              <w:rPr>
                <w:b/>
                <w:bCs/>
                <w:sz w:val="22"/>
                <w:szCs w:val="22"/>
              </w:rPr>
              <w:t>Составлять</w:t>
            </w:r>
            <w:r w:rsidRPr="0046104C">
              <w:rPr>
                <w:sz w:val="22"/>
                <w:szCs w:val="22"/>
              </w:rPr>
              <w:t xml:space="preserve"> описание отдельных памятников культуры XVIII в. на основе иллюстраций учебника, художественных альбомов, материалов, найденных в Интернете, а также непо</w:t>
            </w:r>
            <w:r w:rsidRPr="0046104C">
              <w:rPr>
                <w:sz w:val="22"/>
                <w:szCs w:val="22"/>
              </w:rPr>
              <w:softHyphen/>
              <w:t>средственного наблюдения.</w:t>
            </w:r>
          </w:p>
          <w:p w:rsidR="00095C2A" w:rsidRPr="0046104C" w:rsidRDefault="00095C2A" w:rsidP="009310A1">
            <w:pPr>
              <w:widowControl w:val="0"/>
              <w:shd w:val="clear" w:color="auto" w:fill="FFFFFF"/>
            </w:pPr>
            <w:r w:rsidRPr="0046104C">
              <w:rPr>
                <w:b/>
                <w:bCs/>
                <w:sz w:val="22"/>
                <w:szCs w:val="22"/>
              </w:rPr>
              <w:t xml:space="preserve">Проводить </w:t>
            </w:r>
            <w:r w:rsidRPr="0046104C">
              <w:rPr>
                <w:sz w:val="22"/>
                <w:szCs w:val="22"/>
              </w:rPr>
              <w:t>поиск информации для сообщений о деятелях науки и культуры XVIII в.</w:t>
            </w:r>
          </w:p>
          <w:p w:rsidR="00095C2A" w:rsidRPr="0046104C" w:rsidRDefault="00095C2A" w:rsidP="009310A1">
            <w:pPr>
              <w:widowControl w:val="0"/>
              <w:shd w:val="clear" w:color="auto" w:fill="FFFFFF"/>
            </w:pPr>
            <w:r w:rsidRPr="0046104C">
              <w:rPr>
                <w:b/>
                <w:bCs/>
                <w:sz w:val="22"/>
                <w:szCs w:val="22"/>
              </w:rPr>
              <w:t xml:space="preserve">Участвовать </w:t>
            </w:r>
            <w:r w:rsidRPr="0046104C">
              <w:rPr>
                <w:sz w:val="22"/>
                <w:szCs w:val="22"/>
              </w:rPr>
              <w:t>в подготовке выставки «Культурное наследие родного края в XVIII в.».</w:t>
            </w:r>
          </w:p>
          <w:p w:rsidR="00095C2A" w:rsidRPr="0046104C" w:rsidRDefault="00095C2A" w:rsidP="009310A1">
            <w:pPr>
              <w:widowControl w:val="0"/>
              <w:shd w:val="clear" w:color="auto" w:fill="FFFFFF"/>
              <w:rPr>
                <w:b/>
                <w:bCs/>
              </w:rPr>
            </w:pPr>
          </w:p>
        </w:tc>
        <w:tc>
          <w:tcPr>
            <w:tcW w:w="1134" w:type="dxa"/>
          </w:tcPr>
          <w:p w:rsidR="00095C2A" w:rsidRDefault="00095C2A" w:rsidP="009310A1">
            <w:r>
              <w:rPr>
                <w:sz w:val="22"/>
                <w:szCs w:val="22"/>
              </w:rPr>
              <w:t>Подготовка вопросов для взаимопроверки.</w:t>
            </w:r>
          </w:p>
        </w:tc>
        <w:tc>
          <w:tcPr>
            <w:tcW w:w="1842" w:type="dxa"/>
          </w:tcPr>
          <w:p w:rsidR="00095C2A" w:rsidRPr="0046104C" w:rsidRDefault="00095C2A" w:rsidP="009310A1">
            <w:pPr>
              <w:widowControl w:val="0"/>
              <w:jc w:val="both"/>
              <w:rPr>
                <w:color w:val="000000"/>
                <w:shd w:val="clear" w:color="auto" w:fill="FFFFFF"/>
              </w:rPr>
            </w:pPr>
            <w:r w:rsidRPr="0046104C">
              <w:rPr>
                <w:color w:val="000000"/>
                <w:sz w:val="22"/>
                <w:szCs w:val="22"/>
                <w:shd w:val="clear" w:color="auto" w:fill="FFFFFF"/>
              </w:rPr>
              <w:t>Российская наука в XVIII веке. Академия наук в Петербурге. Изучение страны – главная задача российской науки.</w:t>
            </w:r>
          </w:p>
        </w:tc>
        <w:tc>
          <w:tcPr>
            <w:tcW w:w="850" w:type="dxa"/>
          </w:tcPr>
          <w:p w:rsidR="00095C2A" w:rsidRDefault="00095C2A" w:rsidP="009310A1">
            <w:pPr>
              <w:autoSpaceDE w:val="0"/>
              <w:autoSpaceDN w:val="0"/>
              <w:adjustRightInd w:val="0"/>
              <w:rPr>
                <w:rFonts w:eastAsiaTheme="minorHAnsi"/>
                <w:lang w:eastAsia="en-US"/>
              </w:rPr>
            </w:pPr>
            <w:r>
              <w:rPr>
                <w:rFonts w:eastAsiaTheme="minorHAnsi"/>
                <w:sz w:val="22"/>
                <w:szCs w:val="22"/>
                <w:lang w:eastAsia="en-US"/>
              </w:rPr>
              <w:t>Стр.81-86</w:t>
            </w:r>
          </w:p>
        </w:tc>
      </w:tr>
      <w:tr w:rsidR="00095C2A" w:rsidRPr="00681A5A" w:rsidTr="00095C2A">
        <w:trPr>
          <w:trHeight w:val="403"/>
        </w:trPr>
        <w:tc>
          <w:tcPr>
            <w:tcW w:w="567" w:type="dxa"/>
          </w:tcPr>
          <w:p w:rsidR="00095C2A" w:rsidRDefault="00BA7E8E" w:rsidP="009310A1">
            <w:pPr>
              <w:widowControl w:val="0"/>
              <w:autoSpaceDE w:val="0"/>
              <w:autoSpaceDN w:val="0"/>
              <w:adjustRightInd w:val="0"/>
            </w:pPr>
            <w:r>
              <w:t>35</w:t>
            </w:r>
          </w:p>
        </w:tc>
        <w:tc>
          <w:tcPr>
            <w:tcW w:w="1985" w:type="dxa"/>
          </w:tcPr>
          <w:p w:rsidR="00095C2A" w:rsidRDefault="00095C2A" w:rsidP="009310A1">
            <w:pPr>
              <w:widowControl w:val="0"/>
              <w:autoSpaceDE w:val="0"/>
              <w:autoSpaceDN w:val="0"/>
              <w:adjustRightInd w:val="0"/>
            </w:pPr>
            <w:r>
              <w:rPr>
                <w:sz w:val="22"/>
                <w:szCs w:val="22"/>
              </w:rPr>
              <w:t xml:space="preserve">Русская архитектура в </w:t>
            </w:r>
            <w:r>
              <w:rPr>
                <w:sz w:val="22"/>
                <w:szCs w:val="22"/>
                <w:lang w:val="en-US"/>
              </w:rPr>
              <w:t>XVIII</w:t>
            </w:r>
            <w:r>
              <w:rPr>
                <w:sz w:val="22"/>
                <w:szCs w:val="22"/>
              </w:rPr>
              <w:t xml:space="preserve"> веке.</w:t>
            </w:r>
          </w:p>
          <w:p w:rsidR="00095C2A" w:rsidRPr="0046104C" w:rsidRDefault="00095C2A" w:rsidP="009310A1">
            <w:pPr>
              <w:widowControl w:val="0"/>
              <w:autoSpaceDE w:val="0"/>
              <w:autoSpaceDN w:val="0"/>
              <w:adjustRightInd w:val="0"/>
              <w:rPr>
                <w:i/>
              </w:rPr>
            </w:pPr>
            <w:r>
              <w:rPr>
                <w:i/>
                <w:sz w:val="22"/>
                <w:szCs w:val="22"/>
              </w:rPr>
              <w:t>Урок проектной деятельности.</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r>
              <w:rPr>
                <w:sz w:val="22"/>
                <w:szCs w:val="22"/>
              </w:rPr>
              <w:t>1</w:t>
            </w:r>
          </w:p>
        </w:tc>
        <w:tc>
          <w:tcPr>
            <w:tcW w:w="6662" w:type="dxa"/>
          </w:tcPr>
          <w:p w:rsidR="00095C2A" w:rsidRDefault="00095C2A" w:rsidP="009310A1">
            <w:pPr>
              <w:widowControl w:val="0"/>
              <w:shd w:val="clear" w:color="auto" w:fill="FFFFFF"/>
            </w:pPr>
            <w:r w:rsidRPr="0046104C">
              <w:rPr>
                <w:b/>
                <w:bCs/>
                <w:sz w:val="22"/>
                <w:szCs w:val="22"/>
              </w:rPr>
              <w:t xml:space="preserve">Систематизировать </w:t>
            </w:r>
            <w:r w:rsidRPr="0046104C">
              <w:rPr>
                <w:sz w:val="22"/>
                <w:szCs w:val="22"/>
              </w:rPr>
              <w:t>материал о достижениях культуры (в форме таблиц и т. п.).</w:t>
            </w:r>
          </w:p>
          <w:p w:rsidR="00095C2A" w:rsidRDefault="00095C2A" w:rsidP="009310A1">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095C2A" w:rsidRPr="0073433F" w:rsidRDefault="00095C2A" w:rsidP="009310A1">
            <w:pPr>
              <w:widowControl w:val="0"/>
              <w:shd w:val="clear" w:color="auto" w:fill="FFFFFF"/>
              <w:rPr>
                <w:bC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p w:rsidR="00095C2A" w:rsidRPr="0046104C" w:rsidRDefault="00095C2A" w:rsidP="009310A1">
            <w:pPr>
              <w:widowControl w:val="0"/>
              <w:shd w:val="clear" w:color="auto" w:fill="FFFFFF"/>
            </w:pPr>
          </w:p>
          <w:p w:rsidR="00095C2A" w:rsidRPr="0046104C" w:rsidRDefault="00095C2A" w:rsidP="009310A1">
            <w:pPr>
              <w:widowControl w:val="0"/>
              <w:shd w:val="clear" w:color="auto" w:fill="FFFFFF"/>
              <w:rPr>
                <w:b/>
                <w:bCs/>
              </w:rPr>
            </w:pPr>
          </w:p>
        </w:tc>
        <w:tc>
          <w:tcPr>
            <w:tcW w:w="1134" w:type="dxa"/>
          </w:tcPr>
          <w:p w:rsidR="00095C2A" w:rsidRDefault="00095C2A" w:rsidP="009310A1">
            <w:r>
              <w:rPr>
                <w:sz w:val="22"/>
                <w:szCs w:val="22"/>
              </w:rPr>
              <w:t>Составление мини-проектов.</w:t>
            </w:r>
          </w:p>
        </w:tc>
        <w:tc>
          <w:tcPr>
            <w:tcW w:w="1842" w:type="dxa"/>
          </w:tcPr>
          <w:p w:rsidR="00095C2A" w:rsidRPr="0046104C" w:rsidRDefault="00095C2A" w:rsidP="009310A1">
            <w:pPr>
              <w:widowControl w:val="0"/>
              <w:rPr>
                <w:color w:val="000000"/>
                <w:shd w:val="clear" w:color="auto" w:fill="FFFFFF"/>
              </w:rPr>
            </w:pPr>
            <w:r w:rsidRPr="0046104C">
              <w:rPr>
                <w:color w:val="000000"/>
                <w:sz w:val="22"/>
                <w:szCs w:val="22"/>
                <w:shd w:val="clear" w:color="auto" w:fill="FFFFFF"/>
              </w:rPr>
              <w:t>Русская архитектура XVIII в. Строительство Петербурга, формирование его городского плана.</w:t>
            </w:r>
            <w:r w:rsidRPr="0046104C">
              <w:rPr>
                <w:i/>
                <w:color w:val="000000"/>
                <w:sz w:val="22"/>
                <w:szCs w:val="22"/>
                <w:shd w:val="clear" w:color="auto" w:fill="FFFFFF"/>
              </w:rPr>
              <w:t>.</w:t>
            </w:r>
            <w:r w:rsidRPr="0046104C">
              <w:rPr>
                <w:color w:val="000000"/>
                <w:sz w:val="22"/>
                <w:szCs w:val="22"/>
                <w:shd w:val="clear" w:color="auto" w:fill="FFFFFF"/>
              </w:rPr>
              <w:t xml:space="preserve"> Переход к классицизму, В.И. Баженов, М.Ф.Казаков. </w:t>
            </w:r>
          </w:p>
          <w:p w:rsidR="00095C2A" w:rsidRPr="0046104C" w:rsidRDefault="00095C2A" w:rsidP="009310A1">
            <w:pPr>
              <w:widowControl w:val="0"/>
              <w:rPr>
                <w:color w:val="000000"/>
                <w:shd w:val="clear" w:color="auto" w:fill="FFFFFF"/>
              </w:rPr>
            </w:pPr>
          </w:p>
        </w:tc>
        <w:tc>
          <w:tcPr>
            <w:tcW w:w="850" w:type="dxa"/>
          </w:tcPr>
          <w:p w:rsidR="00095C2A" w:rsidRDefault="00095C2A" w:rsidP="009310A1">
            <w:pPr>
              <w:autoSpaceDE w:val="0"/>
              <w:autoSpaceDN w:val="0"/>
              <w:adjustRightInd w:val="0"/>
              <w:rPr>
                <w:rFonts w:eastAsiaTheme="minorHAnsi"/>
                <w:lang w:eastAsia="en-US"/>
              </w:rPr>
            </w:pPr>
            <w:r>
              <w:rPr>
                <w:rFonts w:eastAsiaTheme="minorHAnsi"/>
                <w:sz w:val="22"/>
                <w:szCs w:val="22"/>
                <w:lang w:eastAsia="en-US"/>
              </w:rPr>
              <w:t>Стр.86-91</w:t>
            </w:r>
          </w:p>
        </w:tc>
      </w:tr>
      <w:tr w:rsidR="00095C2A" w:rsidRPr="00681A5A" w:rsidTr="00095C2A">
        <w:trPr>
          <w:trHeight w:val="403"/>
        </w:trPr>
        <w:tc>
          <w:tcPr>
            <w:tcW w:w="567" w:type="dxa"/>
          </w:tcPr>
          <w:p w:rsidR="00095C2A" w:rsidRDefault="00BA7E8E" w:rsidP="009310A1">
            <w:pPr>
              <w:widowControl w:val="0"/>
              <w:autoSpaceDE w:val="0"/>
              <w:autoSpaceDN w:val="0"/>
              <w:adjustRightInd w:val="0"/>
            </w:pPr>
            <w:r>
              <w:t>36</w:t>
            </w:r>
          </w:p>
        </w:tc>
        <w:tc>
          <w:tcPr>
            <w:tcW w:w="1985" w:type="dxa"/>
          </w:tcPr>
          <w:p w:rsidR="00095C2A" w:rsidRDefault="00095C2A" w:rsidP="009310A1">
            <w:pPr>
              <w:widowControl w:val="0"/>
              <w:autoSpaceDE w:val="0"/>
              <w:autoSpaceDN w:val="0"/>
              <w:adjustRightInd w:val="0"/>
            </w:pPr>
            <w:r>
              <w:rPr>
                <w:sz w:val="22"/>
                <w:szCs w:val="22"/>
              </w:rPr>
              <w:t>Живопись и скульптура.</w:t>
            </w:r>
          </w:p>
          <w:p w:rsidR="00095C2A" w:rsidRPr="0046104C" w:rsidRDefault="00095C2A" w:rsidP="009310A1">
            <w:pPr>
              <w:widowControl w:val="0"/>
              <w:autoSpaceDE w:val="0"/>
              <w:autoSpaceDN w:val="0"/>
              <w:adjustRightInd w:val="0"/>
              <w:rPr>
                <w:i/>
              </w:rPr>
            </w:pPr>
            <w:r>
              <w:rPr>
                <w:i/>
                <w:sz w:val="22"/>
                <w:szCs w:val="22"/>
              </w:rPr>
              <w:t>Урок самостоятельной работы.</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r>
              <w:rPr>
                <w:sz w:val="22"/>
                <w:szCs w:val="22"/>
              </w:rPr>
              <w:t>1</w:t>
            </w:r>
          </w:p>
        </w:tc>
        <w:tc>
          <w:tcPr>
            <w:tcW w:w="6662" w:type="dxa"/>
          </w:tcPr>
          <w:p w:rsidR="00095C2A" w:rsidRPr="00B45FFC" w:rsidRDefault="00095C2A" w:rsidP="009310A1">
            <w:pPr>
              <w:widowControl w:val="0"/>
              <w:shd w:val="clear" w:color="auto" w:fill="FFFFFF"/>
            </w:pPr>
            <w:r w:rsidRPr="00B45FFC">
              <w:rPr>
                <w:b/>
                <w:bCs/>
                <w:sz w:val="22"/>
                <w:szCs w:val="22"/>
              </w:rPr>
              <w:t xml:space="preserve">Высказывать </w:t>
            </w:r>
            <w:r w:rsidRPr="00B45FFC">
              <w:rPr>
                <w:sz w:val="22"/>
                <w:szCs w:val="22"/>
              </w:rPr>
              <w:t xml:space="preserve">и </w:t>
            </w:r>
            <w:r w:rsidRPr="00B45FFC">
              <w:rPr>
                <w:b/>
                <w:bCs/>
                <w:sz w:val="22"/>
                <w:szCs w:val="22"/>
              </w:rPr>
              <w:t xml:space="preserve">аргументировать </w:t>
            </w:r>
            <w:r w:rsidRPr="00B45FFC">
              <w:rPr>
                <w:sz w:val="22"/>
                <w:szCs w:val="22"/>
              </w:rPr>
              <w:t>оценки наиболее значи</w:t>
            </w:r>
            <w:r w:rsidRPr="00B45FFC">
              <w:rPr>
                <w:sz w:val="22"/>
                <w:szCs w:val="22"/>
              </w:rPr>
              <w:softHyphen/>
              <w:t>тельных событий и явлений, а также отдельных представителей отечественной истории XVIII в.</w:t>
            </w:r>
          </w:p>
          <w:p w:rsidR="00095C2A" w:rsidRDefault="00095C2A" w:rsidP="009310A1">
            <w:pPr>
              <w:widowControl w:val="0"/>
              <w:shd w:val="clear" w:color="auto" w:fill="FFFFFF"/>
            </w:pPr>
            <w:r w:rsidRPr="00B45FFC">
              <w:rPr>
                <w:b/>
                <w:bCs/>
                <w:sz w:val="22"/>
                <w:szCs w:val="22"/>
              </w:rPr>
              <w:t xml:space="preserve">Характеризовать </w:t>
            </w:r>
            <w:r w:rsidRPr="00B45FFC">
              <w:rPr>
                <w:sz w:val="22"/>
                <w:szCs w:val="22"/>
              </w:rPr>
              <w:t>общие черты и особенности историческо</w:t>
            </w:r>
            <w:r w:rsidRPr="00B45FFC">
              <w:rPr>
                <w:sz w:val="22"/>
                <w:szCs w:val="22"/>
              </w:rPr>
              <w:softHyphen/>
              <w:t>го развития России и других стран мира в XVIII в.</w:t>
            </w:r>
          </w:p>
          <w:p w:rsidR="00095C2A" w:rsidRDefault="00095C2A" w:rsidP="009310A1">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095C2A" w:rsidRDefault="00095C2A" w:rsidP="009310A1">
            <w:pPr>
              <w:widowControl w:val="0"/>
              <w:jc w:val="both"/>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p w:rsidR="00095C2A" w:rsidRDefault="00095C2A" w:rsidP="009310A1">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095C2A" w:rsidRPr="00B45FFC" w:rsidRDefault="00095C2A" w:rsidP="009310A1">
            <w:pPr>
              <w:widowControl w:val="0"/>
              <w:shd w:val="clear" w:color="auto" w:fill="FFFFFF"/>
              <w:rPr>
                <w:b/>
                <w:bCs/>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приёмы исторического анализа при работе с текстом.</w:t>
            </w:r>
          </w:p>
        </w:tc>
        <w:tc>
          <w:tcPr>
            <w:tcW w:w="1134" w:type="dxa"/>
          </w:tcPr>
          <w:p w:rsidR="00095C2A" w:rsidRDefault="00095C2A" w:rsidP="009310A1">
            <w:r>
              <w:rPr>
                <w:sz w:val="22"/>
                <w:szCs w:val="22"/>
              </w:rPr>
              <w:t>Подготовка сообщений на заданные темы.</w:t>
            </w:r>
          </w:p>
        </w:tc>
        <w:tc>
          <w:tcPr>
            <w:tcW w:w="1842" w:type="dxa"/>
          </w:tcPr>
          <w:p w:rsidR="00095C2A" w:rsidRPr="00B45FFC" w:rsidRDefault="00095C2A" w:rsidP="009310A1">
            <w:pPr>
              <w:widowControl w:val="0"/>
              <w:rPr>
                <w:color w:val="000000"/>
                <w:shd w:val="clear" w:color="auto" w:fill="FFFFFF"/>
              </w:rPr>
            </w:pPr>
            <w:r>
              <w:rPr>
                <w:color w:val="000000"/>
                <w:sz w:val="22"/>
                <w:szCs w:val="22"/>
                <w:shd w:val="clear" w:color="auto" w:fill="FFFFFF"/>
              </w:rPr>
              <w:t xml:space="preserve">Особенности развития живописи в </w:t>
            </w:r>
            <w:r>
              <w:rPr>
                <w:color w:val="000000"/>
                <w:sz w:val="22"/>
                <w:szCs w:val="22"/>
                <w:shd w:val="clear" w:color="auto" w:fill="FFFFFF"/>
                <w:lang w:val="en-US"/>
              </w:rPr>
              <w:t>XVIII</w:t>
            </w:r>
            <w:r>
              <w:rPr>
                <w:color w:val="000000"/>
                <w:sz w:val="22"/>
                <w:szCs w:val="22"/>
                <w:shd w:val="clear" w:color="auto" w:fill="FFFFFF"/>
              </w:rPr>
              <w:t>веке. А.П.Антропов, И.П. и Н.И.Аргуновы. деятельность Боровиковского и Лосенко.</w:t>
            </w:r>
          </w:p>
        </w:tc>
        <w:tc>
          <w:tcPr>
            <w:tcW w:w="850" w:type="dxa"/>
          </w:tcPr>
          <w:p w:rsidR="00095C2A" w:rsidRDefault="00095C2A" w:rsidP="009310A1">
            <w:pPr>
              <w:autoSpaceDE w:val="0"/>
              <w:autoSpaceDN w:val="0"/>
              <w:adjustRightInd w:val="0"/>
              <w:rPr>
                <w:rFonts w:eastAsiaTheme="minorHAnsi"/>
                <w:lang w:eastAsia="en-US"/>
              </w:rPr>
            </w:pPr>
            <w:r>
              <w:rPr>
                <w:rFonts w:eastAsiaTheme="minorHAnsi"/>
                <w:sz w:val="22"/>
                <w:szCs w:val="22"/>
                <w:lang w:eastAsia="en-US"/>
              </w:rPr>
              <w:t>Стр.91-97</w:t>
            </w:r>
          </w:p>
        </w:tc>
      </w:tr>
      <w:tr w:rsidR="00095C2A" w:rsidRPr="00681A5A" w:rsidTr="00095C2A">
        <w:trPr>
          <w:trHeight w:val="403"/>
        </w:trPr>
        <w:tc>
          <w:tcPr>
            <w:tcW w:w="567" w:type="dxa"/>
          </w:tcPr>
          <w:p w:rsidR="00095C2A" w:rsidRDefault="00BA7E8E" w:rsidP="009310A1">
            <w:pPr>
              <w:widowControl w:val="0"/>
              <w:autoSpaceDE w:val="0"/>
              <w:autoSpaceDN w:val="0"/>
              <w:adjustRightInd w:val="0"/>
            </w:pPr>
            <w:r>
              <w:lastRenderedPageBreak/>
              <w:t>37</w:t>
            </w:r>
          </w:p>
        </w:tc>
        <w:tc>
          <w:tcPr>
            <w:tcW w:w="1985" w:type="dxa"/>
          </w:tcPr>
          <w:p w:rsidR="00095C2A" w:rsidRDefault="00095C2A" w:rsidP="009310A1">
            <w:pPr>
              <w:widowControl w:val="0"/>
              <w:autoSpaceDE w:val="0"/>
              <w:autoSpaceDN w:val="0"/>
              <w:adjustRightInd w:val="0"/>
            </w:pPr>
            <w:r>
              <w:rPr>
                <w:sz w:val="22"/>
                <w:szCs w:val="22"/>
              </w:rPr>
              <w:t>Музыкальное и театральное искусство.</w:t>
            </w:r>
          </w:p>
          <w:p w:rsidR="00095C2A" w:rsidRPr="00B45FFC" w:rsidRDefault="00095C2A" w:rsidP="009310A1">
            <w:pPr>
              <w:widowControl w:val="0"/>
              <w:autoSpaceDE w:val="0"/>
              <w:autoSpaceDN w:val="0"/>
              <w:adjustRightInd w:val="0"/>
              <w:rPr>
                <w:i/>
              </w:rPr>
            </w:pPr>
            <w:r w:rsidRPr="00B45FFC">
              <w:rPr>
                <w:i/>
                <w:sz w:val="22"/>
                <w:szCs w:val="22"/>
              </w:rPr>
              <w:t>Урок проектной деятельности.</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r>
              <w:rPr>
                <w:sz w:val="22"/>
                <w:szCs w:val="22"/>
              </w:rPr>
              <w:t>1</w:t>
            </w:r>
          </w:p>
        </w:tc>
        <w:tc>
          <w:tcPr>
            <w:tcW w:w="6662" w:type="dxa"/>
          </w:tcPr>
          <w:p w:rsidR="00095C2A" w:rsidRDefault="00095C2A" w:rsidP="009310A1">
            <w:pPr>
              <w:widowControl w:val="0"/>
              <w:shd w:val="clear" w:color="auto" w:fill="FFFFFF"/>
            </w:pPr>
            <w:r w:rsidRPr="0046104C">
              <w:rPr>
                <w:b/>
                <w:bCs/>
                <w:sz w:val="22"/>
                <w:szCs w:val="22"/>
              </w:rPr>
              <w:t xml:space="preserve">Систематизировать </w:t>
            </w:r>
            <w:r w:rsidRPr="0046104C">
              <w:rPr>
                <w:sz w:val="22"/>
                <w:szCs w:val="22"/>
              </w:rPr>
              <w:t>материал о достижениях культуры (в форме таблиц и т. п.).</w:t>
            </w:r>
          </w:p>
          <w:p w:rsidR="00095C2A" w:rsidRDefault="00095C2A" w:rsidP="009310A1">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095C2A" w:rsidRPr="0073433F" w:rsidRDefault="00095C2A" w:rsidP="009310A1">
            <w:pPr>
              <w:widowControl w:val="0"/>
              <w:shd w:val="clear" w:color="auto" w:fill="FFFFFF"/>
              <w:rPr>
                <w:bC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p w:rsidR="00095C2A" w:rsidRPr="0046104C" w:rsidRDefault="00095C2A" w:rsidP="009310A1">
            <w:pPr>
              <w:widowControl w:val="0"/>
              <w:shd w:val="clear" w:color="auto" w:fill="FFFFFF"/>
            </w:pPr>
          </w:p>
          <w:p w:rsidR="00095C2A" w:rsidRPr="0046104C" w:rsidRDefault="00095C2A" w:rsidP="009310A1">
            <w:pPr>
              <w:widowControl w:val="0"/>
              <w:shd w:val="clear" w:color="auto" w:fill="FFFFFF"/>
              <w:rPr>
                <w:b/>
                <w:bCs/>
              </w:rPr>
            </w:pPr>
          </w:p>
        </w:tc>
        <w:tc>
          <w:tcPr>
            <w:tcW w:w="1134" w:type="dxa"/>
          </w:tcPr>
          <w:p w:rsidR="00095C2A" w:rsidRDefault="00095C2A" w:rsidP="009310A1">
            <w:r>
              <w:rPr>
                <w:sz w:val="22"/>
                <w:szCs w:val="22"/>
              </w:rPr>
              <w:t>Выполнение заданий №1, 4 на стр.101 учебника.</w:t>
            </w:r>
          </w:p>
        </w:tc>
        <w:tc>
          <w:tcPr>
            <w:tcW w:w="1842" w:type="dxa"/>
          </w:tcPr>
          <w:p w:rsidR="00095C2A" w:rsidRPr="00B45FFC" w:rsidRDefault="00095C2A" w:rsidP="009310A1">
            <w:pPr>
              <w:widowControl w:val="0"/>
              <w:rPr>
                <w:color w:val="000000"/>
                <w:shd w:val="clear" w:color="auto" w:fill="FFFFFF"/>
              </w:rPr>
            </w:pPr>
            <w:r>
              <w:rPr>
                <w:color w:val="000000"/>
                <w:sz w:val="22"/>
                <w:szCs w:val="22"/>
                <w:shd w:val="clear" w:color="auto" w:fill="FFFFFF"/>
              </w:rPr>
              <w:t xml:space="preserve">Музыка и театр в европейской истории в </w:t>
            </w:r>
            <w:r>
              <w:rPr>
                <w:color w:val="000000"/>
                <w:sz w:val="22"/>
                <w:szCs w:val="22"/>
                <w:shd w:val="clear" w:color="auto" w:fill="FFFFFF"/>
                <w:lang w:val="en-US"/>
              </w:rPr>
              <w:t>XVIII</w:t>
            </w:r>
            <w:r>
              <w:rPr>
                <w:color w:val="000000"/>
                <w:sz w:val="22"/>
                <w:szCs w:val="22"/>
                <w:shd w:val="clear" w:color="auto" w:fill="FFFFFF"/>
              </w:rPr>
              <w:t xml:space="preserve"> веке. Иностранцы на русской сцене. Зарождение русского публичного театра. Первые композиторы и их музыка.</w:t>
            </w:r>
          </w:p>
        </w:tc>
        <w:tc>
          <w:tcPr>
            <w:tcW w:w="850" w:type="dxa"/>
          </w:tcPr>
          <w:p w:rsidR="00095C2A" w:rsidRDefault="00095C2A" w:rsidP="009310A1">
            <w:pPr>
              <w:autoSpaceDE w:val="0"/>
              <w:autoSpaceDN w:val="0"/>
              <w:adjustRightInd w:val="0"/>
              <w:rPr>
                <w:rFonts w:eastAsiaTheme="minorHAnsi"/>
                <w:lang w:eastAsia="en-US"/>
              </w:rPr>
            </w:pPr>
            <w:r>
              <w:rPr>
                <w:rFonts w:eastAsiaTheme="minorHAnsi"/>
                <w:sz w:val="22"/>
                <w:szCs w:val="22"/>
                <w:lang w:eastAsia="en-US"/>
              </w:rPr>
              <w:t>Стр.97-101; подготовить мини-проект на выбранную тему.</w:t>
            </w:r>
          </w:p>
        </w:tc>
      </w:tr>
      <w:tr w:rsidR="00095C2A" w:rsidRPr="00681A5A" w:rsidTr="00095C2A">
        <w:trPr>
          <w:trHeight w:val="1693"/>
        </w:trPr>
        <w:tc>
          <w:tcPr>
            <w:tcW w:w="567" w:type="dxa"/>
          </w:tcPr>
          <w:p w:rsidR="00095C2A" w:rsidRDefault="00BA7E8E" w:rsidP="009310A1">
            <w:pPr>
              <w:widowControl w:val="0"/>
              <w:autoSpaceDE w:val="0"/>
              <w:autoSpaceDN w:val="0"/>
              <w:adjustRightInd w:val="0"/>
            </w:pPr>
            <w:r>
              <w:t>38</w:t>
            </w:r>
          </w:p>
        </w:tc>
        <w:tc>
          <w:tcPr>
            <w:tcW w:w="1985" w:type="dxa"/>
          </w:tcPr>
          <w:p w:rsidR="00095C2A" w:rsidRDefault="00095C2A" w:rsidP="009310A1">
            <w:pPr>
              <w:widowControl w:val="0"/>
              <w:autoSpaceDE w:val="0"/>
              <w:autoSpaceDN w:val="0"/>
              <w:adjustRightInd w:val="0"/>
            </w:pPr>
            <w:r>
              <w:rPr>
                <w:sz w:val="22"/>
                <w:szCs w:val="22"/>
              </w:rPr>
              <w:t xml:space="preserve">Народы России в </w:t>
            </w:r>
            <w:r>
              <w:rPr>
                <w:sz w:val="22"/>
                <w:szCs w:val="22"/>
                <w:lang w:val="en-US"/>
              </w:rPr>
              <w:t>XVIII</w:t>
            </w:r>
            <w:r>
              <w:rPr>
                <w:sz w:val="22"/>
                <w:szCs w:val="22"/>
              </w:rPr>
              <w:t xml:space="preserve"> веке. Перемены в повседневной жизни российских сословий.</w:t>
            </w:r>
          </w:p>
          <w:p w:rsidR="00095C2A" w:rsidRPr="002C3C2B" w:rsidRDefault="00095C2A" w:rsidP="009310A1">
            <w:pPr>
              <w:widowControl w:val="0"/>
              <w:autoSpaceDE w:val="0"/>
              <w:autoSpaceDN w:val="0"/>
              <w:adjustRightInd w:val="0"/>
              <w:rPr>
                <w:i/>
              </w:rPr>
            </w:pPr>
            <w:r>
              <w:rPr>
                <w:i/>
                <w:sz w:val="22"/>
                <w:szCs w:val="22"/>
              </w:rPr>
              <w:t>Урок применения ИКТ.</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r>
              <w:rPr>
                <w:sz w:val="22"/>
                <w:szCs w:val="22"/>
              </w:rPr>
              <w:t>1</w:t>
            </w:r>
          </w:p>
        </w:tc>
        <w:tc>
          <w:tcPr>
            <w:tcW w:w="6662" w:type="dxa"/>
          </w:tcPr>
          <w:p w:rsidR="00095C2A" w:rsidRDefault="00095C2A" w:rsidP="009310A1">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095C2A" w:rsidRDefault="00095C2A" w:rsidP="009310A1">
            <w:pPr>
              <w:widowControl w:val="0"/>
              <w:jc w:val="both"/>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p w:rsidR="00095C2A" w:rsidRDefault="00095C2A" w:rsidP="009310A1">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095C2A" w:rsidRPr="0046104C" w:rsidRDefault="00095C2A" w:rsidP="009310A1">
            <w:pPr>
              <w:widowControl w:val="0"/>
              <w:shd w:val="clear" w:color="auto" w:fill="FFFFFF"/>
              <w:rPr>
                <w:b/>
                <w:bCs/>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приёмы исторического анализа при работе с текстом.</w:t>
            </w:r>
          </w:p>
        </w:tc>
        <w:tc>
          <w:tcPr>
            <w:tcW w:w="1134" w:type="dxa"/>
          </w:tcPr>
          <w:p w:rsidR="00095C2A" w:rsidRDefault="00095C2A" w:rsidP="009310A1">
            <w:r>
              <w:rPr>
                <w:sz w:val="22"/>
                <w:szCs w:val="22"/>
              </w:rPr>
              <w:t>Создание презентаций на заданные темы.</w:t>
            </w:r>
          </w:p>
        </w:tc>
        <w:tc>
          <w:tcPr>
            <w:tcW w:w="1842" w:type="dxa"/>
          </w:tcPr>
          <w:p w:rsidR="00095C2A" w:rsidRPr="002C3C2B" w:rsidRDefault="00095C2A" w:rsidP="009310A1">
            <w:pPr>
              <w:widowControl w:val="0"/>
              <w:rPr>
                <w:color w:val="000000"/>
                <w:shd w:val="clear" w:color="auto" w:fill="FFFFFF"/>
              </w:rPr>
            </w:pPr>
            <w:r>
              <w:rPr>
                <w:color w:val="000000"/>
                <w:sz w:val="22"/>
                <w:szCs w:val="22"/>
                <w:shd w:val="clear" w:color="auto" w:fill="FFFFFF"/>
              </w:rPr>
              <w:t xml:space="preserve">Русский народ. Калмыки. Народы Поволжья. Украинцы и белорусы. Жилище, одежда и питание российских сословий в </w:t>
            </w:r>
            <w:r>
              <w:rPr>
                <w:color w:val="000000"/>
                <w:sz w:val="22"/>
                <w:szCs w:val="22"/>
                <w:shd w:val="clear" w:color="auto" w:fill="FFFFFF"/>
                <w:lang w:val="en-US"/>
              </w:rPr>
              <w:t>XVIII</w:t>
            </w:r>
            <w:r>
              <w:rPr>
                <w:color w:val="000000"/>
                <w:sz w:val="22"/>
                <w:szCs w:val="22"/>
                <w:shd w:val="clear" w:color="auto" w:fill="FFFFFF"/>
              </w:rPr>
              <w:t xml:space="preserve"> веке. Досуг .</w:t>
            </w:r>
          </w:p>
        </w:tc>
        <w:tc>
          <w:tcPr>
            <w:tcW w:w="850" w:type="dxa"/>
          </w:tcPr>
          <w:p w:rsidR="00095C2A" w:rsidRDefault="00095C2A" w:rsidP="009310A1">
            <w:pPr>
              <w:autoSpaceDE w:val="0"/>
              <w:autoSpaceDN w:val="0"/>
              <w:adjustRightInd w:val="0"/>
              <w:rPr>
                <w:rFonts w:eastAsiaTheme="minorHAnsi"/>
                <w:lang w:eastAsia="en-US"/>
              </w:rPr>
            </w:pPr>
            <w:r>
              <w:rPr>
                <w:rFonts w:eastAsiaTheme="minorHAnsi"/>
                <w:sz w:val="22"/>
                <w:szCs w:val="22"/>
                <w:lang w:eastAsia="en-US"/>
              </w:rPr>
              <w:t>Стр.101-112</w:t>
            </w:r>
          </w:p>
        </w:tc>
      </w:tr>
      <w:tr w:rsidR="00095C2A" w:rsidRPr="00681A5A" w:rsidTr="00095C2A">
        <w:trPr>
          <w:trHeight w:val="1693"/>
        </w:trPr>
        <w:tc>
          <w:tcPr>
            <w:tcW w:w="567" w:type="dxa"/>
          </w:tcPr>
          <w:p w:rsidR="00095C2A" w:rsidRDefault="00BA7E8E" w:rsidP="009310A1">
            <w:pPr>
              <w:widowControl w:val="0"/>
              <w:autoSpaceDE w:val="0"/>
              <w:autoSpaceDN w:val="0"/>
              <w:adjustRightInd w:val="0"/>
            </w:pPr>
            <w:r>
              <w:t>39</w:t>
            </w:r>
          </w:p>
        </w:tc>
        <w:tc>
          <w:tcPr>
            <w:tcW w:w="1985" w:type="dxa"/>
          </w:tcPr>
          <w:p w:rsidR="00095C2A" w:rsidRDefault="00095C2A" w:rsidP="009310A1">
            <w:pPr>
              <w:widowControl w:val="0"/>
              <w:autoSpaceDE w:val="0"/>
              <w:autoSpaceDN w:val="0"/>
              <w:adjustRightInd w:val="0"/>
            </w:pPr>
            <w:r>
              <w:rPr>
                <w:sz w:val="22"/>
                <w:szCs w:val="22"/>
              </w:rPr>
              <w:t xml:space="preserve">Наш край в </w:t>
            </w:r>
            <w:r>
              <w:rPr>
                <w:sz w:val="22"/>
                <w:szCs w:val="22"/>
                <w:lang w:val="en-US"/>
              </w:rPr>
              <w:t>XVIII</w:t>
            </w:r>
            <w:r>
              <w:rPr>
                <w:sz w:val="22"/>
                <w:szCs w:val="22"/>
              </w:rPr>
              <w:t xml:space="preserve"> веке.</w:t>
            </w:r>
          </w:p>
          <w:p w:rsidR="00095C2A" w:rsidRPr="002C3C2B" w:rsidRDefault="00095C2A" w:rsidP="009310A1">
            <w:pPr>
              <w:widowControl w:val="0"/>
              <w:autoSpaceDE w:val="0"/>
              <w:autoSpaceDN w:val="0"/>
              <w:adjustRightInd w:val="0"/>
              <w:rPr>
                <w:i/>
              </w:rPr>
            </w:pPr>
            <w:r>
              <w:rPr>
                <w:i/>
                <w:sz w:val="22"/>
                <w:szCs w:val="22"/>
              </w:rPr>
              <w:t>Региональный компонент. Урок-беседа.</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r>
              <w:rPr>
                <w:sz w:val="22"/>
                <w:szCs w:val="22"/>
              </w:rPr>
              <w:t>1</w:t>
            </w:r>
          </w:p>
        </w:tc>
        <w:tc>
          <w:tcPr>
            <w:tcW w:w="6662" w:type="dxa"/>
          </w:tcPr>
          <w:p w:rsidR="00095C2A" w:rsidRDefault="00095C2A" w:rsidP="009310A1">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095C2A" w:rsidRDefault="00095C2A" w:rsidP="009310A1">
            <w:pPr>
              <w:widowControl w:val="0"/>
              <w:jc w:val="both"/>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p w:rsidR="00095C2A" w:rsidRDefault="00095C2A" w:rsidP="009310A1">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095C2A" w:rsidRPr="0046104C" w:rsidRDefault="00095C2A" w:rsidP="009310A1">
            <w:pPr>
              <w:widowControl w:val="0"/>
              <w:shd w:val="clear" w:color="auto" w:fill="FFFFFF"/>
              <w:rPr>
                <w:b/>
                <w:bCs/>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приёмы исторического анализа при работе с текстом.</w:t>
            </w:r>
          </w:p>
        </w:tc>
        <w:tc>
          <w:tcPr>
            <w:tcW w:w="1134" w:type="dxa"/>
          </w:tcPr>
          <w:p w:rsidR="00095C2A" w:rsidRDefault="00095C2A" w:rsidP="009310A1">
            <w:r>
              <w:rPr>
                <w:sz w:val="22"/>
                <w:szCs w:val="22"/>
              </w:rPr>
              <w:t>Подготовка сообщений и мини-проектов о родном крае.</w:t>
            </w:r>
          </w:p>
        </w:tc>
        <w:tc>
          <w:tcPr>
            <w:tcW w:w="1842" w:type="dxa"/>
          </w:tcPr>
          <w:p w:rsidR="00095C2A" w:rsidRPr="002C3C2B" w:rsidRDefault="00095C2A" w:rsidP="009310A1">
            <w:pPr>
              <w:widowControl w:val="0"/>
              <w:rPr>
                <w:color w:val="000000"/>
                <w:shd w:val="clear" w:color="auto" w:fill="FFFFFF"/>
              </w:rPr>
            </w:pPr>
            <w:r>
              <w:rPr>
                <w:color w:val="000000"/>
                <w:sz w:val="22"/>
                <w:szCs w:val="22"/>
                <w:shd w:val="clear" w:color="auto" w:fill="FFFFFF"/>
              </w:rPr>
              <w:t xml:space="preserve">Наш край в </w:t>
            </w:r>
            <w:r>
              <w:rPr>
                <w:color w:val="000000"/>
                <w:sz w:val="22"/>
                <w:szCs w:val="22"/>
                <w:shd w:val="clear" w:color="auto" w:fill="FFFFFF"/>
                <w:lang w:val="en-US"/>
              </w:rPr>
              <w:t>XVIII</w:t>
            </w:r>
            <w:r>
              <w:rPr>
                <w:color w:val="000000"/>
                <w:sz w:val="22"/>
                <w:szCs w:val="22"/>
                <w:shd w:val="clear" w:color="auto" w:fill="FFFFFF"/>
              </w:rPr>
              <w:t xml:space="preserve"> веке: изменения в социальном и экономическом облике края. Знаменитые люди малой родины.</w:t>
            </w:r>
          </w:p>
        </w:tc>
        <w:tc>
          <w:tcPr>
            <w:tcW w:w="850" w:type="dxa"/>
          </w:tcPr>
          <w:p w:rsidR="00095C2A" w:rsidRDefault="00095C2A" w:rsidP="009310A1">
            <w:pPr>
              <w:autoSpaceDE w:val="0"/>
              <w:autoSpaceDN w:val="0"/>
              <w:adjustRightInd w:val="0"/>
              <w:rPr>
                <w:rFonts w:eastAsiaTheme="minorHAnsi"/>
                <w:lang w:eastAsia="en-US"/>
              </w:rPr>
            </w:pPr>
            <w:r>
              <w:rPr>
                <w:rFonts w:eastAsiaTheme="minorHAnsi"/>
                <w:sz w:val="22"/>
                <w:szCs w:val="22"/>
                <w:lang w:eastAsia="en-US"/>
              </w:rPr>
              <w:t>Подготовиться к итоговому тестированию.</w:t>
            </w:r>
          </w:p>
        </w:tc>
      </w:tr>
      <w:tr w:rsidR="00095C2A" w:rsidRPr="00681A5A" w:rsidTr="00095C2A">
        <w:trPr>
          <w:trHeight w:val="1693"/>
        </w:trPr>
        <w:tc>
          <w:tcPr>
            <w:tcW w:w="567" w:type="dxa"/>
          </w:tcPr>
          <w:p w:rsidR="00095C2A" w:rsidRDefault="00BA7E8E" w:rsidP="009310A1">
            <w:pPr>
              <w:widowControl w:val="0"/>
              <w:autoSpaceDE w:val="0"/>
              <w:autoSpaceDN w:val="0"/>
              <w:adjustRightInd w:val="0"/>
            </w:pPr>
            <w:r>
              <w:t>40</w:t>
            </w:r>
          </w:p>
        </w:tc>
        <w:tc>
          <w:tcPr>
            <w:tcW w:w="1985" w:type="dxa"/>
          </w:tcPr>
          <w:p w:rsidR="00095C2A" w:rsidRPr="00A97FAF" w:rsidRDefault="00095C2A" w:rsidP="009310A1">
            <w:pPr>
              <w:widowControl w:val="0"/>
              <w:autoSpaceDE w:val="0"/>
              <w:autoSpaceDN w:val="0"/>
              <w:adjustRightInd w:val="0"/>
            </w:pPr>
            <w:r>
              <w:rPr>
                <w:sz w:val="22"/>
                <w:szCs w:val="22"/>
              </w:rPr>
              <w:t xml:space="preserve">История России в </w:t>
            </w:r>
            <w:r>
              <w:rPr>
                <w:sz w:val="22"/>
                <w:szCs w:val="22"/>
                <w:lang w:val="en-US"/>
              </w:rPr>
              <w:t>XVIII</w:t>
            </w:r>
            <w:r>
              <w:rPr>
                <w:sz w:val="22"/>
                <w:szCs w:val="22"/>
              </w:rPr>
              <w:t xml:space="preserve"> веке </w:t>
            </w:r>
          </w:p>
          <w:p w:rsidR="00095C2A" w:rsidRPr="002C3C2B" w:rsidRDefault="00095C2A" w:rsidP="009310A1">
            <w:pPr>
              <w:widowControl w:val="0"/>
              <w:autoSpaceDE w:val="0"/>
              <w:autoSpaceDN w:val="0"/>
              <w:adjustRightInd w:val="0"/>
              <w:rPr>
                <w:i/>
              </w:rPr>
            </w:pPr>
            <w:r>
              <w:rPr>
                <w:i/>
                <w:sz w:val="22"/>
                <w:szCs w:val="22"/>
              </w:rPr>
              <w:t>Урок обобщения и систематизации полученных знаний.</w:t>
            </w:r>
          </w:p>
        </w:tc>
        <w:tc>
          <w:tcPr>
            <w:tcW w:w="850" w:type="dxa"/>
          </w:tcPr>
          <w:p w:rsidR="00095C2A" w:rsidRDefault="00095C2A" w:rsidP="009310A1">
            <w:pPr>
              <w:widowControl w:val="0"/>
              <w:autoSpaceDE w:val="0"/>
              <w:autoSpaceDN w:val="0"/>
              <w:adjustRightInd w:val="0"/>
              <w:rPr>
                <w:b/>
              </w:rPr>
            </w:pPr>
          </w:p>
        </w:tc>
        <w:tc>
          <w:tcPr>
            <w:tcW w:w="851" w:type="dxa"/>
          </w:tcPr>
          <w:p w:rsidR="00095C2A" w:rsidRDefault="00095C2A" w:rsidP="009310A1">
            <w:pPr>
              <w:widowControl w:val="0"/>
              <w:autoSpaceDE w:val="0"/>
              <w:autoSpaceDN w:val="0"/>
              <w:adjustRightInd w:val="0"/>
            </w:pPr>
          </w:p>
        </w:tc>
        <w:tc>
          <w:tcPr>
            <w:tcW w:w="851" w:type="dxa"/>
          </w:tcPr>
          <w:p w:rsidR="00095C2A" w:rsidRDefault="00095C2A" w:rsidP="009310A1">
            <w:pPr>
              <w:widowControl w:val="0"/>
              <w:autoSpaceDE w:val="0"/>
              <w:autoSpaceDN w:val="0"/>
              <w:adjustRightInd w:val="0"/>
            </w:pPr>
            <w:r>
              <w:rPr>
                <w:sz w:val="22"/>
                <w:szCs w:val="22"/>
              </w:rPr>
              <w:t>1</w:t>
            </w:r>
          </w:p>
        </w:tc>
        <w:tc>
          <w:tcPr>
            <w:tcW w:w="6662" w:type="dxa"/>
          </w:tcPr>
          <w:p w:rsidR="00095C2A" w:rsidRDefault="00095C2A" w:rsidP="009310A1">
            <w:pPr>
              <w:autoSpaceDE w:val="0"/>
              <w:autoSpaceDN w:val="0"/>
              <w:adjustRightInd w:val="0"/>
              <w:rPr>
                <w:rFonts w:eastAsiaTheme="minorHAnsi"/>
                <w:lang w:eastAsia="en-US"/>
              </w:rPr>
            </w:pPr>
            <w:r w:rsidRPr="001557C5">
              <w:rPr>
                <w:rFonts w:eastAsiaTheme="minorHAnsi"/>
                <w:b/>
                <w:bCs/>
                <w:sz w:val="22"/>
                <w:szCs w:val="22"/>
                <w:lang w:eastAsia="en-US"/>
              </w:rPr>
              <w:t xml:space="preserve">Систематизировать </w:t>
            </w:r>
            <w:r>
              <w:rPr>
                <w:rFonts w:eastAsiaTheme="minorHAnsi"/>
                <w:sz w:val="22"/>
                <w:szCs w:val="22"/>
                <w:lang w:eastAsia="en-US"/>
              </w:rPr>
              <w:t xml:space="preserve">исторический </w:t>
            </w:r>
            <w:r w:rsidRPr="001557C5">
              <w:rPr>
                <w:rFonts w:eastAsiaTheme="minorHAnsi"/>
                <w:sz w:val="22"/>
                <w:szCs w:val="22"/>
                <w:lang w:eastAsia="en-US"/>
              </w:rPr>
              <w:t>материал по изученному периоду</w:t>
            </w:r>
            <w:r>
              <w:rPr>
                <w:rFonts w:eastAsiaTheme="minorHAnsi"/>
                <w:sz w:val="22"/>
                <w:szCs w:val="22"/>
                <w:lang w:eastAsia="en-US"/>
              </w:rPr>
              <w:t>.</w:t>
            </w:r>
          </w:p>
          <w:p w:rsidR="00095C2A" w:rsidRDefault="00095C2A" w:rsidP="009310A1">
            <w:pPr>
              <w:autoSpaceDE w:val="0"/>
              <w:autoSpaceDN w:val="0"/>
              <w:adjustRightInd w:val="0"/>
              <w:rPr>
                <w:rFonts w:eastAsiaTheme="minorHAnsi"/>
                <w:b/>
                <w:lang w:eastAsia="en-US"/>
              </w:rPr>
            </w:pPr>
            <w:r w:rsidRPr="002C3C2B">
              <w:rPr>
                <w:rFonts w:eastAsiaTheme="minorHAnsi"/>
                <w:b/>
                <w:sz w:val="22"/>
                <w:szCs w:val="22"/>
                <w:lang w:eastAsia="en-US"/>
              </w:rPr>
              <w:t xml:space="preserve">Выполнять </w:t>
            </w:r>
            <w:r>
              <w:rPr>
                <w:rFonts w:eastAsiaTheme="minorHAnsi"/>
                <w:sz w:val="22"/>
                <w:szCs w:val="22"/>
                <w:lang w:eastAsia="en-US"/>
              </w:rPr>
              <w:t>контрольные тестовые задания по изученному периоду истории.</w:t>
            </w:r>
          </w:p>
        </w:tc>
        <w:tc>
          <w:tcPr>
            <w:tcW w:w="1134" w:type="dxa"/>
          </w:tcPr>
          <w:p w:rsidR="00095C2A" w:rsidRDefault="00095C2A" w:rsidP="009310A1">
            <w:r>
              <w:rPr>
                <w:sz w:val="22"/>
                <w:szCs w:val="22"/>
              </w:rPr>
              <w:t>Тестирование по типу ОГЭ.</w:t>
            </w:r>
          </w:p>
        </w:tc>
        <w:tc>
          <w:tcPr>
            <w:tcW w:w="1842" w:type="dxa"/>
          </w:tcPr>
          <w:p w:rsidR="00095C2A" w:rsidRDefault="00095C2A" w:rsidP="009310A1">
            <w:pPr>
              <w:widowControl w:val="0"/>
              <w:rPr>
                <w:color w:val="000000"/>
                <w:shd w:val="clear" w:color="auto" w:fill="FFFFFF"/>
              </w:rPr>
            </w:pPr>
            <w:r>
              <w:rPr>
                <w:color w:val="000000"/>
                <w:sz w:val="22"/>
                <w:szCs w:val="22"/>
                <w:shd w:val="clear" w:color="auto" w:fill="FFFFFF"/>
              </w:rPr>
              <w:t>Основные положения изученного курса истории: даты, личности, события, понятийный аппапрат.</w:t>
            </w:r>
          </w:p>
        </w:tc>
        <w:tc>
          <w:tcPr>
            <w:tcW w:w="850" w:type="dxa"/>
          </w:tcPr>
          <w:p w:rsidR="00095C2A" w:rsidRDefault="00095C2A" w:rsidP="009310A1">
            <w:pPr>
              <w:autoSpaceDE w:val="0"/>
              <w:autoSpaceDN w:val="0"/>
              <w:adjustRightInd w:val="0"/>
              <w:rPr>
                <w:rFonts w:eastAsiaTheme="minorHAnsi"/>
                <w:lang w:eastAsia="en-US"/>
              </w:rPr>
            </w:pPr>
          </w:p>
        </w:tc>
      </w:tr>
    </w:tbl>
    <w:p w:rsidR="006A44B5" w:rsidRDefault="006A44B5" w:rsidP="00F7226C">
      <w:pPr>
        <w:rPr>
          <w:b/>
          <w:i/>
        </w:rPr>
      </w:pPr>
    </w:p>
    <w:p w:rsidR="006A44B5" w:rsidRDefault="006A44B5" w:rsidP="00F7226C">
      <w:pPr>
        <w:rPr>
          <w:b/>
          <w:i/>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851"/>
        <w:gridCol w:w="992"/>
        <w:gridCol w:w="992"/>
        <w:gridCol w:w="2268"/>
        <w:gridCol w:w="3119"/>
        <w:gridCol w:w="1701"/>
        <w:gridCol w:w="2693"/>
        <w:gridCol w:w="992"/>
      </w:tblGrid>
      <w:tr w:rsidR="00864274" w:rsidRPr="00F90704" w:rsidTr="00864274">
        <w:tc>
          <w:tcPr>
            <w:tcW w:w="567" w:type="dxa"/>
            <w:vMerge w:val="restart"/>
          </w:tcPr>
          <w:p w:rsidR="00864274" w:rsidRPr="00F90704" w:rsidRDefault="00864274" w:rsidP="00A76B1F">
            <w:pPr>
              <w:pStyle w:val="ab"/>
              <w:jc w:val="center"/>
              <w:rPr>
                <w:rFonts w:ascii="Times New Roman" w:hAnsi="Times New Roman"/>
                <w:b/>
                <w:sz w:val="24"/>
                <w:szCs w:val="24"/>
              </w:rPr>
            </w:pPr>
            <w:r w:rsidRPr="00F90704">
              <w:rPr>
                <w:rFonts w:ascii="Times New Roman" w:hAnsi="Times New Roman"/>
                <w:b/>
                <w:sz w:val="24"/>
                <w:szCs w:val="24"/>
              </w:rPr>
              <w:t>№ п/п</w:t>
            </w:r>
          </w:p>
        </w:tc>
        <w:tc>
          <w:tcPr>
            <w:tcW w:w="1701" w:type="dxa"/>
            <w:vMerge w:val="restart"/>
          </w:tcPr>
          <w:p w:rsidR="00864274" w:rsidRPr="00F90704" w:rsidRDefault="00864274" w:rsidP="00A76B1F">
            <w:pPr>
              <w:pStyle w:val="ab"/>
              <w:jc w:val="center"/>
              <w:rPr>
                <w:rFonts w:ascii="Times New Roman" w:hAnsi="Times New Roman"/>
                <w:b/>
                <w:sz w:val="24"/>
                <w:szCs w:val="24"/>
              </w:rPr>
            </w:pPr>
            <w:r w:rsidRPr="00F90704">
              <w:rPr>
                <w:rFonts w:ascii="Times New Roman" w:hAnsi="Times New Roman"/>
                <w:b/>
                <w:sz w:val="24"/>
                <w:szCs w:val="24"/>
              </w:rPr>
              <w:t>Тема и тип урока</w:t>
            </w:r>
          </w:p>
        </w:tc>
        <w:tc>
          <w:tcPr>
            <w:tcW w:w="2835" w:type="dxa"/>
            <w:gridSpan w:val="3"/>
            <w:vMerge w:val="restart"/>
          </w:tcPr>
          <w:p w:rsidR="00864274" w:rsidRDefault="00864274" w:rsidP="00A76B1F">
            <w:pPr>
              <w:pStyle w:val="ab"/>
              <w:jc w:val="center"/>
              <w:rPr>
                <w:rFonts w:ascii="Times New Roman" w:hAnsi="Times New Roman"/>
                <w:b/>
                <w:sz w:val="24"/>
                <w:szCs w:val="24"/>
              </w:rPr>
            </w:pPr>
            <w:r w:rsidRPr="00F90704">
              <w:rPr>
                <w:rFonts w:ascii="Times New Roman" w:hAnsi="Times New Roman"/>
                <w:b/>
                <w:sz w:val="24"/>
                <w:szCs w:val="24"/>
              </w:rPr>
              <w:t>Дата проведения</w:t>
            </w:r>
          </w:p>
          <w:p w:rsidR="00864274" w:rsidRPr="00F90704" w:rsidRDefault="00864274" w:rsidP="00A76B1F">
            <w:pPr>
              <w:pStyle w:val="ab"/>
              <w:jc w:val="center"/>
              <w:rPr>
                <w:rFonts w:ascii="Times New Roman" w:hAnsi="Times New Roman"/>
                <w:b/>
                <w:sz w:val="24"/>
                <w:szCs w:val="24"/>
              </w:rPr>
            </w:pPr>
          </w:p>
        </w:tc>
        <w:tc>
          <w:tcPr>
            <w:tcW w:w="7088" w:type="dxa"/>
            <w:gridSpan w:val="3"/>
          </w:tcPr>
          <w:p w:rsidR="00864274" w:rsidRPr="00F90704" w:rsidRDefault="00864274" w:rsidP="00A76B1F">
            <w:pPr>
              <w:pStyle w:val="ab"/>
              <w:jc w:val="center"/>
              <w:rPr>
                <w:rFonts w:ascii="Times New Roman" w:hAnsi="Times New Roman"/>
                <w:b/>
                <w:sz w:val="24"/>
                <w:szCs w:val="24"/>
              </w:rPr>
            </w:pPr>
            <w:r w:rsidRPr="00F90704">
              <w:rPr>
                <w:rFonts w:ascii="Times New Roman" w:hAnsi="Times New Roman"/>
                <w:b/>
                <w:sz w:val="24"/>
                <w:szCs w:val="24"/>
              </w:rPr>
              <w:t>Планируемые результаты</w:t>
            </w:r>
          </w:p>
        </w:tc>
        <w:tc>
          <w:tcPr>
            <w:tcW w:w="2693" w:type="dxa"/>
            <w:vMerge w:val="restart"/>
          </w:tcPr>
          <w:p w:rsidR="00864274" w:rsidRPr="00F90704" w:rsidRDefault="00864274" w:rsidP="00A76B1F">
            <w:pPr>
              <w:pStyle w:val="ab"/>
              <w:jc w:val="center"/>
              <w:rPr>
                <w:rFonts w:ascii="Times New Roman" w:hAnsi="Times New Roman"/>
                <w:b/>
                <w:sz w:val="24"/>
                <w:szCs w:val="24"/>
              </w:rPr>
            </w:pPr>
            <w:r>
              <w:rPr>
                <w:rFonts w:ascii="Times New Roman" w:hAnsi="Times New Roman"/>
                <w:b/>
                <w:sz w:val="24"/>
                <w:szCs w:val="24"/>
              </w:rPr>
              <w:t xml:space="preserve"> Элементы содержания образования</w:t>
            </w:r>
          </w:p>
        </w:tc>
        <w:tc>
          <w:tcPr>
            <w:tcW w:w="992" w:type="dxa"/>
            <w:vMerge w:val="restart"/>
          </w:tcPr>
          <w:p w:rsidR="00864274" w:rsidRPr="00F90704" w:rsidRDefault="00864274" w:rsidP="00A76B1F">
            <w:pPr>
              <w:pStyle w:val="ab"/>
              <w:jc w:val="center"/>
              <w:rPr>
                <w:rFonts w:ascii="Times New Roman" w:hAnsi="Times New Roman"/>
                <w:b/>
                <w:sz w:val="24"/>
                <w:szCs w:val="24"/>
              </w:rPr>
            </w:pPr>
            <w:r w:rsidRPr="00F90704">
              <w:rPr>
                <w:rFonts w:ascii="Times New Roman" w:hAnsi="Times New Roman"/>
                <w:b/>
                <w:sz w:val="24"/>
                <w:szCs w:val="24"/>
              </w:rPr>
              <w:t>Домашнее задание</w:t>
            </w:r>
          </w:p>
        </w:tc>
      </w:tr>
      <w:tr w:rsidR="00864274" w:rsidRPr="00F90704" w:rsidTr="00864274">
        <w:trPr>
          <w:trHeight w:val="276"/>
        </w:trPr>
        <w:tc>
          <w:tcPr>
            <w:tcW w:w="567" w:type="dxa"/>
            <w:vMerge/>
          </w:tcPr>
          <w:p w:rsidR="00864274" w:rsidRPr="00F90704" w:rsidRDefault="00864274" w:rsidP="00A76B1F">
            <w:pPr>
              <w:pStyle w:val="ab"/>
              <w:jc w:val="center"/>
              <w:rPr>
                <w:rFonts w:ascii="Times New Roman" w:hAnsi="Times New Roman"/>
                <w:b/>
                <w:sz w:val="24"/>
                <w:szCs w:val="24"/>
              </w:rPr>
            </w:pPr>
          </w:p>
        </w:tc>
        <w:tc>
          <w:tcPr>
            <w:tcW w:w="1701" w:type="dxa"/>
            <w:vMerge/>
          </w:tcPr>
          <w:p w:rsidR="00864274" w:rsidRPr="00F90704" w:rsidRDefault="00864274" w:rsidP="00A76B1F">
            <w:pPr>
              <w:pStyle w:val="ab"/>
              <w:jc w:val="center"/>
              <w:rPr>
                <w:rFonts w:ascii="Times New Roman" w:hAnsi="Times New Roman"/>
                <w:b/>
                <w:sz w:val="24"/>
                <w:szCs w:val="24"/>
              </w:rPr>
            </w:pPr>
          </w:p>
        </w:tc>
        <w:tc>
          <w:tcPr>
            <w:tcW w:w="2835" w:type="dxa"/>
            <w:gridSpan w:val="3"/>
            <w:vMerge/>
          </w:tcPr>
          <w:p w:rsidR="00864274" w:rsidRPr="00F90704" w:rsidRDefault="00864274" w:rsidP="00A76B1F">
            <w:pPr>
              <w:pStyle w:val="ab"/>
              <w:jc w:val="center"/>
              <w:rPr>
                <w:rFonts w:ascii="Times New Roman" w:hAnsi="Times New Roman"/>
                <w:b/>
                <w:sz w:val="24"/>
                <w:szCs w:val="24"/>
              </w:rPr>
            </w:pPr>
          </w:p>
        </w:tc>
        <w:tc>
          <w:tcPr>
            <w:tcW w:w="2268" w:type="dxa"/>
            <w:vMerge w:val="restart"/>
          </w:tcPr>
          <w:p w:rsidR="00864274" w:rsidRDefault="00864274" w:rsidP="00A76B1F">
            <w:pPr>
              <w:pStyle w:val="ab"/>
              <w:jc w:val="center"/>
              <w:rPr>
                <w:rFonts w:ascii="Times New Roman" w:hAnsi="Times New Roman"/>
                <w:b/>
                <w:sz w:val="24"/>
                <w:szCs w:val="24"/>
              </w:rPr>
            </w:pPr>
            <w:r w:rsidRPr="00F90704">
              <w:rPr>
                <w:rFonts w:ascii="Times New Roman" w:hAnsi="Times New Roman"/>
                <w:b/>
                <w:sz w:val="24"/>
                <w:szCs w:val="24"/>
              </w:rPr>
              <w:t>Предметные</w:t>
            </w:r>
          </w:p>
          <w:p w:rsidR="00864274" w:rsidRPr="00F90704" w:rsidRDefault="00864274" w:rsidP="00A76B1F">
            <w:pPr>
              <w:pStyle w:val="ab"/>
              <w:jc w:val="center"/>
              <w:rPr>
                <w:rFonts w:ascii="Times New Roman" w:hAnsi="Times New Roman"/>
                <w:b/>
                <w:sz w:val="24"/>
                <w:szCs w:val="24"/>
              </w:rPr>
            </w:pPr>
            <w:r>
              <w:rPr>
                <w:rFonts w:ascii="Times New Roman" w:hAnsi="Times New Roman"/>
                <w:b/>
                <w:sz w:val="24"/>
                <w:szCs w:val="24"/>
              </w:rPr>
              <w:t>УУД</w:t>
            </w:r>
          </w:p>
        </w:tc>
        <w:tc>
          <w:tcPr>
            <w:tcW w:w="3119" w:type="dxa"/>
            <w:vMerge w:val="restart"/>
          </w:tcPr>
          <w:p w:rsidR="00864274" w:rsidRPr="00F90704" w:rsidRDefault="00864274" w:rsidP="00A76B1F">
            <w:pPr>
              <w:pStyle w:val="ab"/>
              <w:jc w:val="center"/>
              <w:rPr>
                <w:rFonts w:ascii="Times New Roman" w:hAnsi="Times New Roman"/>
                <w:b/>
                <w:sz w:val="24"/>
                <w:szCs w:val="24"/>
              </w:rPr>
            </w:pPr>
            <w:r>
              <w:rPr>
                <w:rFonts w:ascii="Times New Roman" w:hAnsi="Times New Roman"/>
                <w:b/>
                <w:sz w:val="24"/>
                <w:szCs w:val="24"/>
              </w:rPr>
              <w:t>М</w:t>
            </w:r>
            <w:r w:rsidRPr="00F90704">
              <w:rPr>
                <w:rFonts w:ascii="Times New Roman" w:hAnsi="Times New Roman"/>
                <w:b/>
                <w:sz w:val="24"/>
                <w:szCs w:val="24"/>
              </w:rPr>
              <w:t>етапредметные УУД</w:t>
            </w:r>
          </w:p>
        </w:tc>
        <w:tc>
          <w:tcPr>
            <w:tcW w:w="1701" w:type="dxa"/>
            <w:vMerge w:val="restart"/>
          </w:tcPr>
          <w:p w:rsidR="00864274" w:rsidRPr="00F90704" w:rsidRDefault="00864274" w:rsidP="00A76B1F">
            <w:pPr>
              <w:pStyle w:val="ab"/>
              <w:jc w:val="center"/>
              <w:rPr>
                <w:rFonts w:ascii="Times New Roman" w:hAnsi="Times New Roman"/>
                <w:b/>
                <w:sz w:val="24"/>
                <w:szCs w:val="24"/>
              </w:rPr>
            </w:pPr>
            <w:r w:rsidRPr="00F90704">
              <w:rPr>
                <w:rFonts w:ascii="Times New Roman" w:hAnsi="Times New Roman"/>
                <w:b/>
                <w:sz w:val="24"/>
                <w:szCs w:val="24"/>
              </w:rPr>
              <w:t>Личностные УУД</w:t>
            </w:r>
          </w:p>
        </w:tc>
        <w:tc>
          <w:tcPr>
            <w:tcW w:w="2693" w:type="dxa"/>
            <w:vMerge/>
          </w:tcPr>
          <w:p w:rsidR="00864274" w:rsidRPr="00F90704" w:rsidRDefault="00864274" w:rsidP="00A76B1F">
            <w:pPr>
              <w:pStyle w:val="ab"/>
              <w:jc w:val="center"/>
              <w:rPr>
                <w:rFonts w:ascii="Times New Roman" w:hAnsi="Times New Roman"/>
                <w:b/>
                <w:sz w:val="24"/>
                <w:szCs w:val="24"/>
              </w:rPr>
            </w:pPr>
          </w:p>
        </w:tc>
        <w:tc>
          <w:tcPr>
            <w:tcW w:w="992" w:type="dxa"/>
            <w:vMerge/>
          </w:tcPr>
          <w:p w:rsidR="00864274" w:rsidRPr="00F90704" w:rsidRDefault="00864274" w:rsidP="00A76B1F">
            <w:pPr>
              <w:pStyle w:val="ab"/>
              <w:jc w:val="center"/>
              <w:rPr>
                <w:rFonts w:ascii="Times New Roman" w:hAnsi="Times New Roman"/>
                <w:b/>
                <w:sz w:val="24"/>
                <w:szCs w:val="24"/>
              </w:rPr>
            </w:pPr>
          </w:p>
        </w:tc>
      </w:tr>
      <w:tr w:rsidR="00864274" w:rsidRPr="00F90704" w:rsidTr="00864274">
        <w:tc>
          <w:tcPr>
            <w:tcW w:w="567" w:type="dxa"/>
            <w:vMerge/>
          </w:tcPr>
          <w:p w:rsidR="00864274" w:rsidRPr="00F90704" w:rsidRDefault="00864274" w:rsidP="00A76B1F">
            <w:pPr>
              <w:pStyle w:val="ab"/>
              <w:jc w:val="center"/>
              <w:rPr>
                <w:rFonts w:ascii="Times New Roman" w:hAnsi="Times New Roman"/>
                <w:i/>
                <w:sz w:val="16"/>
                <w:szCs w:val="16"/>
              </w:rPr>
            </w:pPr>
          </w:p>
        </w:tc>
        <w:tc>
          <w:tcPr>
            <w:tcW w:w="1701" w:type="dxa"/>
            <w:vMerge/>
          </w:tcPr>
          <w:p w:rsidR="00864274" w:rsidRPr="00F90704" w:rsidRDefault="00864274" w:rsidP="00A76B1F">
            <w:pPr>
              <w:pStyle w:val="ab"/>
              <w:jc w:val="center"/>
              <w:rPr>
                <w:rFonts w:ascii="Times New Roman" w:hAnsi="Times New Roman"/>
                <w:i/>
                <w:sz w:val="16"/>
                <w:szCs w:val="16"/>
              </w:rPr>
            </w:pPr>
          </w:p>
        </w:tc>
        <w:tc>
          <w:tcPr>
            <w:tcW w:w="851" w:type="dxa"/>
          </w:tcPr>
          <w:p w:rsidR="00864274" w:rsidRPr="00864274" w:rsidRDefault="00864274" w:rsidP="00A76B1F">
            <w:pPr>
              <w:pStyle w:val="ab"/>
              <w:jc w:val="center"/>
              <w:rPr>
                <w:rFonts w:ascii="Times New Roman" w:hAnsi="Times New Roman"/>
                <w:b/>
                <w:i/>
                <w:sz w:val="28"/>
                <w:szCs w:val="28"/>
              </w:rPr>
            </w:pPr>
            <w:r w:rsidRPr="00864274">
              <w:rPr>
                <w:rFonts w:ascii="Times New Roman" w:hAnsi="Times New Roman"/>
                <w:b/>
                <w:i/>
                <w:sz w:val="28"/>
                <w:szCs w:val="28"/>
              </w:rPr>
              <w:t>8а</w:t>
            </w:r>
          </w:p>
        </w:tc>
        <w:tc>
          <w:tcPr>
            <w:tcW w:w="992" w:type="dxa"/>
          </w:tcPr>
          <w:p w:rsidR="00864274" w:rsidRPr="00864274" w:rsidRDefault="00864274" w:rsidP="00A76B1F">
            <w:pPr>
              <w:pStyle w:val="ab"/>
              <w:jc w:val="center"/>
              <w:rPr>
                <w:rFonts w:ascii="Times New Roman" w:hAnsi="Times New Roman"/>
                <w:b/>
                <w:i/>
                <w:sz w:val="28"/>
                <w:szCs w:val="28"/>
              </w:rPr>
            </w:pPr>
            <w:r w:rsidRPr="00864274">
              <w:rPr>
                <w:rFonts w:ascii="Times New Roman" w:hAnsi="Times New Roman"/>
                <w:b/>
                <w:i/>
                <w:sz w:val="28"/>
                <w:szCs w:val="28"/>
              </w:rPr>
              <w:t>8б</w:t>
            </w:r>
          </w:p>
        </w:tc>
        <w:tc>
          <w:tcPr>
            <w:tcW w:w="992" w:type="dxa"/>
          </w:tcPr>
          <w:p w:rsidR="00864274" w:rsidRPr="00864274" w:rsidRDefault="00864274" w:rsidP="00A76B1F">
            <w:pPr>
              <w:pStyle w:val="ab"/>
              <w:jc w:val="center"/>
              <w:rPr>
                <w:rFonts w:ascii="Times New Roman" w:hAnsi="Times New Roman"/>
                <w:b/>
                <w:i/>
                <w:sz w:val="28"/>
                <w:szCs w:val="28"/>
              </w:rPr>
            </w:pPr>
            <w:r w:rsidRPr="00864274">
              <w:rPr>
                <w:rFonts w:ascii="Times New Roman" w:hAnsi="Times New Roman"/>
                <w:b/>
                <w:i/>
                <w:sz w:val="28"/>
                <w:szCs w:val="28"/>
              </w:rPr>
              <w:t>8в</w:t>
            </w:r>
          </w:p>
        </w:tc>
        <w:tc>
          <w:tcPr>
            <w:tcW w:w="2268" w:type="dxa"/>
            <w:vMerge/>
          </w:tcPr>
          <w:p w:rsidR="00864274" w:rsidRPr="00F90704" w:rsidRDefault="00864274" w:rsidP="00A76B1F">
            <w:pPr>
              <w:pStyle w:val="ab"/>
              <w:jc w:val="center"/>
              <w:rPr>
                <w:rFonts w:ascii="Times New Roman" w:hAnsi="Times New Roman"/>
                <w:i/>
                <w:sz w:val="16"/>
                <w:szCs w:val="16"/>
              </w:rPr>
            </w:pPr>
          </w:p>
        </w:tc>
        <w:tc>
          <w:tcPr>
            <w:tcW w:w="3119" w:type="dxa"/>
            <w:vMerge/>
          </w:tcPr>
          <w:p w:rsidR="00864274" w:rsidRPr="00F90704" w:rsidRDefault="00864274" w:rsidP="00A76B1F">
            <w:pPr>
              <w:pStyle w:val="ab"/>
              <w:jc w:val="center"/>
              <w:rPr>
                <w:rFonts w:ascii="Times New Roman" w:hAnsi="Times New Roman"/>
                <w:i/>
                <w:sz w:val="16"/>
                <w:szCs w:val="16"/>
              </w:rPr>
            </w:pPr>
          </w:p>
        </w:tc>
        <w:tc>
          <w:tcPr>
            <w:tcW w:w="1701" w:type="dxa"/>
            <w:vMerge/>
          </w:tcPr>
          <w:p w:rsidR="00864274" w:rsidRPr="00F90704" w:rsidRDefault="00864274" w:rsidP="00A76B1F">
            <w:pPr>
              <w:pStyle w:val="ab"/>
              <w:jc w:val="center"/>
              <w:rPr>
                <w:rFonts w:ascii="Times New Roman" w:hAnsi="Times New Roman"/>
                <w:i/>
                <w:sz w:val="16"/>
                <w:szCs w:val="16"/>
              </w:rPr>
            </w:pPr>
          </w:p>
        </w:tc>
        <w:tc>
          <w:tcPr>
            <w:tcW w:w="2693" w:type="dxa"/>
            <w:vMerge/>
          </w:tcPr>
          <w:p w:rsidR="00864274" w:rsidRPr="00F90704" w:rsidRDefault="00864274" w:rsidP="00A76B1F">
            <w:pPr>
              <w:pStyle w:val="ab"/>
              <w:jc w:val="center"/>
              <w:rPr>
                <w:rFonts w:ascii="Times New Roman" w:hAnsi="Times New Roman"/>
                <w:i/>
                <w:sz w:val="16"/>
                <w:szCs w:val="16"/>
              </w:rPr>
            </w:pPr>
          </w:p>
        </w:tc>
        <w:tc>
          <w:tcPr>
            <w:tcW w:w="992" w:type="dxa"/>
            <w:vMerge/>
          </w:tcPr>
          <w:p w:rsidR="00864274" w:rsidRPr="00F90704" w:rsidRDefault="00864274" w:rsidP="00A76B1F">
            <w:pPr>
              <w:pStyle w:val="ab"/>
              <w:jc w:val="center"/>
              <w:rPr>
                <w:rFonts w:ascii="Times New Roman" w:hAnsi="Times New Roman"/>
                <w:i/>
                <w:sz w:val="16"/>
                <w:szCs w:val="16"/>
              </w:rPr>
            </w:pPr>
          </w:p>
        </w:tc>
      </w:tr>
      <w:tr w:rsidR="00864274" w:rsidRPr="00F90704" w:rsidTr="00DE684D">
        <w:tc>
          <w:tcPr>
            <w:tcW w:w="15876" w:type="dxa"/>
            <w:gridSpan w:val="10"/>
          </w:tcPr>
          <w:p w:rsidR="00864274" w:rsidRPr="00123714" w:rsidRDefault="00864274" w:rsidP="00A76B1F">
            <w:pPr>
              <w:pStyle w:val="ab"/>
              <w:jc w:val="center"/>
              <w:rPr>
                <w:rFonts w:ascii="Times New Roman" w:hAnsi="Times New Roman"/>
                <w:b/>
              </w:rPr>
            </w:pPr>
            <w:r>
              <w:rPr>
                <w:rFonts w:ascii="Times New Roman" w:hAnsi="Times New Roman"/>
                <w:b/>
                <w:sz w:val="24"/>
                <w:szCs w:val="24"/>
              </w:rPr>
              <w:t xml:space="preserve"> </w:t>
            </w:r>
            <w:r w:rsidRPr="00CF19A0">
              <w:rPr>
                <w:rFonts w:ascii="Times New Roman" w:hAnsi="Times New Roman"/>
                <w:b/>
                <w:sz w:val="24"/>
                <w:szCs w:val="24"/>
              </w:rPr>
              <w:t>ИСТОРИЯ Н</w:t>
            </w:r>
            <w:r>
              <w:rPr>
                <w:rFonts w:ascii="Times New Roman" w:hAnsi="Times New Roman"/>
                <w:b/>
                <w:sz w:val="24"/>
                <w:szCs w:val="24"/>
              </w:rPr>
              <w:t>ОВОГО ВРЕМЕНИ. 1500-1800 ГГ. (28</w:t>
            </w:r>
            <w:r w:rsidRPr="00CF19A0">
              <w:rPr>
                <w:rFonts w:ascii="Times New Roman" w:hAnsi="Times New Roman"/>
                <w:b/>
                <w:sz w:val="24"/>
                <w:szCs w:val="24"/>
              </w:rPr>
              <w:t xml:space="preserve"> часов)</w:t>
            </w:r>
          </w:p>
        </w:tc>
      </w:tr>
      <w:tr w:rsidR="00864274" w:rsidRPr="00F90704" w:rsidTr="008A4369">
        <w:tc>
          <w:tcPr>
            <w:tcW w:w="15876" w:type="dxa"/>
            <w:gridSpan w:val="10"/>
          </w:tcPr>
          <w:p w:rsidR="00864274" w:rsidRPr="00CF19A0" w:rsidRDefault="00864274" w:rsidP="00E73648">
            <w:pPr>
              <w:pStyle w:val="ab"/>
              <w:jc w:val="center"/>
              <w:rPr>
                <w:rFonts w:ascii="Times New Roman" w:hAnsi="Times New Roman"/>
                <w:b/>
                <w:sz w:val="24"/>
                <w:szCs w:val="24"/>
              </w:rPr>
            </w:pPr>
            <w:r w:rsidRPr="00CF19A0">
              <w:rPr>
                <w:rFonts w:ascii="Times New Roman" w:hAnsi="Times New Roman"/>
                <w:b/>
                <w:sz w:val="24"/>
                <w:szCs w:val="24"/>
              </w:rPr>
              <w:t xml:space="preserve">Тема 1. </w:t>
            </w:r>
            <w:r w:rsidRPr="00E73648">
              <w:rPr>
                <w:rStyle w:val="ad"/>
                <w:rFonts w:ascii="Times New Roman" w:hAnsi="Times New Roman"/>
                <w:color w:val="000000"/>
                <w:sz w:val="24"/>
                <w:szCs w:val="24"/>
              </w:rPr>
              <w:t>Становление индустриального общества. Человек в новую эпоху.</w:t>
            </w:r>
            <w:r>
              <w:rPr>
                <w:rFonts w:ascii="Times New Roman" w:hAnsi="Times New Roman"/>
                <w:b/>
                <w:sz w:val="24"/>
                <w:szCs w:val="24"/>
              </w:rPr>
              <w:t xml:space="preserve"> (7</w:t>
            </w:r>
            <w:r w:rsidRPr="00CF19A0">
              <w:rPr>
                <w:rFonts w:ascii="Times New Roman" w:hAnsi="Times New Roman"/>
                <w:b/>
                <w:sz w:val="24"/>
                <w:szCs w:val="24"/>
              </w:rPr>
              <w:t xml:space="preserve"> часов)</w:t>
            </w:r>
          </w:p>
        </w:tc>
      </w:tr>
      <w:tr w:rsidR="00864274" w:rsidRPr="0067151C" w:rsidTr="00864274">
        <w:tc>
          <w:tcPr>
            <w:tcW w:w="567" w:type="dxa"/>
          </w:tcPr>
          <w:p w:rsidR="00864274" w:rsidRPr="00D56BCF" w:rsidRDefault="00864274" w:rsidP="00A76B1F">
            <w:pPr>
              <w:pStyle w:val="ab"/>
              <w:jc w:val="center"/>
              <w:rPr>
                <w:rFonts w:ascii="Times New Roman" w:hAnsi="Times New Roman"/>
              </w:rPr>
            </w:pPr>
            <w:r>
              <w:rPr>
                <w:rFonts w:ascii="Times New Roman" w:hAnsi="Times New Roman"/>
              </w:rPr>
              <w:t>41</w:t>
            </w:r>
          </w:p>
        </w:tc>
        <w:tc>
          <w:tcPr>
            <w:tcW w:w="1701" w:type="dxa"/>
          </w:tcPr>
          <w:p w:rsidR="00864274" w:rsidRDefault="00864274" w:rsidP="00E73648">
            <w:pPr>
              <w:pStyle w:val="ab"/>
              <w:rPr>
                <w:rFonts w:ascii="Times New Roman" w:hAnsi="Times New Roman"/>
                <w:color w:val="000000"/>
              </w:rPr>
            </w:pPr>
            <w:r>
              <w:rPr>
                <w:rFonts w:ascii="Times New Roman" w:hAnsi="Times New Roman"/>
              </w:rPr>
              <w:t xml:space="preserve"> </w:t>
            </w:r>
            <w:r>
              <w:rPr>
                <w:rFonts w:ascii="Times New Roman" w:hAnsi="Times New Roman"/>
                <w:color w:val="000000"/>
              </w:rPr>
              <w:t>Введение</w:t>
            </w:r>
            <w:r w:rsidRPr="00E73648">
              <w:rPr>
                <w:rFonts w:ascii="Times New Roman" w:hAnsi="Times New Roman"/>
                <w:color w:val="000000"/>
              </w:rPr>
              <w:t>. От традиционного общества к обществу индустриальному</w:t>
            </w:r>
            <w:r>
              <w:rPr>
                <w:rFonts w:ascii="Times New Roman" w:hAnsi="Times New Roman"/>
                <w:color w:val="000000"/>
              </w:rPr>
              <w:t>.</w:t>
            </w:r>
          </w:p>
          <w:p w:rsidR="00864274" w:rsidRPr="00E73648" w:rsidRDefault="00864274" w:rsidP="00E73648">
            <w:pPr>
              <w:pStyle w:val="ab"/>
              <w:rPr>
                <w:rFonts w:ascii="Times New Roman" w:hAnsi="Times New Roman"/>
                <w:i/>
              </w:rPr>
            </w:pPr>
            <w:r>
              <w:rPr>
                <w:rFonts w:ascii="Times New Roman" w:hAnsi="Times New Roman"/>
                <w:i/>
              </w:rPr>
              <w:t>Урок усвоения новых знаний.</w:t>
            </w:r>
          </w:p>
        </w:tc>
        <w:tc>
          <w:tcPr>
            <w:tcW w:w="851" w:type="dxa"/>
          </w:tcPr>
          <w:p w:rsidR="00864274" w:rsidRPr="00D56BCF" w:rsidRDefault="00864274" w:rsidP="00A76B1F">
            <w:pPr>
              <w:pStyle w:val="ab"/>
              <w:rPr>
                <w:rFonts w:ascii="Times New Roman" w:hAnsi="Times New Roman"/>
              </w:rPr>
            </w:pPr>
          </w:p>
        </w:tc>
        <w:tc>
          <w:tcPr>
            <w:tcW w:w="992" w:type="dxa"/>
          </w:tcPr>
          <w:p w:rsidR="00864274" w:rsidRPr="00D56BCF" w:rsidRDefault="00864274" w:rsidP="00A76B1F">
            <w:pPr>
              <w:pStyle w:val="ab"/>
              <w:rPr>
                <w:rFonts w:ascii="Times New Roman" w:hAnsi="Times New Roman"/>
              </w:rPr>
            </w:pPr>
          </w:p>
        </w:tc>
        <w:tc>
          <w:tcPr>
            <w:tcW w:w="992" w:type="dxa"/>
          </w:tcPr>
          <w:p w:rsidR="00864274" w:rsidRPr="00D56BCF" w:rsidRDefault="00864274" w:rsidP="00A76B1F">
            <w:pPr>
              <w:pStyle w:val="ab"/>
              <w:jc w:val="center"/>
              <w:rPr>
                <w:rFonts w:ascii="Times New Roman" w:hAnsi="Times New Roman"/>
              </w:rPr>
            </w:pPr>
            <w:r w:rsidRPr="00D56BCF">
              <w:rPr>
                <w:rFonts w:ascii="Times New Roman" w:hAnsi="Times New Roman"/>
              </w:rPr>
              <w:t>1</w:t>
            </w:r>
          </w:p>
        </w:tc>
        <w:tc>
          <w:tcPr>
            <w:tcW w:w="2268" w:type="dxa"/>
          </w:tcPr>
          <w:p w:rsidR="00864274" w:rsidRPr="00697652" w:rsidRDefault="00864274" w:rsidP="00E73648">
            <w:r>
              <w:rPr>
                <w:i/>
              </w:rPr>
              <w:t xml:space="preserve"> </w:t>
            </w:r>
            <w:r w:rsidRPr="00EB5C7E">
              <w:rPr>
                <w:i/>
              </w:rPr>
              <w:t xml:space="preserve">Научатся </w:t>
            </w:r>
            <w:r>
              <w:t>определять термины: Традиционное общество;  индустриальное общество, модернизация, эшелоны капитал. развития; индустриализация; индустриал. революция; демократизация; обмирщение сознания; правовое государство; гражданское общество.</w:t>
            </w:r>
          </w:p>
          <w:p w:rsidR="00864274" w:rsidRPr="002F6CF8" w:rsidRDefault="00864274" w:rsidP="00A76B1F">
            <w:pPr>
              <w:pStyle w:val="ab"/>
              <w:rPr>
                <w:rFonts w:ascii="Times New Roman" w:hAnsi="Times New Roman"/>
              </w:rPr>
            </w:pPr>
          </w:p>
          <w:p w:rsidR="00864274" w:rsidRPr="007519AC" w:rsidRDefault="00864274" w:rsidP="00A76B1F">
            <w:pPr>
              <w:pStyle w:val="ab"/>
              <w:rPr>
                <w:rFonts w:ascii="Times New Roman" w:hAnsi="Times New Roman"/>
                <w:i/>
              </w:rPr>
            </w:pPr>
          </w:p>
        </w:tc>
        <w:tc>
          <w:tcPr>
            <w:tcW w:w="3119" w:type="dxa"/>
          </w:tcPr>
          <w:p w:rsidR="00864274" w:rsidRDefault="00864274" w:rsidP="00E73648">
            <w:r>
              <w:rPr>
                <w:b/>
                <w:i/>
              </w:rPr>
              <w:t xml:space="preserve"> </w:t>
            </w:r>
            <w:r w:rsidRPr="002F6CF8">
              <w:t xml:space="preserve"> </w:t>
            </w:r>
            <w:r w:rsidRPr="00EB5C7E">
              <w:rPr>
                <w:b/>
                <w:i/>
              </w:rPr>
              <w:t xml:space="preserve">Познавательные: </w:t>
            </w:r>
            <w:r>
              <w:t>самостоятельно выделяют и формулируют познавательную цель, используют общие приемы решения задач.</w:t>
            </w:r>
            <w:r w:rsidRPr="00EB5C7E">
              <w:rPr>
                <w:b/>
                <w:i/>
              </w:rPr>
              <w:br/>
              <w:t>Коммуникативные:</w:t>
            </w:r>
            <w: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864274" w:rsidRPr="00E73648" w:rsidRDefault="00864274" w:rsidP="00E73648">
            <w:pPr>
              <w:pStyle w:val="ab"/>
              <w:rPr>
                <w:rFonts w:ascii="Times New Roman" w:hAnsi="Times New Roman"/>
              </w:rPr>
            </w:pPr>
            <w:r w:rsidRPr="00EB5C7E">
              <w:rPr>
                <w:b/>
                <w:i/>
              </w:rPr>
              <w:t xml:space="preserve"> </w:t>
            </w:r>
            <w:r w:rsidRPr="00E73648">
              <w:rPr>
                <w:rFonts w:ascii="Times New Roman" w:hAnsi="Times New Roman"/>
                <w:b/>
                <w:i/>
              </w:rPr>
              <w:t>Регулятивные:</w:t>
            </w:r>
            <w:r w:rsidRPr="00E73648">
              <w:rPr>
                <w:rFonts w:ascii="Times New Roman" w:hAnsi="Times New Roman"/>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E73648">
              <w:rPr>
                <w:rFonts w:ascii="Times New Roman" w:hAnsi="Times New Roman"/>
                <w:b/>
                <w:i/>
              </w:rPr>
              <w:br/>
            </w:r>
          </w:p>
        </w:tc>
        <w:tc>
          <w:tcPr>
            <w:tcW w:w="1701" w:type="dxa"/>
          </w:tcPr>
          <w:p w:rsidR="00864274" w:rsidRPr="00E73648" w:rsidRDefault="00864274" w:rsidP="00A76B1F">
            <w:pPr>
              <w:pStyle w:val="ab"/>
              <w:rPr>
                <w:rFonts w:ascii="Times New Roman" w:hAnsi="Times New Roman"/>
              </w:rPr>
            </w:pPr>
            <w:r w:rsidRPr="00E73648">
              <w:rPr>
                <w:rFonts w:ascii="Times New Roman" w:hAnsi="Times New Roman"/>
              </w:rPr>
              <w:t xml:space="preserve"> Проявляют устойчивый учебно-познавательный интерес к новым общим способам решения задач</w:t>
            </w:r>
            <w:r>
              <w:rPr>
                <w:rFonts w:ascii="Times New Roman" w:hAnsi="Times New Roman"/>
              </w:rPr>
              <w:t>.</w:t>
            </w:r>
          </w:p>
        </w:tc>
        <w:tc>
          <w:tcPr>
            <w:tcW w:w="2693" w:type="dxa"/>
          </w:tcPr>
          <w:p w:rsidR="00864274" w:rsidRPr="0064659C" w:rsidRDefault="00864274" w:rsidP="00A76B1F">
            <w:pPr>
              <w:pStyle w:val="ab"/>
              <w:rPr>
                <w:rFonts w:ascii="Times New Roman" w:hAnsi="Times New Roman"/>
              </w:rPr>
            </w:pPr>
            <w:r>
              <w:rPr>
                <w:rFonts w:ascii="Times New Roman" w:hAnsi="Times New Roman"/>
                <w:b/>
                <w:i/>
              </w:rPr>
              <w:t xml:space="preserve"> </w:t>
            </w:r>
            <w:r w:rsidRPr="0064659C">
              <w:rPr>
                <w:rFonts w:ascii="Times New Roman" w:hAnsi="Times New Roman"/>
                <w:bCs/>
                <w:color w:val="000000"/>
              </w:rPr>
              <w:t xml:space="preserve">От традиционного общества к обществу индустриальному. Модернизация — процесс разрушения традиционного общества. </w:t>
            </w:r>
            <w:r w:rsidRPr="0064659C">
              <w:rPr>
                <w:rFonts w:ascii="Times New Roman" w:hAnsi="Times New Roman"/>
                <w:color w:val="000000"/>
              </w:rPr>
              <w:t>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w:t>
            </w:r>
            <w:r w:rsidRPr="0064659C">
              <w:rPr>
                <w:rFonts w:ascii="Times New Roman" w:hAnsi="Times New Roman"/>
              </w:rPr>
              <w:t>.</w:t>
            </w:r>
          </w:p>
          <w:p w:rsidR="00864274" w:rsidRPr="0067151C" w:rsidRDefault="00864274" w:rsidP="00A76B1F">
            <w:pPr>
              <w:pStyle w:val="ab"/>
              <w:rPr>
                <w:rFonts w:ascii="Times New Roman" w:hAnsi="Times New Roman"/>
              </w:rPr>
            </w:pPr>
          </w:p>
        </w:tc>
        <w:tc>
          <w:tcPr>
            <w:tcW w:w="992" w:type="dxa"/>
          </w:tcPr>
          <w:p w:rsidR="00864274" w:rsidRDefault="00864274" w:rsidP="00A76B1F">
            <w:pPr>
              <w:pStyle w:val="ab"/>
              <w:rPr>
                <w:rFonts w:ascii="Times New Roman" w:hAnsi="Times New Roman"/>
              </w:rPr>
            </w:pPr>
            <w:r>
              <w:rPr>
                <w:rFonts w:ascii="Times New Roman" w:hAnsi="Times New Roman"/>
              </w:rPr>
              <w:t>Введение</w:t>
            </w:r>
          </w:p>
          <w:p w:rsidR="00864274" w:rsidRPr="0067151C" w:rsidRDefault="00864274" w:rsidP="00A76B1F">
            <w:pPr>
              <w:pStyle w:val="ab"/>
              <w:rPr>
                <w:rFonts w:ascii="Times New Roman" w:hAnsi="Times New Roman"/>
              </w:rPr>
            </w:pPr>
            <w:r>
              <w:rPr>
                <w:rFonts w:ascii="Times New Roman" w:hAnsi="Times New Roman"/>
              </w:rPr>
              <w:t>Стр.4-7</w:t>
            </w:r>
          </w:p>
        </w:tc>
      </w:tr>
      <w:tr w:rsidR="00864274" w:rsidRPr="0067151C" w:rsidTr="00864274">
        <w:tc>
          <w:tcPr>
            <w:tcW w:w="567" w:type="dxa"/>
          </w:tcPr>
          <w:p w:rsidR="00864274" w:rsidRPr="00D56BCF" w:rsidRDefault="00864274" w:rsidP="00A76B1F">
            <w:pPr>
              <w:pStyle w:val="ab"/>
              <w:jc w:val="center"/>
              <w:rPr>
                <w:rFonts w:ascii="Times New Roman" w:hAnsi="Times New Roman"/>
              </w:rPr>
            </w:pPr>
            <w:r>
              <w:rPr>
                <w:rFonts w:ascii="Times New Roman" w:hAnsi="Times New Roman"/>
              </w:rPr>
              <w:t>42</w:t>
            </w:r>
          </w:p>
        </w:tc>
        <w:tc>
          <w:tcPr>
            <w:tcW w:w="1701" w:type="dxa"/>
          </w:tcPr>
          <w:p w:rsidR="00864274" w:rsidRDefault="00864274" w:rsidP="00E73648">
            <w:pPr>
              <w:pStyle w:val="ab"/>
              <w:rPr>
                <w:rFonts w:ascii="Times New Roman" w:hAnsi="Times New Roman"/>
                <w:color w:val="000000"/>
              </w:rPr>
            </w:pPr>
            <w:r w:rsidRPr="00F71A1E">
              <w:rPr>
                <w:rFonts w:ascii="Times New Roman" w:hAnsi="Times New Roman"/>
                <w:color w:val="000000"/>
              </w:rPr>
              <w:t xml:space="preserve"> Индустриальная революция</w:t>
            </w:r>
            <w:r>
              <w:rPr>
                <w:rFonts w:ascii="Times New Roman" w:hAnsi="Times New Roman"/>
                <w:color w:val="000000"/>
              </w:rPr>
              <w:t>: достижения и проблемы.</w:t>
            </w:r>
          </w:p>
          <w:p w:rsidR="00864274" w:rsidRPr="00F71A1E" w:rsidRDefault="00864274" w:rsidP="00E73648">
            <w:pPr>
              <w:pStyle w:val="ab"/>
              <w:rPr>
                <w:rFonts w:ascii="Times New Roman" w:hAnsi="Times New Roman"/>
                <w:i/>
              </w:rPr>
            </w:pPr>
            <w:r>
              <w:rPr>
                <w:rFonts w:ascii="Times New Roman" w:hAnsi="Times New Roman"/>
                <w:i/>
              </w:rPr>
              <w:t>Комбинированный урок.</w:t>
            </w:r>
          </w:p>
        </w:tc>
        <w:tc>
          <w:tcPr>
            <w:tcW w:w="851" w:type="dxa"/>
          </w:tcPr>
          <w:p w:rsidR="00864274" w:rsidRPr="00D56BCF" w:rsidRDefault="00864274" w:rsidP="00A76B1F">
            <w:pPr>
              <w:pStyle w:val="ab"/>
              <w:rPr>
                <w:rFonts w:ascii="Times New Roman" w:hAnsi="Times New Roman"/>
              </w:rPr>
            </w:pPr>
          </w:p>
        </w:tc>
        <w:tc>
          <w:tcPr>
            <w:tcW w:w="992" w:type="dxa"/>
          </w:tcPr>
          <w:p w:rsidR="00864274" w:rsidRPr="00D56BCF" w:rsidRDefault="00864274" w:rsidP="00A76B1F">
            <w:pPr>
              <w:pStyle w:val="ab"/>
              <w:rPr>
                <w:rFonts w:ascii="Times New Roman" w:hAnsi="Times New Roman"/>
              </w:rPr>
            </w:pPr>
          </w:p>
        </w:tc>
        <w:tc>
          <w:tcPr>
            <w:tcW w:w="992" w:type="dxa"/>
          </w:tcPr>
          <w:p w:rsidR="00864274" w:rsidRPr="00D56BCF" w:rsidRDefault="00864274" w:rsidP="00A76B1F">
            <w:pPr>
              <w:pStyle w:val="ab"/>
              <w:jc w:val="center"/>
              <w:rPr>
                <w:rFonts w:ascii="Times New Roman" w:hAnsi="Times New Roman"/>
              </w:rPr>
            </w:pPr>
            <w:r>
              <w:rPr>
                <w:rFonts w:ascii="Times New Roman" w:hAnsi="Times New Roman"/>
              </w:rPr>
              <w:t>1</w:t>
            </w:r>
          </w:p>
        </w:tc>
        <w:tc>
          <w:tcPr>
            <w:tcW w:w="2268" w:type="dxa"/>
          </w:tcPr>
          <w:p w:rsidR="00864274" w:rsidRPr="00F71A1E" w:rsidRDefault="00864274" w:rsidP="00F71A1E">
            <w:r w:rsidRPr="00F71A1E">
              <w:rPr>
                <w:i/>
                <w:sz w:val="22"/>
                <w:szCs w:val="22"/>
              </w:rPr>
              <w:t>Научатся</w:t>
            </w:r>
            <w:r w:rsidRPr="00F71A1E">
              <w:rPr>
                <w:sz w:val="22"/>
                <w:szCs w:val="22"/>
              </w:rPr>
              <w:t xml:space="preserve"> определять термины: Индустриальная революция, свободный фабрично-заводской капитализм (общество свободной </w:t>
            </w:r>
            <w:r w:rsidRPr="00F71A1E">
              <w:rPr>
                <w:sz w:val="22"/>
                <w:szCs w:val="22"/>
              </w:rPr>
              <w:lastRenderedPageBreak/>
              <w:t>конкуренции), монополия, монополистический капитализм, империализм, конкуренция, экономический кризис, синдикат картель, трест, концерн</w:t>
            </w:r>
          </w:p>
          <w:p w:rsidR="00864274" w:rsidRPr="00F71A1E" w:rsidRDefault="00864274" w:rsidP="00E73648">
            <w:pPr>
              <w:rPr>
                <w:i/>
              </w:rPr>
            </w:pPr>
          </w:p>
        </w:tc>
        <w:tc>
          <w:tcPr>
            <w:tcW w:w="3119" w:type="dxa"/>
          </w:tcPr>
          <w:p w:rsidR="00864274" w:rsidRPr="00F71A1E" w:rsidRDefault="00864274" w:rsidP="00F71A1E">
            <w:r w:rsidRPr="00F71A1E">
              <w:rPr>
                <w:b/>
                <w:i/>
                <w:sz w:val="22"/>
                <w:szCs w:val="22"/>
              </w:rPr>
              <w:lastRenderedPageBreak/>
              <w:t xml:space="preserve">Познавательные: </w:t>
            </w:r>
            <w:r w:rsidRPr="00F71A1E">
              <w:rPr>
                <w:sz w:val="22"/>
                <w:szCs w:val="22"/>
              </w:rPr>
              <w:t>самостоятельно создают алгоритмы деятельности при решении проблем различного характера.</w:t>
            </w:r>
            <w:r w:rsidRPr="00F71A1E">
              <w:rPr>
                <w:b/>
                <w:i/>
                <w:sz w:val="22"/>
                <w:szCs w:val="22"/>
              </w:rPr>
              <w:br/>
              <w:t xml:space="preserve">Коммуникативные: </w:t>
            </w:r>
            <w:r w:rsidRPr="00F71A1E">
              <w:rPr>
                <w:sz w:val="22"/>
                <w:szCs w:val="22"/>
              </w:rPr>
              <w:t xml:space="preserve">учитывают разные мнения и стремятся к координации </w:t>
            </w:r>
            <w:r w:rsidRPr="00F71A1E">
              <w:rPr>
                <w:sz w:val="22"/>
                <w:szCs w:val="22"/>
              </w:rPr>
              <w:lastRenderedPageBreak/>
              <w:t>различных позиций в сотрудничестве, формулируют собственное мнение и позицию.</w:t>
            </w:r>
          </w:p>
          <w:p w:rsidR="00864274" w:rsidRDefault="00864274" w:rsidP="00F71A1E">
            <w:pPr>
              <w:rPr>
                <w:b/>
                <w:i/>
              </w:rPr>
            </w:pPr>
            <w:r w:rsidRPr="00F71A1E">
              <w:rPr>
                <w:b/>
                <w:i/>
                <w:sz w:val="22"/>
                <w:szCs w:val="22"/>
              </w:rPr>
              <w:t xml:space="preserve"> Регулятивные:</w:t>
            </w:r>
            <w:r w:rsidRPr="00F71A1E">
              <w:rPr>
                <w:sz w:val="22"/>
                <w:szCs w:val="22"/>
              </w:rPr>
              <w:t xml:space="preserve"> учитывают установленные правила в планировании и контроле способа решения, осуществляют пошаговый контроль.</w:t>
            </w:r>
          </w:p>
        </w:tc>
        <w:tc>
          <w:tcPr>
            <w:tcW w:w="1701" w:type="dxa"/>
          </w:tcPr>
          <w:p w:rsidR="00864274" w:rsidRPr="00F71A1E" w:rsidRDefault="00864274" w:rsidP="00A76B1F">
            <w:pPr>
              <w:pStyle w:val="ab"/>
              <w:rPr>
                <w:rFonts w:ascii="Times New Roman" w:hAnsi="Times New Roman"/>
              </w:rPr>
            </w:pPr>
            <w:r w:rsidRPr="00F71A1E">
              <w:rPr>
                <w:rFonts w:ascii="Times New Roman" w:hAnsi="Times New Roman"/>
              </w:rPr>
              <w:lastRenderedPageBreak/>
              <w:t>Выражают адекватное понимание причин успеха/неуспеха учебной деятельности</w:t>
            </w:r>
            <w:r>
              <w:rPr>
                <w:rFonts w:ascii="Times New Roman" w:hAnsi="Times New Roman"/>
              </w:rPr>
              <w:t>.</w:t>
            </w:r>
          </w:p>
        </w:tc>
        <w:tc>
          <w:tcPr>
            <w:tcW w:w="2693" w:type="dxa"/>
          </w:tcPr>
          <w:p w:rsidR="00864274" w:rsidRPr="00F71A1E" w:rsidRDefault="00864274" w:rsidP="00F71A1E">
            <w:pPr>
              <w:pStyle w:val="ae"/>
              <w:rPr>
                <w:color w:val="000000"/>
              </w:rPr>
            </w:pPr>
            <w:r w:rsidRPr="00F71A1E">
              <w:rPr>
                <w:color w:val="000000"/>
                <w:sz w:val="22"/>
                <w:szCs w:val="22"/>
              </w:rPr>
              <w:t xml:space="preserve">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w:t>
            </w:r>
            <w:r w:rsidRPr="00F71A1E">
              <w:rPr>
                <w:color w:val="000000"/>
                <w:sz w:val="22"/>
                <w:szCs w:val="22"/>
              </w:rPr>
              <w:lastRenderedPageBreak/>
              <w:t>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w:t>
            </w:r>
          </w:p>
          <w:p w:rsidR="00864274" w:rsidRPr="00F71A1E" w:rsidRDefault="00864274" w:rsidP="00F71A1E">
            <w:pPr>
              <w:pStyle w:val="ab"/>
              <w:rPr>
                <w:rFonts w:ascii="Times New Roman" w:hAnsi="Times New Roman"/>
                <w:b/>
                <w:i/>
              </w:rPr>
            </w:pPr>
          </w:p>
        </w:tc>
        <w:tc>
          <w:tcPr>
            <w:tcW w:w="992" w:type="dxa"/>
          </w:tcPr>
          <w:p w:rsidR="00864274" w:rsidRDefault="00864274" w:rsidP="00A76B1F">
            <w:pPr>
              <w:pStyle w:val="ab"/>
              <w:rPr>
                <w:rFonts w:ascii="Times New Roman" w:hAnsi="Times New Roman"/>
              </w:rPr>
            </w:pPr>
            <w:r>
              <w:rPr>
                <w:rFonts w:eastAsiaTheme="minorHAnsi"/>
              </w:rPr>
              <w:lastRenderedPageBreak/>
              <w:t>§</w:t>
            </w:r>
            <w:r>
              <w:rPr>
                <w:rFonts w:ascii="Times New Roman" w:hAnsi="Times New Roman"/>
              </w:rPr>
              <w:t>.1-2</w:t>
            </w:r>
          </w:p>
        </w:tc>
      </w:tr>
      <w:tr w:rsidR="00864274" w:rsidRPr="0067151C" w:rsidTr="00864274">
        <w:tc>
          <w:tcPr>
            <w:tcW w:w="567" w:type="dxa"/>
          </w:tcPr>
          <w:p w:rsidR="00864274" w:rsidRDefault="00864274" w:rsidP="00A76B1F">
            <w:pPr>
              <w:pStyle w:val="ab"/>
              <w:jc w:val="center"/>
              <w:rPr>
                <w:rFonts w:ascii="Times New Roman" w:hAnsi="Times New Roman"/>
              </w:rPr>
            </w:pPr>
            <w:r>
              <w:rPr>
                <w:rFonts w:ascii="Times New Roman" w:hAnsi="Times New Roman"/>
              </w:rPr>
              <w:lastRenderedPageBreak/>
              <w:t>43</w:t>
            </w:r>
          </w:p>
        </w:tc>
        <w:tc>
          <w:tcPr>
            <w:tcW w:w="1701" w:type="dxa"/>
          </w:tcPr>
          <w:p w:rsidR="00864274" w:rsidRDefault="00864274" w:rsidP="00A76B1F">
            <w:pPr>
              <w:rPr>
                <w:color w:val="000000"/>
              </w:rPr>
            </w:pPr>
            <w:r w:rsidRPr="00F71A1E">
              <w:rPr>
                <w:color w:val="000000"/>
                <w:sz w:val="22"/>
                <w:szCs w:val="22"/>
              </w:rPr>
              <w:t>Индустриальное общество: новые проблемы и новые ценности.</w:t>
            </w:r>
          </w:p>
          <w:p w:rsidR="00864274" w:rsidRPr="00F71A1E" w:rsidRDefault="00864274" w:rsidP="00A76B1F">
            <w:pPr>
              <w:rPr>
                <w:i/>
              </w:rPr>
            </w:pPr>
            <w:r>
              <w:rPr>
                <w:i/>
                <w:sz w:val="22"/>
                <w:szCs w:val="22"/>
              </w:rPr>
              <w:t>Комбинированный урок.</w:t>
            </w:r>
          </w:p>
        </w:tc>
        <w:tc>
          <w:tcPr>
            <w:tcW w:w="851" w:type="dxa"/>
          </w:tcPr>
          <w:p w:rsidR="00864274" w:rsidRPr="00D56BCF" w:rsidRDefault="00864274" w:rsidP="00A76B1F">
            <w:pPr>
              <w:pStyle w:val="ab"/>
              <w:rPr>
                <w:rFonts w:ascii="Times New Roman" w:hAnsi="Times New Roman"/>
              </w:rPr>
            </w:pPr>
          </w:p>
        </w:tc>
        <w:tc>
          <w:tcPr>
            <w:tcW w:w="992" w:type="dxa"/>
          </w:tcPr>
          <w:p w:rsidR="00864274" w:rsidRPr="00D56BCF" w:rsidRDefault="00864274" w:rsidP="00A76B1F">
            <w:pPr>
              <w:pStyle w:val="ab"/>
              <w:rPr>
                <w:rFonts w:ascii="Times New Roman" w:hAnsi="Times New Roman"/>
              </w:rPr>
            </w:pPr>
          </w:p>
        </w:tc>
        <w:tc>
          <w:tcPr>
            <w:tcW w:w="992" w:type="dxa"/>
          </w:tcPr>
          <w:p w:rsidR="00864274" w:rsidRDefault="00864274" w:rsidP="00A76B1F">
            <w:pPr>
              <w:pStyle w:val="ab"/>
              <w:jc w:val="center"/>
              <w:rPr>
                <w:rFonts w:ascii="Times New Roman" w:hAnsi="Times New Roman"/>
              </w:rPr>
            </w:pPr>
            <w:r>
              <w:rPr>
                <w:rFonts w:ascii="Times New Roman" w:hAnsi="Times New Roman"/>
              </w:rPr>
              <w:t>1</w:t>
            </w:r>
          </w:p>
        </w:tc>
        <w:tc>
          <w:tcPr>
            <w:tcW w:w="2268" w:type="dxa"/>
          </w:tcPr>
          <w:p w:rsidR="00864274" w:rsidRPr="00F71A1E" w:rsidRDefault="00864274" w:rsidP="00F71A1E">
            <w:pPr>
              <w:rPr>
                <w:i/>
              </w:rPr>
            </w:pPr>
            <w:r w:rsidRPr="00F71A1E">
              <w:rPr>
                <w:i/>
                <w:sz w:val="22"/>
                <w:szCs w:val="22"/>
              </w:rPr>
              <w:t>Научатся</w:t>
            </w:r>
            <w:r w:rsidRPr="00F71A1E">
              <w:rPr>
                <w:sz w:val="22"/>
                <w:szCs w:val="22"/>
              </w:rPr>
              <w:t xml:space="preserve"> определять термины: Социальная структура общества, аристократия, буржуазия, средний класс, наемные рабочие, эмиграция, эмансипация</w:t>
            </w:r>
          </w:p>
        </w:tc>
        <w:tc>
          <w:tcPr>
            <w:tcW w:w="3119" w:type="dxa"/>
          </w:tcPr>
          <w:p w:rsidR="00864274" w:rsidRPr="00F71A1E" w:rsidRDefault="00864274" w:rsidP="00F71A1E">
            <w:r w:rsidRPr="00F71A1E">
              <w:rPr>
                <w:b/>
                <w:i/>
                <w:sz w:val="22"/>
                <w:szCs w:val="22"/>
              </w:rPr>
              <w:t xml:space="preserve">Познавательные: </w:t>
            </w:r>
            <w:r w:rsidRPr="00F71A1E">
              <w:rPr>
                <w:sz w:val="22"/>
                <w:szCs w:val="22"/>
              </w:rPr>
              <w:t>ставят и формулируют проблему урока, самостоятельно создают алгоритм деятельности при решении проблемы.</w:t>
            </w:r>
            <w:r w:rsidRPr="00F71A1E">
              <w:rPr>
                <w:b/>
                <w:i/>
                <w:sz w:val="22"/>
                <w:szCs w:val="22"/>
              </w:rPr>
              <w:br/>
              <w:t>Коммуникативные:</w:t>
            </w:r>
            <w:r w:rsidRPr="00F71A1E">
              <w:rPr>
                <w:sz w:val="22"/>
                <w:szCs w:val="22"/>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864274" w:rsidRPr="00F71A1E" w:rsidRDefault="00864274" w:rsidP="00F71A1E">
            <w:r w:rsidRPr="00F71A1E">
              <w:rPr>
                <w:b/>
                <w:i/>
                <w:sz w:val="22"/>
                <w:szCs w:val="22"/>
              </w:rPr>
              <w:t xml:space="preserve"> Регулятивные: </w:t>
            </w:r>
            <w:r w:rsidRPr="00F71A1E">
              <w:rPr>
                <w:sz w:val="22"/>
                <w:szCs w:val="22"/>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701" w:type="dxa"/>
          </w:tcPr>
          <w:p w:rsidR="00864274" w:rsidRPr="00F71A1E" w:rsidRDefault="00864274" w:rsidP="00A76B1F">
            <w:pPr>
              <w:pStyle w:val="ab"/>
              <w:rPr>
                <w:rFonts w:ascii="Times New Roman" w:hAnsi="Times New Roman"/>
              </w:rPr>
            </w:pPr>
            <w:r w:rsidRPr="00F71A1E">
              <w:rPr>
                <w:rFonts w:ascii="Times New Roman" w:hAnsi="Times New Roman"/>
              </w:rPr>
              <w:t>Имеют целостный, социально ориентированный взгляд на мир в единстве и разнообразии народов, культур и религий</w:t>
            </w:r>
          </w:p>
        </w:tc>
        <w:tc>
          <w:tcPr>
            <w:tcW w:w="2693" w:type="dxa"/>
          </w:tcPr>
          <w:p w:rsidR="00864274" w:rsidRPr="001B5B3E" w:rsidRDefault="00864274" w:rsidP="001B5B3E">
            <w:pPr>
              <w:pStyle w:val="ae"/>
              <w:rPr>
                <w:color w:val="000000"/>
              </w:rPr>
            </w:pPr>
            <w:r w:rsidRPr="001B5B3E">
              <w:rPr>
                <w:color w:val="000000"/>
                <w:sz w:val="22"/>
                <w:szCs w:val="22"/>
              </w:rPr>
              <w:t>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w:t>
            </w:r>
          </w:p>
          <w:p w:rsidR="00864274" w:rsidRPr="001B5B3E" w:rsidRDefault="00864274" w:rsidP="001B5B3E">
            <w:pPr>
              <w:pStyle w:val="ae"/>
              <w:rPr>
                <w:color w:val="000000"/>
              </w:rPr>
            </w:pPr>
          </w:p>
        </w:tc>
        <w:tc>
          <w:tcPr>
            <w:tcW w:w="992" w:type="dxa"/>
          </w:tcPr>
          <w:p w:rsidR="00864274" w:rsidRDefault="00864274" w:rsidP="00A76B1F">
            <w:pPr>
              <w:pStyle w:val="ab"/>
              <w:rPr>
                <w:rFonts w:ascii="Times New Roman" w:hAnsi="Times New Roman"/>
              </w:rPr>
            </w:pPr>
            <w:r>
              <w:rPr>
                <w:rFonts w:eastAsiaTheme="minorHAnsi"/>
              </w:rPr>
              <w:t>§</w:t>
            </w:r>
            <w:r>
              <w:rPr>
                <w:rFonts w:ascii="Times New Roman" w:hAnsi="Times New Roman"/>
              </w:rPr>
              <w:t>.3</w:t>
            </w:r>
          </w:p>
        </w:tc>
      </w:tr>
      <w:tr w:rsidR="00864274" w:rsidRPr="0067151C" w:rsidTr="00864274">
        <w:tc>
          <w:tcPr>
            <w:tcW w:w="567" w:type="dxa"/>
          </w:tcPr>
          <w:p w:rsidR="00864274" w:rsidRDefault="00864274" w:rsidP="00A76B1F">
            <w:pPr>
              <w:pStyle w:val="ab"/>
              <w:jc w:val="center"/>
              <w:rPr>
                <w:rFonts w:ascii="Times New Roman" w:hAnsi="Times New Roman"/>
              </w:rPr>
            </w:pPr>
            <w:r>
              <w:rPr>
                <w:rFonts w:ascii="Times New Roman" w:hAnsi="Times New Roman"/>
              </w:rPr>
              <w:t>44</w:t>
            </w:r>
          </w:p>
        </w:tc>
        <w:tc>
          <w:tcPr>
            <w:tcW w:w="1701" w:type="dxa"/>
          </w:tcPr>
          <w:p w:rsidR="00864274" w:rsidRDefault="00864274" w:rsidP="00A76B1F">
            <w:pPr>
              <w:rPr>
                <w:color w:val="000000"/>
              </w:rPr>
            </w:pPr>
            <w:r>
              <w:rPr>
                <w:color w:val="000000"/>
                <w:sz w:val="22"/>
                <w:szCs w:val="22"/>
              </w:rPr>
              <w:t xml:space="preserve">Человек в изменившемся мире: </w:t>
            </w:r>
            <w:r>
              <w:rPr>
                <w:color w:val="000000"/>
                <w:sz w:val="22"/>
                <w:szCs w:val="22"/>
              </w:rPr>
              <w:lastRenderedPageBreak/>
              <w:t>материальная культура и повседневность.</w:t>
            </w:r>
          </w:p>
          <w:p w:rsidR="00864274" w:rsidRPr="001B5B3E" w:rsidRDefault="00864274" w:rsidP="00A76B1F">
            <w:pPr>
              <w:rPr>
                <w:i/>
                <w:color w:val="000000"/>
              </w:rPr>
            </w:pPr>
            <w:r>
              <w:rPr>
                <w:i/>
                <w:color w:val="000000"/>
                <w:sz w:val="22"/>
                <w:szCs w:val="22"/>
              </w:rPr>
              <w:t>Урок проектной деятельности.</w:t>
            </w:r>
          </w:p>
        </w:tc>
        <w:tc>
          <w:tcPr>
            <w:tcW w:w="851" w:type="dxa"/>
          </w:tcPr>
          <w:p w:rsidR="00864274" w:rsidRPr="00D56BCF" w:rsidRDefault="00864274" w:rsidP="00A76B1F">
            <w:pPr>
              <w:pStyle w:val="ab"/>
              <w:rPr>
                <w:rFonts w:ascii="Times New Roman" w:hAnsi="Times New Roman"/>
              </w:rPr>
            </w:pPr>
          </w:p>
        </w:tc>
        <w:tc>
          <w:tcPr>
            <w:tcW w:w="992" w:type="dxa"/>
          </w:tcPr>
          <w:p w:rsidR="00864274" w:rsidRPr="00D56BCF" w:rsidRDefault="00864274" w:rsidP="00A76B1F">
            <w:pPr>
              <w:pStyle w:val="ab"/>
              <w:rPr>
                <w:rFonts w:ascii="Times New Roman" w:hAnsi="Times New Roman"/>
              </w:rPr>
            </w:pPr>
          </w:p>
        </w:tc>
        <w:tc>
          <w:tcPr>
            <w:tcW w:w="992" w:type="dxa"/>
          </w:tcPr>
          <w:p w:rsidR="00864274" w:rsidRDefault="00864274" w:rsidP="00A76B1F">
            <w:pPr>
              <w:pStyle w:val="ab"/>
              <w:jc w:val="center"/>
              <w:rPr>
                <w:rFonts w:ascii="Times New Roman" w:hAnsi="Times New Roman"/>
              </w:rPr>
            </w:pPr>
            <w:r>
              <w:rPr>
                <w:rFonts w:ascii="Times New Roman" w:hAnsi="Times New Roman"/>
              </w:rPr>
              <w:t>1</w:t>
            </w:r>
          </w:p>
        </w:tc>
        <w:tc>
          <w:tcPr>
            <w:tcW w:w="2268" w:type="dxa"/>
          </w:tcPr>
          <w:p w:rsidR="00864274" w:rsidRPr="00F30F65" w:rsidRDefault="00864274" w:rsidP="00F71A1E">
            <w:r>
              <w:rPr>
                <w:i/>
                <w:sz w:val="22"/>
                <w:szCs w:val="22"/>
              </w:rPr>
              <w:t xml:space="preserve">Научатся </w:t>
            </w:r>
            <w:r>
              <w:rPr>
                <w:sz w:val="22"/>
                <w:szCs w:val="22"/>
              </w:rPr>
              <w:t xml:space="preserve">выявлять социальную сторону технического </w:t>
            </w:r>
            <w:r>
              <w:rPr>
                <w:sz w:val="22"/>
                <w:szCs w:val="22"/>
              </w:rPr>
              <w:lastRenderedPageBreak/>
              <w:t>прогресса; доказывать, что среда обитания человека стала разнообразнее; рассказывать об изменении отношений в обществе.</w:t>
            </w:r>
          </w:p>
        </w:tc>
        <w:tc>
          <w:tcPr>
            <w:tcW w:w="3119" w:type="dxa"/>
          </w:tcPr>
          <w:p w:rsidR="00864274" w:rsidRPr="001B5B3E" w:rsidRDefault="00864274" w:rsidP="00A76B1F">
            <w:r w:rsidRPr="001B5B3E">
              <w:rPr>
                <w:b/>
                <w:i/>
                <w:sz w:val="22"/>
                <w:szCs w:val="22"/>
              </w:rPr>
              <w:lastRenderedPageBreak/>
              <w:t>Познавательные:</w:t>
            </w:r>
            <w:r w:rsidRPr="001B5B3E">
              <w:rPr>
                <w:sz w:val="22"/>
                <w:szCs w:val="22"/>
              </w:rPr>
              <w:t xml:space="preserve"> ставят и формулируют цели и проблему урока; осознанно и </w:t>
            </w:r>
            <w:r w:rsidRPr="001B5B3E">
              <w:rPr>
                <w:sz w:val="22"/>
                <w:szCs w:val="22"/>
              </w:rPr>
              <w:lastRenderedPageBreak/>
              <w:t>произвольно строят сообщения в устной и письменной форме, в том числе творческого характера.</w:t>
            </w:r>
          </w:p>
          <w:p w:rsidR="00864274" w:rsidRPr="001B5B3E" w:rsidRDefault="00864274" w:rsidP="00A76B1F">
            <w:r w:rsidRPr="001B5B3E">
              <w:rPr>
                <w:b/>
                <w:i/>
                <w:sz w:val="22"/>
                <w:szCs w:val="22"/>
              </w:rPr>
              <w:t>Коммуникативные:</w:t>
            </w:r>
            <w:r w:rsidRPr="001B5B3E">
              <w:rPr>
                <w:sz w:val="22"/>
                <w:szCs w:val="22"/>
              </w:rPr>
              <w:t xml:space="preserve"> адекватно используют речевые средства для эффективного решения разнообразных коммуникативных задач</w:t>
            </w:r>
            <w:r w:rsidRPr="001B5B3E">
              <w:rPr>
                <w:b/>
                <w:i/>
                <w:sz w:val="22"/>
                <w:szCs w:val="22"/>
              </w:rPr>
              <w:t xml:space="preserve"> Регулятивные:</w:t>
            </w:r>
            <w:r w:rsidRPr="001B5B3E">
              <w:rPr>
                <w:sz w:val="22"/>
                <w:szCs w:val="22"/>
              </w:rPr>
              <w:t xml:space="preserve"> планируют свои действия в соответствии с поставленной задачей и условиями ее реализации, в том числе во внутреннем плане.</w:t>
            </w:r>
          </w:p>
        </w:tc>
        <w:tc>
          <w:tcPr>
            <w:tcW w:w="1701" w:type="dxa"/>
          </w:tcPr>
          <w:p w:rsidR="00864274" w:rsidRPr="00F71A1E" w:rsidRDefault="00864274" w:rsidP="00A76B1F">
            <w:pPr>
              <w:pStyle w:val="ab"/>
              <w:rPr>
                <w:rFonts w:ascii="Times New Roman" w:hAnsi="Times New Roman"/>
              </w:rPr>
            </w:pPr>
            <w:r w:rsidRPr="00F71A1E">
              <w:rPr>
                <w:rFonts w:ascii="Times New Roman" w:hAnsi="Times New Roman"/>
              </w:rPr>
              <w:lastRenderedPageBreak/>
              <w:t xml:space="preserve">Выражают адекватное понимание </w:t>
            </w:r>
            <w:r w:rsidRPr="00F71A1E">
              <w:rPr>
                <w:rFonts w:ascii="Times New Roman" w:hAnsi="Times New Roman"/>
              </w:rPr>
              <w:lastRenderedPageBreak/>
              <w:t>причин успеха/неуспеха учебной деятельности</w:t>
            </w:r>
            <w:r>
              <w:rPr>
                <w:rFonts w:ascii="Times New Roman" w:hAnsi="Times New Roman"/>
              </w:rPr>
              <w:t>.</w:t>
            </w:r>
          </w:p>
        </w:tc>
        <w:tc>
          <w:tcPr>
            <w:tcW w:w="2693" w:type="dxa"/>
          </w:tcPr>
          <w:p w:rsidR="00864274" w:rsidRPr="001B5B3E" w:rsidRDefault="00864274" w:rsidP="001B5B3E">
            <w:pPr>
              <w:pStyle w:val="ae"/>
              <w:rPr>
                <w:color w:val="000000"/>
              </w:rPr>
            </w:pPr>
            <w:r>
              <w:rPr>
                <w:color w:val="000000"/>
                <w:sz w:val="22"/>
                <w:szCs w:val="22"/>
              </w:rPr>
              <w:lastRenderedPageBreak/>
              <w:t xml:space="preserve">Технический прогресс и повседневность. Газета в городе. Новое в </w:t>
            </w:r>
            <w:r>
              <w:rPr>
                <w:color w:val="000000"/>
                <w:sz w:val="22"/>
                <w:szCs w:val="22"/>
              </w:rPr>
              <w:lastRenderedPageBreak/>
              <w:t xml:space="preserve">представлении о комфорте быта. Рост культуры города. Музыка. Велосипед. Фотография. Пишущая машинка. Культура покупателя и продавца. Изменения в моде. Новые развлечения. </w:t>
            </w:r>
          </w:p>
        </w:tc>
        <w:tc>
          <w:tcPr>
            <w:tcW w:w="992" w:type="dxa"/>
          </w:tcPr>
          <w:p w:rsidR="00864274" w:rsidRDefault="00864274" w:rsidP="00A76B1F">
            <w:pPr>
              <w:pStyle w:val="ab"/>
              <w:rPr>
                <w:rFonts w:ascii="Times New Roman" w:hAnsi="Times New Roman"/>
              </w:rPr>
            </w:pPr>
            <w:r>
              <w:rPr>
                <w:rFonts w:eastAsiaTheme="minorHAnsi"/>
              </w:rPr>
              <w:lastRenderedPageBreak/>
              <w:t>§</w:t>
            </w:r>
            <w:r>
              <w:rPr>
                <w:rFonts w:ascii="Times New Roman" w:hAnsi="Times New Roman"/>
              </w:rPr>
              <w:t>.4</w:t>
            </w:r>
          </w:p>
        </w:tc>
      </w:tr>
      <w:tr w:rsidR="00864274" w:rsidRPr="0067151C" w:rsidTr="00864274">
        <w:tc>
          <w:tcPr>
            <w:tcW w:w="567" w:type="dxa"/>
          </w:tcPr>
          <w:p w:rsidR="00864274" w:rsidRDefault="00864274" w:rsidP="00A76B1F">
            <w:pPr>
              <w:pStyle w:val="ab"/>
              <w:jc w:val="center"/>
              <w:rPr>
                <w:rFonts w:ascii="Times New Roman" w:hAnsi="Times New Roman"/>
              </w:rPr>
            </w:pPr>
            <w:r>
              <w:rPr>
                <w:rFonts w:ascii="Times New Roman" w:hAnsi="Times New Roman"/>
              </w:rPr>
              <w:lastRenderedPageBreak/>
              <w:t>45</w:t>
            </w:r>
          </w:p>
        </w:tc>
        <w:tc>
          <w:tcPr>
            <w:tcW w:w="1701" w:type="dxa"/>
          </w:tcPr>
          <w:p w:rsidR="00864274" w:rsidRDefault="00864274" w:rsidP="00A76B1F">
            <w:pPr>
              <w:rPr>
                <w:color w:val="000000"/>
              </w:rPr>
            </w:pPr>
            <w:r w:rsidRPr="001B5B3E">
              <w:rPr>
                <w:color w:val="000000"/>
                <w:sz w:val="22"/>
                <w:szCs w:val="22"/>
              </w:rPr>
              <w:t>Наука: создание научной картины мира XIX в.</w:t>
            </w:r>
          </w:p>
          <w:p w:rsidR="00864274" w:rsidRPr="001B5B3E" w:rsidRDefault="00864274" w:rsidP="00A76B1F">
            <w:pPr>
              <w:rPr>
                <w:i/>
              </w:rPr>
            </w:pPr>
            <w:r>
              <w:rPr>
                <w:i/>
                <w:color w:val="000000"/>
                <w:sz w:val="22"/>
                <w:szCs w:val="22"/>
              </w:rPr>
              <w:t>Комбинированный урок.</w:t>
            </w:r>
          </w:p>
        </w:tc>
        <w:tc>
          <w:tcPr>
            <w:tcW w:w="851" w:type="dxa"/>
          </w:tcPr>
          <w:p w:rsidR="00864274" w:rsidRPr="00D56BCF" w:rsidRDefault="00864274" w:rsidP="00A76B1F">
            <w:pPr>
              <w:pStyle w:val="ab"/>
              <w:rPr>
                <w:rFonts w:ascii="Times New Roman" w:hAnsi="Times New Roman"/>
              </w:rPr>
            </w:pPr>
          </w:p>
        </w:tc>
        <w:tc>
          <w:tcPr>
            <w:tcW w:w="992" w:type="dxa"/>
          </w:tcPr>
          <w:p w:rsidR="00864274" w:rsidRPr="00D56BCF" w:rsidRDefault="00864274" w:rsidP="00A76B1F">
            <w:pPr>
              <w:pStyle w:val="ab"/>
              <w:rPr>
                <w:rFonts w:ascii="Times New Roman" w:hAnsi="Times New Roman"/>
              </w:rPr>
            </w:pPr>
          </w:p>
        </w:tc>
        <w:tc>
          <w:tcPr>
            <w:tcW w:w="992" w:type="dxa"/>
          </w:tcPr>
          <w:p w:rsidR="00864274" w:rsidRDefault="00864274" w:rsidP="00A76B1F">
            <w:pPr>
              <w:pStyle w:val="ab"/>
              <w:jc w:val="center"/>
              <w:rPr>
                <w:rFonts w:ascii="Times New Roman" w:hAnsi="Times New Roman"/>
              </w:rPr>
            </w:pPr>
            <w:r>
              <w:rPr>
                <w:rFonts w:ascii="Times New Roman" w:hAnsi="Times New Roman"/>
              </w:rPr>
              <w:t>1</w:t>
            </w:r>
          </w:p>
        </w:tc>
        <w:tc>
          <w:tcPr>
            <w:tcW w:w="2268" w:type="dxa"/>
          </w:tcPr>
          <w:p w:rsidR="00864274" w:rsidRPr="001B5B3E" w:rsidRDefault="00864274" w:rsidP="00F71A1E">
            <w:pPr>
              <w:rPr>
                <w:i/>
              </w:rPr>
            </w:pPr>
            <w:r w:rsidRPr="001B5B3E">
              <w:rPr>
                <w:i/>
                <w:sz w:val="22"/>
                <w:szCs w:val="22"/>
              </w:rPr>
              <w:t xml:space="preserve">Научатся </w:t>
            </w:r>
            <w:r w:rsidRPr="001B5B3E">
              <w:rPr>
                <w:sz w:val="22"/>
                <w:szCs w:val="22"/>
              </w:rPr>
              <w:t>определять термины: Научная картина мира, связь науки и производства Романтизм, реализм, натурализм, критический реализм, импрессионизм, постимпрессионизм</w:t>
            </w:r>
          </w:p>
        </w:tc>
        <w:tc>
          <w:tcPr>
            <w:tcW w:w="3119" w:type="dxa"/>
          </w:tcPr>
          <w:p w:rsidR="00864274" w:rsidRPr="001B5B3E" w:rsidRDefault="00864274" w:rsidP="001B5B3E">
            <w:r w:rsidRPr="001B5B3E">
              <w:rPr>
                <w:b/>
                <w:i/>
                <w:sz w:val="22"/>
                <w:szCs w:val="22"/>
              </w:rPr>
              <w:t>Познавательные:</w:t>
            </w:r>
            <w:r w:rsidRPr="001B5B3E">
              <w:rPr>
                <w:sz w:val="22"/>
                <w:szCs w:val="22"/>
              </w:rPr>
              <w:t xml:space="preserve"> ставят и формулируют цели и проблему урока; осознанно и произвольно строят сообщения в устной и письменной форме, в том числе творческого характера.</w:t>
            </w:r>
          </w:p>
          <w:p w:rsidR="00864274" w:rsidRPr="001B5B3E" w:rsidRDefault="00864274" w:rsidP="00F71A1E">
            <w:r w:rsidRPr="001B5B3E">
              <w:rPr>
                <w:b/>
                <w:i/>
                <w:sz w:val="22"/>
                <w:szCs w:val="22"/>
              </w:rPr>
              <w:t>Коммуникативные:</w:t>
            </w:r>
            <w:r w:rsidRPr="001B5B3E">
              <w:rPr>
                <w:sz w:val="22"/>
                <w:szCs w:val="22"/>
              </w:rPr>
              <w:t xml:space="preserve"> адекватно используют речевые средства для эффективного решения разнообразных коммуникативных задач</w:t>
            </w:r>
            <w:r w:rsidRPr="001B5B3E">
              <w:rPr>
                <w:b/>
                <w:i/>
                <w:sz w:val="22"/>
                <w:szCs w:val="22"/>
              </w:rPr>
              <w:t xml:space="preserve"> Регулятивные:</w:t>
            </w:r>
            <w:r w:rsidRPr="001B5B3E">
              <w:rPr>
                <w:sz w:val="22"/>
                <w:szCs w:val="22"/>
              </w:rPr>
              <w:t xml:space="preserve"> планируют свои действия в соответствии с поставленной задачей и условиями ее реализации, в том числе во внутреннем плане.</w:t>
            </w:r>
          </w:p>
        </w:tc>
        <w:tc>
          <w:tcPr>
            <w:tcW w:w="1701" w:type="dxa"/>
          </w:tcPr>
          <w:p w:rsidR="00864274" w:rsidRPr="001B5B3E" w:rsidRDefault="00864274" w:rsidP="00F30F65">
            <w:r w:rsidRPr="001B5B3E">
              <w:rPr>
                <w:sz w:val="22"/>
                <w:szCs w:val="22"/>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2693" w:type="dxa"/>
          </w:tcPr>
          <w:p w:rsidR="00864274" w:rsidRPr="001B5B3E" w:rsidRDefault="00864274" w:rsidP="001B5B3E">
            <w:pPr>
              <w:pStyle w:val="ae"/>
              <w:rPr>
                <w:color w:val="000000"/>
              </w:rPr>
            </w:pPr>
            <w:r w:rsidRPr="001B5B3E">
              <w:rPr>
                <w:color w:val="000000"/>
                <w:sz w:val="22"/>
                <w:szCs w:val="22"/>
              </w:rPr>
              <w:t>Открытия в области математики, физики, химии, биологии, медицины. Наука на службе у человека.</w:t>
            </w:r>
          </w:p>
          <w:p w:rsidR="00864274" w:rsidRPr="001B5B3E" w:rsidRDefault="00864274" w:rsidP="001B5B3E">
            <w:pPr>
              <w:pStyle w:val="ae"/>
              <w:rPr>
                <w:color w:val="000000"/>
              </w:rPr>
            </w:pPr>
          </w:p>
        </w:tc>
        <w:tc>
          <w:tcPr>
            <w:tcW w:w="992" w:type="dxa"/>
          </w:tcPr>
          <w:p w:rsidR="00864274" w:rsidRDefault="00864274" w:rsidP="00A76B1F">
            <w:pPr>
              <w:pStyle w:val="ab"/>
              <w:rPr>
                <w:rFonts w:ascii="Times New Roman" w:hAnsi="Times New Roman"/>
              </w:rPr>
            </w:pPr>
            <w:r>
              <w:rPr>
                <w:rFonts w:eastAsiaTheme="minorHAnsi"/>
              </w:rPr>
              <w:t>§</w:t>
            </w:r>
            <w:r>
              <w:rPr>
                <w:rFonts w:ascii="Times New Roman" w:hAnsi="Times New Roman"/>
              </w:rPr>
              <w:t>.5</w:t>
            </w:r>
          </w:p>
        </w:tc>
      </w:tr>
      <w:tr w:rsidR="00864274" w:rsidRPr="0067151C" w:rsidTr="00864274">
        <w:tc>
          <w:tcPr>
            <w:tcW w:w="567" w:type="dxa"/>
          </w:tcPr>
          <w:p w:rsidR="00864274" w:rsidRDefault="00864274" w:rsidP="00A76B1F">
            <w:pPr>
              <w:pStyle w:val="ab"/>
              <w:jc w:val="center"/>
              <w:rPr>
                <w:rFonts w:ascii="Times New Roman" w:hAnsi="Times New Roman"/>
              </w:rPr>
            </w:pPr>
            <w:r>
              <w:rPr>
                <w:rFonts w:ascii="Times New Roman" w:hAnsi="Times New Roman"/>
              </w:rPr>
              <w:t>46</w:t>
            </w:r>
          </w:p>
        </w:tc>
        <w:tc>
          <w:tcPr>
            <w:tcW w:w="1701" w:type="dxa"/>
          </w:tcPr>
          <w:p w:rsidR="00864274" w:rsidRDefault="00864274" w:rsidP="00A76B1F">
            <w:pPr>
              <w:rPr>
                <w:color w:val="000000"/>
              </w:rPr>
            </w:pPr>
            <w:r>
              <w:rPr>
                <w:color w:val="000000"/>
                <w:sz w:val="22"/>
                <w:szCs w:val="22"/>
                <w:lang w:val="en-US"/>
              </w:rPr>
              <w:t>XIX</w:t>
            </w:r>
            <w:r>
              <w:rPr>
                <w:color w:val="000000"/>
                <w:sz w:val="22"/>
                <w:szCs w:val="22"/>
              </w:rPr>
              <w:t xml:space="preserve"> век в зеркале художественны</w:t>
            </w:r>
            <w:r>
              <w:rPr>
                <w:color w:val="000000"/>
                <w:sz w:val="22"/>
                <w:szCs w:val="22"/>
              </w:rPr>
              <w:lastRenderedPageBreak/>
              <w:t>х исканий. Литература. Искусство в поисках новой картины мира.</w:t>
            </w:r>
          </w:p>
          <w:p w:rsidR="00864274" w:rsidRPr="00F30F65" w:rsidRDefault="00864274" w:rsidP="00A76B1F">
            <w:pPr>
              <w:rPr>
                <w:i/>
                <w:color w:val="000000"/>
              </w:rPr>
            </w:pPr>
            <w:r>
              <w:rPr>
                <w:i/>
                <w:color w:val="000000"/>
                <w:sz w:val="22"/>
                <w:szCs w:val="22"/>
              </w:rPr>
              <w:t>Урок самостоятельной работы.</w:t>
            </w:r>
          </w:p>
        </w:tc>
        <w:tc>
          <w:tcPr>
            <w:tcW w:w="851" w:type="dxa"/>
          </w:tcPr>
          <w:p w:rsidR="00864274" w:rsidRPr="00D56BCF" w:rsidRDefault="00864274" w:rsidP="00A76B1F">
            <w:pPr>
              <w:pStyle w:val="ab"/>
              <w:rPr>
                <w:rFonts w:ascii="Times New Roman" w:hAnsi="Times New Roman"/>
              </w:rPr>
            </w:pPr>
          </w:p>
        </w:tc>
        <w:tc>
          <w:tcPr>
            <w:tcW w:w="992" w:type="dxa"/>
          </w:tcPr>
          <w:p w:rsidR="00864274" w:rsidRPr="00D56BCF" w:rsidRDefault="00864274" w:rsidP="00A76B1F">
            <w:pPr>
              <w:pStyle w:val="ab"/>
              <w:rPr>
                <w:rFonts w:ascii="Times New Roman" w:hAnsi="Times New Roman"/>
              </w:rPr>
            </w:pPr>
          </w:p>
        </w:tc>
        <w:tc>
          <w:tcPr>
            <w:tcW w:w="992" w:type="dxa"/>
          </w:tcPr>
          <w:p w:rsidR="00864274" w:rsidRDefault="00864274" w:rsidP="00A76B1F">
            <w:pPr>
              <w:pStyle w:val="ab"/>
              <w:jc w:val="center"/>
              <w:rPr>
                <w:rFonts w:ascii="Times New Roman" w:hAnsi="Times New Roman"/>
              </w:rPr>
            </w:pPr>
            <w:r>
              <w:rPr>
                <w:rFonts w:ascii="Times New Roman" w:hAnsi="Times New Roman"/>
              </w:rPr>
              <w:t>1</w:t>
            </w:r>
          </w:p>
        </w:tc>
        <w:tc>
          <w:tcPr>
            <w:tcW w:w="2268" w:type="dxa"/>
          </w:tcPr>
          <w:p w:rsidR="00864274" w:rsidRPr="00F30F65" w:rsidRDefault="00864274" w:rsidP="00F71A1E">
            <w:r>
              <w:rPr>
                <w:i/>
                <w:sz w:val="22"/>
                <w:szCs w:val="22"/>
              </w:rPr>
              <w:t xml:space="preserve">Научатся </w:t>
            </w:r>
            <w:r>
              <w:rPr>
                <w:sz w:val="22"/>
                <w:szCs w:val="22"/>
              </w:rPr>
              <w:t xml:space="preserve">объяснять, что на смену традиционному </w:t>
            </w:r>
            <w:r>
              <w:rPr>
                <w:sz w:val="22"/>
                <w:szCs w:val="22"/>
              </w:rPr>
              <w:lastRenderedPageBreak/>
              <w:t>обществу идёт новое, с новыми ценностями и идеалами (приводить примеры из литературы).</w:t>
            </w:r>
          </w:p>
        </w:tc>
        <w:tc>
          <w:tcPr>
            <w:tcW w:w="3119" w:type="dxa"/>
          </w:tcPr>
          <w:p w:rsidR="00864274" w:rsidRPr="00F71A1E" w:rsidRDefault="00864274" w:rsidP="00A76B1F">
            <w:r w:rsidRPr="00F71A1E">
              <w:rPr>
                <w:b/>
                <w:i/>
                <w:sz w:val="22"/>
                <w:szCs w:val="22"/>
              </w:rPr>
              <w:lastRenderedPageBreak/>
              <w:t xml:space="preserve">Познавательные: </w:t>
            </w:r>
            <w:r w:rsidRPr="00F71A1E">
              <w:rPr>
                <w:sz w:val="22"/>
                <w:szCs w:val="22"/>
              </w:rPr>
              <w:t xml:space="preserve">ставят и формулируют проблему урока, самостоятельно </w:t>
            </w:r>
            <w:r w:rsidRPr="00F71A1E">
              <w:rPr>
                <w:sz w:val="22"/>
                <w:szCs w:val="22"/>
              </w:rPr>
              <w:lastRenderedPageBreak/>
              <w:t>создают алгоритм деятельности при решении проблемы.</w:t>
            </w:r>
            <w:r w:rsidRPr="00F71A1E">
              <w:rPr>
                <w:b/>
                <w:i/>
                <w:sz w:val="22"/>
                <w:szCs w:val="22"/>
              </w:rPr>
              <w:br/>
              <w:t>Коммуникативные:</w:t>
            </w:r>
            <w:r w:rsidRPr="00F71A1E">
              <w:rPr>
                <w:sz w:val="22"/>
                <w:szCs w:val="22"/>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864274" w:rsidRPr="00F71A1E" w:rsidRDefault="00864274" w:rsidP="00A76B1F">
            <w:r w:rsidRPr="00F71A1E">
              <w:rPr>
                <w:b/>
                <w:i/>
                <w:sz w:val="22"/>
                <w:szCs w:val="22"/>
              </w:rPr>
              <w:t xml:space="preserve"> Регулятивные: </w:t>
            </w:r>
            <w:r w:rsidRPr="00F71A1E">
              <w:rPr>
                <w:sz w:val="22"/>
                <w:szCs w:val="22"/>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701" w:type="dxa"/>
          </w:tcPr>
          <w:p w:rsidR="00864274" w:rsidRPr="00F71A1E" w:rsidRDefault="00864274" w:rsidP="00A76B1F">
            <w:pPr>
              <w:pStyle w:val="ab"/>
              <w:rPr>
                <w:rFonts w:ascii="Times New Roman" w:hAnsi="Times New Roman"/>
              </w:rPr>
            </w:pPr>
            <w:r w:rsidRPr="00F71A1E">
              <w:rPr>
                <w:rFonts w:ascii="Times New Roman" w:hAnsi="Times New Roman"/>
              </w:rPr>
              <w:lastRenderedPageBreak/>
              <w:t xml:space="preserve">Имеют целостный, социально </w:t>
            </w:r>
            <w:r w:rsidRPr="00F71A1E">
              <w:rPr>
                <w:rFonts w:ascii="Times New Roman" w:hAnsi="Times New Roman"/>
              </w:rPr>
              <w:lastRenderedPageBreak/>
              <w:t>ориентированный взгляд на мир в единстве и разнообразии народов, культур и религий</w:t>
            </w:r>
            <w:r>
              <w:rPr>
                <w:rFonts w:ascii="Times New Roman" w:hAnsi="Times New Roman"/>
              </w:rPr>
              <w:t>.</w:t>
            </w:r>
          </w:p>
        </w:tc>
        <w:tc>
          <w:tcPr>
            <w:tcW w:w="2693" w:type="dxa"/>
          </w:tcPr>
          <w:p w:rsidR="00864274" w:rsidRPr="00BD5436" w:rsidRDefault="00864274" w:rsidP="00BD5436">
            <w:pPr>
              <w:pStyle w:val="ae"/>
              <w:rPr>
                <w:color w:val="000000"/>
              </w:rPr>
            </w:pPr>
            <w:r w:rsidRPr="00BD5436">
              <w:rPr>
                <w:color w:val="000000"/>
                <w:sz w:val="22"/>
                <w:szCs w:val="22"/>
              </w:rPr>
              <w:lastRenderedPageBreak/>
              <w:t xml:space="preserve">Основные художественные течения. Романтизм и критический </w:t>
            </w:r>
            <w:r w:rsidRPr="00BD5436">
              <w:rPr>
                <w:color w:val="000000"/>
                <w:sz w:val="22"/>
                <w:szCs w:val="22"/>
              </w:rPr>
              <w:lastRenderedPageBreak/>
              <w:t>реализм в литературе (Джордж Байрон, Виктор Гюго, Генрих Гейне, Чарлз Диккенс, Оноре де Бальзак). Натурализм. Эмиль Золя*. Джозеф Редья</w:t>
            </w:r>
            <w:r>
              <w:rPr>
                <w:color w:val="000000"/>
                <w:sz w:val="22"/>
                <w:szCs w:val="22"/>
              </w:rPr>
              <w:t xml:space="preserve">рд Киплинг*. Воплощение эпохи в </w:t>
            </w:r>
            <w:r w:rsidRPr="00BD5436">
              <w:rPr>
                <w:color w:val="000000"/>
                <w:sz w:val="22"/>
                <w:szCs w:val="22"/>
              </w:rPr>
              <w:t>литературе.  Изобразительное искусство. «Огненные кисти романтиков»: Эжен Делакруа. Реализм в живописи: Оноре Домье. Импрессионизм: Клод Моне, Камиль Писсарро, Огюст Р</w:t>
            </w:r>
            <w:r>
              <w:rPr>
                <w:color w:val="000000"/>
                <w:sz w:val="22"/>
                <w:szCs w:val="22"/>
              </w:rPr>
              <w:t>енуар. Скульптура: Огюст Роден.</w:t>
            </w:r>
            <w:r w:rsidRPr="00BD5436">
              <w:rPr>
                <w:color w:val="000000"/>
                <w:sz w:val="22"/>
                <w:szCs w:val="22"/>
              </w:rPr>
              <w:t>Постимпрессионизм*: Поль Сезанн, Поль Гоген*, Винсент Ван Гог*. Музыка: Фридерик Шопен, Джузеппе Верди, Жорж Бизе, Клод Дебюсси*. Архитектура. Рождение кино.</w:t>
            </w:r>
          </w:p>
        </w:tc>
        <w:tc>
          <w:tcPr>
            <w:tcW w:w="992" w:type="dxa"/>
          </w:tcPr>
          <w:p w:rsidR="00864274" w:rsidRDefault="00864274" w:rsidP="00A76B1F">
            <w:pPr>
              <w:pStyle w:val="ab"/>
              <w:rPr>
                <w:rFonts w:ascii="Times New Roman" w:hAnsi="Times New Roman"/>
              </w:rPr>
            </w:pPr>
            <w:r>
              <w:rPr>
                <w:rFonts w:eastAsiaTheme="minorHAnsi"/>
              </w:rPr>
              <w:lastRenderedPageBreak/>
              <w:t>§</w:t>
            </w:r>
            <w:r>
              <w:rPr>
                <w:rFonts w:ascii="Times New Roman" w:hAnsi="Times New Roman"/>
              </w:rPr>
              <w:t xml:space="preserve">.6-8; подготовить </w:t>
            </w:r>
            <w:r>
              <w:rPr>
                <w:rFonts w:ascii="Times New Roman" w:hAnsi="Times New Roman"/>
              </w:rPr>
              <w:lastRenderedPageBreak/>
              <w:t>мини-проекты.</w:t>
            </w:r>
          </w:p>
        </w:tc>
      </w:tr>
      <w:tr w:rsidR="00864274" w:rsidRPr="0067151C" w:rsidTr="00864274">
        <w:tc>
          <w:tcPr>
            <w:tcW w:w="567" w:type="dxa"/>
          </w:tcPr>
          <w:p w:rsidR="00864274" w:rsidRDefault="00864274" w:rsidP="00A76B1F">
            <w:pPr>
              <w:pStyle w:val="ab"/>
              <w:jc w:val="center"/>
              <w:rPr>
                <w:rFonts w:ascii="Times New Roman" w:hAnsi="Times New Roman"/>
              </w:rPr>
            </w:pPr>
            <w:r>
              <w:rPr>
                <w:rFonts w:ascii="Times New Roman" w:hAnsi="Times New Roman"/>
              </w:rPr>
              <w:lastRenderedPageBreak/>
              <w:t>47</w:t>
            </w:r>
          </w:p>
        </w:tc>
        <w:tc>
          <w:tcPr>
            <w:tcW w:w="1701" w:type="dxa"/>
          </w:tcPr>
          <w:p w:rsidR="00864274" w:rsidRDefault="00864274" w:rsidP="00A76B1F">
            <w:pPr>
              <w:rPr>
                <w:color w:val="000000"/>
              </w:rPr>
            </w:pPr>
            <w:r w:rsidRPr="00BD5436">
              <w:rPr>
                <w:color w:val="000000"/>
                <w:sz w:val="22"/>
                <w:szCs w:val="22"/>
              </w:rPr>
              <w:t>Либералы, консерваторы и социалисты: какими должны быть общество и государство.</w:t>
            </w:r>
          </w:p>
          <w:p w:rsidR="00864274" w:rsidRPr="00BD5436" w:rsidRDefault="00864274" w:rsidP="00A76B1F">
            <w:pPr>
              <w:rPr>
                <w:i/>
              </w:rPr>
            </w:pPr>
            <w:r>
              <w:rPr>
                <w:i/>
                <w:color w:val="000000"/>
                <w:sz w:val="22"/>
                <w:szCs w:val="22"/>
              </w:rPr>
              <w:t>Комбинированный урок.</w:t>
            </w:r>
          </w:p>
        </w:tc>
        <w:tc>
          <w:tcPr>
            <w:tcW w:w="851" w:type="dxa"/>
          </w:tcPr>
          <w:p w:rsidR="00864274" w:rsidRPr="00D56BCF" w:rsidRDefault="00864274" w:rsidP="00A76B1F">
            <w:pPr>
              <w:pStyle w:val="ab"/>
              <w:rPr>
                <w:rFonts w:ascii="Times New Roman" w:hAnsi="Times New Roman"/>
              </w:rPr>
            </w:pPr>
          </w:p>
        </w:tc>
        <w:tc>
          <w:tcPr>
            <w:tcW w:w="992" w:type="dxa"/>
          </w:tcPr>
          <w:p w:rsidR="00864274" w:rsidRPr="00D56BCF" w:rsidRDefault="00864274" w:rsidP="00A76B1F">
            <w:pPr>
              <w:pStyle w:val="ab"/>
              <w:rPr>
                <w:rFonts w:ascii="Times New Roman" w:hAnsi="Times New Roman"/>
              </w:rPr>
            </w:pPr>
          </w:p>
        </w:tc>
        <w:tc>
          <w:tcPr>
            <w:tcW w:w="992" w:type="dxa"/>
          </w:tcPr>
          <w:p w:rsidR="00864274" w:rsidRDefault="00864274" w:rsidP="00A76B1F">
            <w:pPr>
              <w:pStyle w:val="ab"/>
              <w:jc w:val="center"/>
              <w:rPr>
                <w:rFonts w:ascii="Times New Roman" w:hAnsi="Times New Roman"/>
              </w:rPr>
            </w:pPr>
            <w:r>
              <w:rPr>
                <w:rFonts w:ascii="Times New Roman" w:hAnsi="Times New Roman"/>
              </w:rPr>
              <w:t>1</w:t>
            </w:r>
          </w:p>
        </w:tc>
        <w:tc>
          <w:tcPr>
            <w:tcW w:w="2268" w:type="dxa"/>
          </w:tcPr>
          <w:p w:rsidR="00864274" w:rsidRPr="00BD5436" w:rsidRDefault="00864274" w:rsidP="00BD5436">
            <w:pPr>
              <w:rPr>
                <w:b/>
                <w:u w:val="single"/>
              </w:rPr>
            </w:pPr>
            <w:r w:rsidRPr="00BD5436">
              <w:rPr>
                <w:i/>
                <w:sz w:val="22"/>
                <w:szCs w:val="22"/>
              </w:rPr>
              <w:t xml:space="preserve">Научатся </w:t>
            </w:r>
            <w:r w:rsidRPr="00BD5436">
              <w:rPr>
                <w:sz w:val="22"/>
                <w:szCs w:val="22"/>
              </w:rPr>
              <w:t>определять термины: Либерализм, неолиберализм, консерватизм, неоконсерватизм, социализм, утопический  социализм, марксизм, социал-реформизм, анархизм</w:t>
            </w:r>
            <w:r>
              <w:rPr>
                <w:b/>
                <w:sz w:val="22"/>
                <w:szCs w:val="22"/>
                <w:u w:val="single"/>
              </w:rPr>
              <w:t>.</w:t>
            </w:r>
          </w:p>
          <w:p w:rsidR="00864274" w:rsidRPr="00BD5436" w:rsidRDefault="00864274" w:rsidP="00F71A1E">
            <w:pPr>
              <w:rPr>
                <w:i/>
              </w:rPr>
            </w:pPr>
          </w:p>
        </w:tc>
        <w:tc>
          <w:tcPr>
            <w:tcW w:w="3119" w:type="dxa"/>
          </w:tcPr>
          <w:p w:rsidR="00864274" w:rsidRPr="00BD5436" w:rsidRDefault="00864274" w:rsidP="00BD5436">
            <w:r w:rsidRPr="00BD5436">
              <w:rPr>
                <w:b/>
                <w:i/>
                <w:sz w:val="22"/>
                <w:szCs w:val="22"/>
              </w:rPr>
              <w:t xml:space="preserve">Познавательные: </w:t>
            </w:r>
            <w:r w:rsidRPr="00BD5436">
              <w:rPr>
                <w:sz w:val="22"/>
                <w:szCs w:val="22"/>
              </w:rPr>
              <w:t>ориентируются в разнообразии способов решения познавательных задач, выбирают наиболее эффективные из них.</w:t>
            </w:r>
          </w:p>
          <w:p w:rsidR="00864274" w:rsidRPr="00BD5436" w:rsidRDefault="00864274" w:rsidP="00BD5436">
            <w:r w:rsidRPr="00BD5436">
              <w:rPr>
                <w:b/>
                <w:i/>
                <w:sz w:val="22"/>
                <w:szCs w:val="22"/>
              </w:rPr>
              <w:t xml:space="preserve">Коммуникативные: </w:t>
            </w:r>
            <w:r w:rsidRPr="00BD5436">
              <w:rPr>
                <w:sz w:val="22"/>
                <w:szCs w:val="22"/>
              </w:rPr>
              <w:t xml:space="preserve">договариваются о распределении функций и ролей в совместной деятельности; задают вопросы, необходимые для организации собственной деятельности и </w:t>
            </w:r>
            <w:r w:rsidRPr="00BD5436">
              <w:rPr>
                <w:sz w:val="22"/>
                <w:szCs w:val="22"/>
              </w:rPr>
              <w:lastRenderedPageBreak/>
              <w:t>сотрудничества с партнером.</w:t>
            </w:r>
          </w:p>
          <w:p w:rsidR="00864274" w:rsidRPr="00BD5436" w:rsidRDefault="00864274" w:rsidP="00A76B1F">
            <w:r w:rsidRPr="00BD5436">
              <w:rPr>
                <w:b/>
                <w:i/>
                <w:sz w:val="22"/>
                <w:szCs w:val="22"/>
              </w:rPr>
              <w:t xml:space="preserve"> Регулятивные:</w:t>
            </w:r>
            <w:r w:rsidRPr="00BD5436">
              <w:rPr>
                <w:sz w:val="22"/>
                <w:szCs w:val="22"/>
              </w:rPr>
              <w:t xml:space="preserve"> определяют последовательность промежуточных целей с учетом конечного результата, составляют план и алгоритм действий.</w:t>
            </w:r>
          </w:p>
        </w:tc>
        <w:tc>
          <w:tcPr>
            <w:tcW w:w="1701" w:type="dxa"/>
          </w:tcPr>
          <w:p w:rsidR="00864274" w:rsidRPr="002516A4" w:rsidRDefault="00864274" w:rsidP="00A76B1F">
            <w:pPr>
              <w:pStyle w:val="ab"/>
              <w:rPr>
                <w:rFonts w:ascii="Times New Roman" w:hAnsi="Times New Roman"/>
              </w:rPr>
            </w:pPr>
            <w:r w:rsidRPr="002516A4">
              <w:rPr>
                <w:rFonts w:ascii="Times New Roman" w:hAnsi="Times New Roman"/>
              </w:rPr>
              <w:lastRenderedPageBreak/>
              <w:t xml:space="preserve">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w:t>
            </w:r>
            <w:r w:rsidRPr="002516A4">
              <w:rPr>
                <w:rFonts w:ascii="Times New Roman" w:hAnsi="Times New Roman"/>
              </w:rPr>
              <w:lastRenderedPageBreak/>
              <w:t>учебно-познавательных мотивов и предпочтении социального способа оценки знаний</w:t>
            </w:r>
            <w:r>
              <w:rPr>
                <w:rFonts w:ascii="Times New Roman" w:hAnsi="Times New Roman"/>
              </w:rPr>
              <w:t>.</w:t>
            </w:r>
          </w:p>
        </w:tc>
        <w:tc>
          <w:tcPr>
            <w:tcW w:w="2693" w:type="dxa"/>
          </w:tcPr>
          <w:p w:rsidR="00864274" w:rsidRPr="002516A4" w:rsidRDefault="00864274" w:rsidP="00BD5436">
            <w:pPr>
              <w:pStyle w:val="ae"/>
              <w:rPr>
                <w:color w:val="000000"/>
              </w:rPr>
            </w:pPr>
            <w:r w:rsidRPr="002516A4">
              <w:rPr>
                <w:color w:val="000000"/>
                <w:sz w:val="22"/>
                <w:szCs w:val="22"/>
              </w:rPr>
              <w:lastRenderedPageBreak/>
              <w:t xml:space="preserve">Либерализм и консерватизм. Социалистические учения первой половины </w:t>
            </w:r>
            <w:r w:rsidRPr="002516A4">
              <w:rPr>
                <w:color w:val="000000"/>
                <w:sz w:val="22"/>
                <w:szCs w:val="22"/>
                <w:lang w:val="en-US"/>
              </w:rPr>
              <w:t>XIX </w:t>
            </w:r>
            <w:r w:rsidRPr="002516A4">
              <w:rPr>
                <w:color w:val="000000"/>
                <w:sz w:val="22"/>
                <w:szCs w:val="22"/>
              </w:rPr>
              <w:t xml:space="preserve">в. Утопический социализм о путях переустройства общества. Революционный социализм — марксизм. Карл Маркс и Фридрих Энгельс об устройстве и развитии общества. Рождение ревизионизма. Эдуард Бернштейн. </w:t>
            </w:r>
            <w:r w:rsidRPr="002516A4">
              <w:rPr>
                <w:color w:val="000000"/>
                <w:sz w:val="22"/>
                <w:szCs w:val="22"/>
              </w:rPr>
              <w:lastRenderedPageBreak/>
              <w:t>Первый интернационал</w:t>
            </w:r>
            <w:r>
              <w:rPr>
                <w:color w:val="000000"/>
                <w:sz w:val="22"/>
                <w:szCs w:val="22"/>
              </w:rPr>
              <w:t>.</w:t>
            </w:r>
          </w:p>
        </w:tc>
        <w:tc>
          <w:tcPr>
            <w:tcW w:w="992" w:type="dxa"/>
          </w:tcPr>
          <w:p w:rsidR="00864274" w:rsidRDefault="00864274" w:rsidP="00A76B1F">
            <w:pPr>
              <w:pStyle w:val="ab"/>
              <w:rPr>
                <w:rFonts w:ascii="Times New Roman" w:hAnsi="Times New Roman"/>
              </w:rPr>
            </w:pPr>
            <w:r>
              <w:rPr>
                <w:rFonts w:eastAsiaTheme="minorHAnsi"/>
              </w:rPr>
              <w:lastRenderedPageBreak/>
              <w:t>§</w:t>
            </w:r>
            <w:r>
              <w:rPr>
                <w:rFonts w:ascii="Times New Roman" w:hAnsi="Times New Roman"/>
              </w:rPr>
              <w:t>.9-10; задание 10 на стр. 86 учебника.</w:t>
            </w:r>
          </w:p>
        </w:tc>
      </w:tr>
      <w:tr w:rsidR="00864274" w:rsidRPr="0067151C" w:rsidTr="00A36DCA">
        <w:tc>
          <w:tcPr>
            <w:tcW w:w="15876" w:type="dxa"/>
            <w:gridSpan w:val="10"/>
          </w:tcPr>
          <w:p w:rsidR="00864274" w:rsidRPr="002516A4" w:rsidRDefault="00864274" w:rsidP="002516A4">
            <w:pPr>
              <w:pStyle w:val="ab"/>
              <w:jc w:val="center"/>
              <w:rPr>
                <w:rFonts w:ascii="Times New Roman" w:hAnsi="Times New Roman"/>
                <w:b/>
                <w:sz w:val="24"/>
                <w:szCs w:val="24"/>
              </w:rPr>
            </w:pPr>
            <w:r>
              <w:rPr>
                <w:rFonts w:ascii="Times New Roman" w:hAnsi="Times New Roman"/>
                <w:b/>
                <w:sz w:val="24"/>
                <w:szCs w:val="24"/>
              </w:rPr>
              <w:lastRenderedPageBreak/>
              <w:t>Тема 2. Строительство Новой Европы. (7 часов)</w:t>
            </w:r>
          </w:p>
        </w:tc>
      </w:tr>
      <w:tr w:rsidR="00864274" w:rsidRPr="0067151C" w:rsidTr="00864274">
        <w:tc>
          <w:tcPr>
            <w:tcW w:w="567" w:type="dxa"/>
          </w:tcPr>
          <w:p w:rsidR="00864274" w:rsidRDefault="00864274" w:rsidP="00A76B1F">
            <w:pPr>
              <w:pStyle w:val="ab"/>
              <w:jc w:val="center"/>
              <w:rPr>
                <w:rFonts w:ascii="Times New Roman" w:hAnsi="Times New Roman"/>
              </w:rPr>
            </w:pPr>
            <w:r>
              <w:rPr>
                <w:rFonts w:ascii="Times New Roman" w:hAnsi="Times New Roman"/>
              </w:rPr>
              <w:t>48</w:t>
            </w:r>
          </w:p>
        </w:tc>
        <w:tc>
          <w:tcPr>
            <w:tcW w:w="1701" w:type="dxa"/>
          </w:tcPr>
          <w:p w:rsidR="00864274" w:rsidRDefault="00864274" w:rsidP="00A76B1F">
            <w:r w:rsidRPr="002516A4">
              <w:rPr>
                <w:sz w:val="22"/>
                <w:szCs w:val="22"/>
              </w:rPr>
              <w:t>Консульство и образование наполеоновской империи.</w:t>
            </w:r>
            <w:r>
              <w:rPr>
                <w:sz w:val="22"/>
                <w:szCs w:val="22"/>
              </w:rPr>
              <w:t xml:space="preserve"> Разгром империи Наполеона. Венский конгресс.</w:t>
            </w:r>
          </w:p>
          <w:p w:rsidR="00864274" w:rsidRPr="002516A4" w:rsidRDefault="00864274" w:rsidP="00A76B1F">
            <w:pPr>
              <w:rPr>
                <w:i/>
              </w:rPr>
            </w:pPr>
            <w:r>
              <w:rPr>
                <w:i/>
                <w:sz w:val="22"/>
                <w:szCs w:val="22"/>
              </w:rPr>
              <w:t>Урок усвоения новых знаний и умений.</w:t>
            </w:r>
          </w:p>
        </w:tc>
        <w:tc>
          <w:tcPr>
            <w:tcW w:w="851" w:type="dxa"/>
          </w:tcPr>
          <w:p w:rsidR="00864274" w:rsidRPr="00D56BCF" w:rsidRDefault="00864274" w:rsidP="00A76B1F">
            <w:pPr>
              <w:pStyle w:val="ab"/>
              <w:rPr>
                <w:rFonts w:ascii="Times New Roman" w:hAnsi="Times New Roman"/>
              </w:rPr>
            </w:pPr>
          </w:p>
        </w:tc>
        <w:tc>
          <w:tcPr>
            <w:tcW w:w="992" w:type="dxa"/>
          </w:tcPr>
          <w:p w:rsidR="00864274" w:rsidRPr="00D56BCF" w:rsidRDefault="00864274" w:rsidP="00A76B1F">
            <w:pPr>
              <w:pStyle w:val="ab"/>
              <w:rPr>
                <w:rFonts w:ascii="Times New Roman" w:hAnsi="Times New Roman"/>
              </w:rPr>
            </w:pPr>
          </w:p>
        </w:tc>
        <w:tc>
          <w:tcPr>
            <w:tcW w:w="992" w:type="dxa"/>
          </w:tcPr>
          <w:p w:rsidR="00864274" w:rsidRDefault="00864274" w:rsidP="00A76B1F">
            <w:pPr>
              <w:pStyle w:val="ab"/>
              <w:jc w:val="center"/>
              <w:rPr>
                <w:rFonts w:ascii="Times New Roman" w:hAnsi="Times New Roman"/>
              </w:rPr>
            </w:pPr>
            <w:r>
              <w:rPr>
                <w:rFonts w:ascii="Times New Roman" w:hAnsi="Times New Roman"/>
              </w:rPr>
              <w:t>1</w:t>
            </w:r>
          </w:p>
        </w:tc>
        <w:tc>
          <w:tcPr>
            <w:tcW w:w="2268" w:type="dxa"/>
          </w:tcPr>
          <w:p w:rsidR="00864274" w:rsidRPr="002516A4" w:rsidRDefault="00864274" w:rsidP="00BD5436">
            <w:pPr>
              <w:rPr>
                <w:i/>
              </w:rPr>
            </w:pPr>
            <w:r w:rsidRPr="002516A4">
              <w:rPr>
                <w:i/>
                <w:sz w:val="22"/>
                <w:szCs w:val="22"/>
              </w:rPr>
              <w:t xml:space="preserve">Научатся </w:t>
            </w:r>
            <w:r w:rsidRPr="002516A4">
              <w:rPr>
                <w:sz w:val="22"/>
                <w:szCs w:val="22"/>
              </w:rPr>
              <w:t>определять термины: Империя, коалиция,  консульство, буржуазная монархия, Кодекс Наполеона, континентальная блокада.</w:t>
            </w:r>
          </w:p>
        </w:tc>
        <w:tc>
          <w:tcPr>
            <w:tcW w:w="3119" w:type="dxa"/>
          </w:tcPr>
          <w:p w:rsidR="00864274" w:rsidRPr="002516A4" w:rsidRDefault="00864274" w:rsidP="002516A4">
            <w:r w:rsidRPr="002516A4">
              <w:rPr>
                <w:b/>
                <w:i/>
                <w:sz w:val="22"/>
                <w:szCs w:val="22"/>
              </w:rPr>
              <w:t xml:space="preserve">Познавательные: </w:t>
            </w:r>
            <w:r w:rsidRPr="002516A4">
              <w:rPr>
                <w:sz w:val="22"/>
                <w:szCs w:val="22"/>
              </w:rPr>
              <w:t>используют знаково-символические средства, в том числе модели и схемы, для решения познавательных задач.</w:t>
            </w:r>
          </w:p>
          <w:p w:rsidR="00864274" w:rsidRPr="002516A4" w:rsidRDefault="00864274" w:rsidP="00BD5436">
            <w:r w:rsidRPr="002516A4">
              <w:rPr>
                <w:b/>
                <w:i/>
                <w:sz w:val="22"/>
                <w:szCs w:val="22"/>
              </w:rPr>
              <w:t xml:space="preserve">Коммуникативные: </w:t>
            </w:r>
            <w:r w:rsidRPr="002516A4">
              <w:rPr>
                <w:sz w:val="22"/>
                <w:szCs w:val="22"/>
              </w:rPr>
              <w:t>аргументируют свою позицию и координируют ее с позициями партнеров в сотрудничестве при выработке общего решения в совместной деятельности</w:t>
            </w:r>
            <w:r w:rsidRPr="002516A4">
              <w:rPr>
                <w:b/>
                <w:i/>
                <w:sz w:val="22"/>
                <w:szCs w:val="22"/>
              </w:rPr>
              <w:t xml:space="preserve"> Регулятивные:</w:t>
            </w:r>
            <w:r w:rsidRPr="002516A4">
              <w:rPr>
                <w:sz w:val="22"/>
                <w:szCs w:val="22"/>
              </w:rPr>
              <w:t xml:space="preserve"> 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tc>
        <w:tc>
          <w:tcPr>
            <w:tcW w:w="1701" w:type="dxa"/>
          </w:tcPr>
          <w:p w:rsidR="00864274" w:rsidRPr="002516A4" w:rsidRDefault="00864274" w:rsidP="002516A4">
            <w:r w:rsidRPr="002516A4">
              <w:rPr>
                <w:sz w:val="22"/>
                <w:szCs w:val="22"/>
              </w:rPr>
              <w:t>Проявляют эмпатию, как осознанное понимание чувств других людей и сопереживание им</w:t>
            </w:r>
            <w:r>
              <w:rPr>
                <w:sz w:val="22"/>
                <w:szCs w:val="22"/>
              </w:rPr>
              <w:t>.</w:t>
            </w:r>
          </w:p>
          <w:p w:rsidR="00864274" w:rsidRPr="002516A4" w:rsidRDefault="00864274" w:rsidP="00A76B1F">
            <w:pPr>
              <w:pStyle w:val="ab"/>
              <w:rPr>
                <w:rFonts w:ascii="Times New Roman" w:hAnsi="Times New Roman"/>
              </w:rPr>
            </w:pPr>
          </w:p>
        </w:tc>
        <w:tc>
          <w:tcPr>
            <w:tcW w:w="2693" w:type="dxa"/>
          </w:tcPr>
          <w:p w:rsidR="00864274" w:rsidRPr="002516A4" w:rsidRDefault="00864274" w:rsidP="002516A4">
            <w:pPr>
              <w:pStyle w:val="ae"/>
              <w:rPr>
                <w:color w:val="000000"/>
              </w:rPr>
            </w:pPr>
            <w:r w:rsidRPr="002516A4">
              <w:rPr>
                <w:color w:val="000000"/>
                <w:sz w:val="22"/>
                <w:szCs w:val="22"/>
              </w:rPr>
              <w:t>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Решение Венского конгресса как основа новой системы международных отношений.</w:t>
            </w:r>
          </w:p>
        </w:tc>
        <w:tc>
          <w:tcPr>
            <w:tcW w:w="992" w:type="dxa"/>
          </w:tcPr>
          <w:p w:rsidR="00864274" w:rsidRDefault="00864274" w:rsidP="00A76B1F">
            <w:pPr>
              <w:pStyle w:val="ab"/>
              <w:rPr>
                <w:rFonts w:ascii="Times New Roman" w:hAnsi="Times New Roman"/>
              </w:rPr>
            </w:pPr>
            <w:r>
              <w:rPr>
                <w:rFonts w:eastAsiaTheme="minorHAnsi"/>
              </w:rPr>
              <w:t>§</w:t>
            </w:r>
            <w:r>
              <w:rPr>
                <w:rFonts w:ascii="Times New Roman" w:hAnsi="Times New Roman"/>
              </w:rPr>
              <w:t>.11-12; индивидуальные задания.</w:t>
            </w:r>
          </w:p>
        </w:tc>
      </w:tr>
      <w:tr w:rsidR="00864274" w:rsidRPr="0067151C" w:rsidTr="00864274">
        <w:tc>
          <w:tcPr>
            <w:tcW w:w="567" w:type="dxa"/>
          </w:tcPr>
          <w:p w:rsidR="00864274" w:rsidRDefault="00864274" w:rsidP="00A76B1F">
            <w:pPr>
              <w:pStyle w:val="ab"/>
              <w:jc w:val="center"/>
              <w:rPr>
                <w:rFonts w:ascii="Times New Roman" w:hAnsi="Times New Roman"/>
              </w:rPr>
            </w:pPr>
            <w:r>
              <w:rPr>
                <w:rFonts w:ascii="Times New Roman" w:hAnsi="Times New Roman"/>
              </w:rPr>
              <w:t>49</w:t>
            </w:r>
          </w:p>
        </w:tc>
        <w:tc>
          <w:tcPr>
            <w:tcW w:w="1701" w:type="dxa"/>
          </w:tcPr>
          <w:p w:rsidR="00864274" w:rsidRDefault="00864274" w:rsidP="00A76B1F">
            <w:r>
              <w:rPr>
                <w:sz w:val="22"/>
                <w:szCs w:val="22"/>
              </w:rPr>
              <w:t>Великобритани</w:t>
            </w:r>
            <w:r w:rsidRPr="002516A4">
              <w:rPr>
                <w:sz w:val="22"/>
                <w:szCs w:val="22"/>
              </w:rPr>
              <w:t>я: сложный путь к величию и процветанию</w:t>
            </w:r>
            <w:r>
              <w:rPr>
                <w:sz w:val="22"/>
                <w:szCs w:val="22"/>
              </w:rPr>
              <w:t>.</w:t>
            </w:r>
          </w:p>
          <w:p w:rsidR="00864274" w:rsidRPr="00A76B1F" w:rsidRDefault="00864274" w:rsidP="00A76B1F">
            <w:pPr>
              <w:rPr>
                <w:i/>
              </w:rPr>
            </w:pPr>
            <w:r>
              <w:rPr>
                <w:i/>
                <w:sz w:val="22"/>
                <w:szCs w:val="22"/>
              </w:rPr>
              <w:t>Комбинированный урок.</w:t>
            </w:r>
          </w:p>
        </w:tc>
        <w:tc>
          <w:tcPr>
            <w:tcW w:w="851" w:type="dxa"/>
          </w:tcPr>
          <w:p w:rsidR="00864274" w:rsidRPr="00D56BCF" w:rsidRDefault="00864274" w:rsidP="00A76B1F">
            <w:pPr>
              <w:pStyle w:val="ab"/>
              <w:rPr>
                <w:rFonts w:ascii="Times New Roman" w:hAnsi="Times New Roman"/>
              </w:rPr>
            </w:pPr>
          </w:p>
        </w:tc>
        <w:tc>
          <w:tcPr>
            <w:tcW w:w="992" w:type="dxa"/>
          </w:tcPr>
          <w:p w:rsidR="00864274" w:rsidRPr="00D56BCF" w:rsidRDefault="00864274" w:rsidP="00A76B1F">
            <w:pPr>
              <w:pStyle w:val="ab"/>
              <w:rPr>
                <w:rFonts w:ascii="Times New Roman" w:hAnsi="Times New Roman"/>
              </w:rPr>
            </w:pPr>
          </w:p>
        </w:tc>
        <w:tc>
          <w:tcPr>
            <w:tcW w:w="992" w:type="dxa"/>
          </w:tcPr>
          <w:p w:rsidR="00864274" w:rsidRDefault="00864274" w:rsidP="00A76B1F">
            <w:pPr>
              <w:pStyle w:val="ab"/>
              <w:jc w:val="center"/>
              <w:rPr>
                <w:rFonts w:ascii="Times New Roman" w:hAnsi="Times New Roman"/>
              </w:rPr>
            </w:pPr>
            <w:r>
              <w:rPr>
                <w:rFonts w:ascii="Times New Roman" w:hAnsi="Times New Roman"/>
              </w:rPr>
              <w:t>1</w:t>
            </w:r>
          </w:p>
        </w:tc>
        <w:tc>
          <w:tcPr>
            <w:tcW w:w="2268" w:type="dxa"/>
          </w:tcPr>
          <w:p w:rsidR="00864274" w:rsidRPr="00A76B1F" w:rsidRDefault="00864274" w:rsidP="00BD5436">
            <w:pPr>
              <w:rPr>
                <w:i/>
              </w:rPr>
            </w:pPr>
            <w:r w:rsidRPr="00A76B1F">
              <w:rPr>
                <w:i/>
                <w:sz w:val="22"/>
                <w:szCs w:val="22"/>
              </w:rPr>
              <w:t>Научатся</w:t>
            </w:r>
            <w:r w:rsidRPr="00A76B1F">
              <w:rPr>
                <w:sz w:val="22"/>
                <w:szCs w:val="22"/>
              </w:rPr>
              <w:t xml:space="preserve"> определять термины: Викторианская эпоха, имущественный ценз, чартизм, хартия, тред-</w:t>
            </w:r>
            <w:r w:rsidRPr="00A76B1F">
              <w:rPr>
                <w:sz w:val="22"/>
                <w:szCs w:val="22"/>
              </w:rPr>
              <w:lastRenderedPageBreak/>
              <w:t>юнионы,  Парламентская монархия</w:t>
            </w:r>
            <w:r>
              <w:rPr>
                <w:sz w:val="22"/>
                <w:szCs w:val="22"/>
              </w:rPr>
              <w:t>.</w:t>
            </w:r>
          </w:p>
        </w:tc>
        <w:tc>
          <w:tcPr>
            <w:tcW w:w="3119" w:type="dxa"/>
          </w:tcPr>
          <w:p w:rsidR="00864274" w:rsidRPr="00A76B1F" w:rsidRDefault="00864274" w:rsidP="00A76B1F">
            <w:r w:rsidRPr="00A76B1F">
              <w:rPr>
                <w:b/>
                <w:i/>
                <w:sz w:val="22"/>
                <w:szCs w:val="22"/>
              </w:rPr>
              <w:lastRenderedPageBreak/>
              <w:t xml:space="preserve">Познавательные: </w:t>
            </w:r>
            <w:r w:rsidRPr="00A76B1F">
              <w:rPr>
                <w:sz w:val="22"/>
                <w:szCs w:val="22"/>
              </w:rPr>
              <w:t xml:space="preserve">выбирают наиболее эффективные способы решения задач, контролируют и оценивают процесс и результат деятельности </w:t>
            </w:r>
          </w:p>
          <w:p w:rsidR="00864274" w:rsidRPr="00A76B1F" w:rsidRDefault="00864274" w:rsidP="00A76B1F">
            <w:r w:rsidRPr="00A76B1F">
              <w:rPr>
                <w:b/>
                <w:i/>
                <w:sz w:val="22"/>
                <w:szCs w:val="22"/>
              </w:rPr>
              <w:t xml:space="preserve">Коммуникативные: </w:t>
            </w:r>
            <w:r w:rsidRPr="00A76B1F">
              <w:rPr>
                <w:sz w:val="22"/>
                <w:szCs w:val="22"/>
              </w:rPr>
              <w:lastRenderedPageBreak/>
              <w:t xml:space="preserve">договариваются о распределении функций и ролей в совместной деятельности  </w:t>
            </w:r>
          </w:p>
          <w:p w:rsidR="00864274" w:rsidRPr="00A76B1F" w:rsidRDefault="00864274" w:rsidP="00A76B1F">
            <w:pPr>
              <w:rPr>
                <w:b/>
                <w:i/>
              </w:rPr>
            </w:pPr>
            <w:r w:rsidRPr="00A76B1F">
              <w:rPr>
                <w:b/>
                <w:i/>
                <w:sz w:val="22"/>
                <w:szCs w:val="22"/>
              </w:rPr>
              <w:t>Регулятивные:</w:t>
            </w:r>
            <w:r w:rsidRPr="00A76B1F">
              <w:rPr>
                <w:sz w:val="22"/>
                <w:szCs w:val="22"/>
              </w:rPr>
              <w:t xml:space="preserve"> адекватно воспринимают предложение и оценку учителей, товарищей, родителей и других людей</w:t>
            </w:r>
            <w:r>
              <w:rPr>
                <w:b/>
                <w:i/>
                <w:sz w:val="22"/>
                <w:szCs w:val="22"/>
              </w:rPr>
              <w:t>.</w:t>
            </w:r>
          </w:p>
        </w:tc>
        <w:tc>
          <w:tcPr>
            <w:tcW w:w="1701" w:type="dxa"/>
          </w:tcPr>
          <w:p w:rsidR="00864274" w:rsidRPr="00A76B1F" w:rsidRDefault="00864274" w:rsidP="002516A4">
            <w:r w:rsidRPr="00A76B1F">
              <w:rPr>
                <w:sz w:val="22"/>
                <w:szCs w:val="22"/>
              </w:rPr>
              <w:lastRenderedPageBreak/>
              <w:t xml:space="preserve">Определяют свою личностную позицию, адекватную дифференцированную </w:t>
            </w:r>
            <w:r w:rsidRPr="00A76B1F">
              <w:rPr>
                <w:sz w:val="22"/>
                <w:szCs w:val="22"/>
              </w:rPr>
              <w:lastRenderedPageBreak/>
              <w:t>самооценку своих успехов в учебе.</w:t>
            </w:r>
          </w:p>
        </w:tc>
        <w:tc>
          <w:tcPr>
            <w:tcW w:w="2693" w:type="dxa"/>
          </w:tcPr>
          <w:p w:rsidR="00864274" w:rsidRPr="00A76B1F" w:rsidRDefault="00864274" w:rsidP="00A76B1F">
            <w:pPr>
              <w:pStyle w:val="ae"/>
              <w:rPr>
                <w:color w:val="000000"/>
              </w:rPr>
            </w:pPr>
            <w:r w:rsidRPr="00A76B1F">
              <w:rPr>
                <w:color w:val="000000"/>
                <w:sz w:val="22"/>
                <w:szCs w:val="22"/>
              </w:rPr>
              <w:lastRenderedPageBreak/>
              <w:t xml:space="preserve">Политическая борьба. Парламентская реформа </w:t>
            </w:r>
            <w:smartTag w:uri="urn:schemas-microsoft-com:office:smarttags" w:element="metricconverter">
              <w:smartTagPr>
                <w:attr w:name="ProductID" w:val="1832 г"/>
              </w:smartTagPr>
              <w:r w:rsidRPr="00A76B1F">
                <w:rPr>
                  <w:color w:val="000000"/>
                  <w:sz w:val="22"/>
                  <w:szCs w:val="22"/>
                </w:rPr>
                <w:t>1832 г</w:t>
              </w:r>
            </w:smartTag>
            <w:r w:rsidRPr="00A76B1F">
              <w:rPr>
                <w:color w:val="000000"/>
                <w:sz w:val="22"/>
                <w:szCs w:val="22"/>
              </w:rPr>
              <w:t xml:space="preserve">. Установление законченного парламентского режима. Чартистское движение. Англия — «мастерская </w:t>
            </w:r>
            <w:r w:rsidRPr="00A76B1F">
              <w:rPr>
                <w:color w:val="000000"/>
                <w:sz w:val="22"/>
                <w:szCs w:val="22"/>
              </w:rPr>
              <w:lastRenderedPageBreak/>
              <w:t>мира». От чартизма к «почтительности». Внешняя политика Англии.</w:t>
            </w:r>
          </w:p>
          <w:p w:rsidR="00864274" w:rsidRPr="00A76B1F" w:rsidRDefault="00864274" w:rsidP="00A76B1F">
            <w:pPr>
              <w:pStyle w:val="ae"/>
              <w:rPr>
                <w:color w:val="000000"/>
              </w:rPr>
            </w:pPr>
          </w:p>
        </w:tc>
        <w:tc>
          <w:tcPr>
            <w:tcW w:w="992" w:type="dxa"/>
          </w:tcPr>
          <w:p w:rsidR="00864274" w:rsidRDefault="00864274" w:rsidP="00A76B1F">
            <w:pPr>
              <w:pStyle w:val="ab"/>
              <w:rPr>
                <w:rFonts w:ascii="Times New Roman" w:hAnsi="Times New Roman"/>
              </w:rPr>
            </w:pPr>
            <w:r>
              <w:rPr>
                <w:rFonts w:eastAsiaTheme="minorHAnsi"/>
              </w:rPr>
              <w:lastRenderedPageBreak/>
              <w:t>§</w:t>
            </w:r>
            <w:r>
              <w:rPr>
                <w:rFonts w:ascii="Times New Roman" w:hAnsi="Times New Roman"/>
              </w:rPr>
              <w:t>.13</w:t>
            </w:r>
          </w:p>
        </w:tc>
      </w:tr>
      <w:tr w:rsidR="00864274" w:rsidRPr="0067151C" w:rsidTr="00864274">
        <w:tc>
          <w:tcPr>
            <w:tcW w:w="567" w:type="dxa"/>
          </w:tcPr>
          <w:p w:rsidR="00864274" w:rsidRDefault="00864274" w:rsidP="00A76B1F">
            <w:pPr>
              <w:pStyle w:val="ab"/>
              <w:jc w:val="center"/>
              <w:rPr>
                <w:rFonts w:ascii="Times New Roman" w:hAnsi="Times New Roman"/>
              </w:rPr>
            </w:pPr>
            <w:r>
              <w:rPr>
                <w:rFonts w:ascii="Times New Roman" w:hAnsi="Times New Roman"/>
              </w:rPr>
              <w:lastRenderedPageBreak/>
              <w:t>50</w:t>
            </w:r>
          </w:p>
        </w:tc>
        <w:tc>
          <w:tcPr>
            <w:tcW w:w="1701" w:type="dxa"/>
          </w:tcPr>
          <w:p w:rsidR="00864274" w:rsidRPr="00A76B1F" w:rsidRDefault="00864274" w:rsidP="00A76B1F">
            <w:r w:rsidRPr="00A76B1F">
              <w:rPr>
                <w:sz w:val="22"/>
                <w:szCs w:val="22"/>
              </w:rPr>
              <w:t>Франция Бурбонов и Орлеанов: от революции 1830г. к новому политическому кризису.</w:t>
            </w:r>
          </w:p>
        </w:tc>
        <w:tc>
          <w:tcPr>
            <w:tcW w:w="851" w:type="dxa"/>
          </w:tcPr>
          <w:p w:rsidR="00864274" w:rsidRPr="00D56BCF" w:rsidRDefault="00864274" w:rsidP="00A76B1F">
            <w:pPr>
              <w:pStyle w:val="ab"/>
              <w:rPr>
                <w:rFonts w:ascii="Times New Roman" w:hAnsi="Times New Roman"/>
              </w:rPr>
            </w:pPr>
          </w:p>
        </w:tc>
        <w:tc>
          <w:tcPr>
            <w:tcW w:w="992" w:type="dxa"/>
          </w:tcPr>
          <w:p w:rsidR="00864274" w:rsidRPr="00D56BCF" w:rsidRDefault="00864274" w:rsidP="00A76B1F">
            <w:pPr>
              <w:pStyle w:val="ab"/>
              <w:rPr>
                <w:rFonts w:ascii="Times New Roman" w:hAnsi="Times New Roman"/>
              </w:rPr>
            </w:pPr>
          </w:p>
        </w:tc>
        <w:tc>
          <w:tcPr>
            <w:tcW w:w="992" w:type="dxa"/>
          </w:tcPr>
          <w:p w:rsidR="00864274" w:rsidRDefault="00864274" w:rsidP="00A76B1F">
            <w:pPr>
              <w:pStyle w:val="ab"/>
              <w:jc w:val="center"/>
              <w:rPr>
                <w:rFonts w:ascii="Times New Roman" w:hAnsi="Times New Roman"/>
              </w:rPr>
            </w:pPr>
            <w:r>
              <w:rPr>
                <w:rFonts w:ascii="Times New Roman" w:hAnsi="Times New Roman"/>
              </w:rPr>
              <w:t>1</w:t>
            </w:r>
          </w:p>
        </w:tc>
        <w:tc>
          <w:tcPr>
            <w:tcW w:w="2268" w:type="dxa"/>
          </w:tcPr>
          <w:p w:rsidR="00864274" w:rsidRPr="00A76B1F" w:rsidRDefault="00864274" w:rsidP="00BD5436">
            <w:pPr>
              <w:rPr>
                <w:i/>
              </w:rPr>
            </w:pPr>
            <w:r w:rsidRPr="00A76B1F">
              <w:rPr>
                <w:i/>
                <w:sz w:val="22"/>
                <w:szCs w:val="22"/>
              </w:rPr>
              <w:t>Научатся</w:t>
            </w:r>
            <w:r w:rsidRPr="00A76B1F">
              <w:rPr>
                <w:sz w:val="22"/>
                <w:szCs w:val="22"/>
              </w:rPr>
              <w:t xml:space="preserve"> определять термины: Конституционно-монархический режим, Июльская монархия, бланкизм.</w:t>
            </w:r>
          </w:p>
        </w:tc>
        <w:tc>
          <w:tcPr>
            <w:tcW w:w="3119" w:type="dxa"/>
          </w:tcPr>
          <w:p w:rsidR="00864274" w:rsidRPr="00A76B1F" w:rsidRDefault="00864274" w:rsidP="00A76B1F">
            <w:r w:rsidRPr="00A76B1F">
              <w:rPr>
                <w:b/>
                <w:i/>
                <w:sz w:val="22"/>
                <w:szCs w:val="22"/>
              </w:rPr>
              <w:t xml:space="preserve">Познавательные: </w:t>
            </w:r>
            <w:r w:rsidRPr="00A76B1F">
              <w:rPr>
                <w:sz w:val="22"/>
                <w:szCs w:val="22"/>
              </w:rPr>
              <w:t>самостоятельно выделяют и формулируют познавательную цель.</w:t>
            </w:r>
          </w:p>
          <w:p w:rsidR="00864274" w:rsidRPr="00A76B1F" w:rsidRDefault="00864274" w:rsidP="00A76B1F">
            <w:r w:rsidRPr="00A76B1F">
              <w:rPr>
                <w:b/>
                <w:i/>
                <w:sz w:val="22"/>
                <w:szCs w:val="22"/>
              </w:rPr>
              <w:t xml:space="preserve">Коммуникативные: </w:t>
            </w:r>
            <w:r w:rsidRPr="00A76B1F">
              <w:rPr>
                <w:sz w:val="22"/>
                <w:szCs w:val="22"/>
              </w:rPr>
              <w:t>формулируют собственное мнение и позицию, задают вопросы, строят понятные для партнера высказывания</w:t>
            </w:r>
            <w:r w:rsidRPr="00A76B1F">
              <w:rPr>
                <w:b/>
                <w:i/>
                <w:sz w:val="22"/>
                <w:szCs w:val="22"/>
              </w:rPr>
              <w:t xml:space="preserve"> Регулятивные:</w:t>
            </w:r>
            <w:r w:rsidRPr="00A76B1F">
              <w:rPr>
                <w:sz w:val="22"/>
                <w:szCs w:val="22"/>
              </w:rPr>
              <w:t xml:space="preserve"> ставят учебные задачи на основе соотнесения того, что уже известно и усвоено, и того, что еще неизвестно.</w:t>
            </w:r>
          </w:p>
        </w:tc>
        <w:tc>
          <w:tcPr>
            <w:tcW w:w="1701" w:type="dxa"/>
          </w:tcPr>
          <w:p w:rsidR="00864274" w:rsidRPr="00A76B1F" w:rsidRDefault="00864274" w:rsidP="00A76B1F">
            <w:r w:rsidRPr="00A76B1F">
              <w:rPr>
                <w:sz w:val="22"/>
                <w:szCs w:val="22"/>
              </w:rPr>
              <w:t>Осмысливают гуманистические традиции и</w:t>
            </w:r>
            <w:r>
              <w:rPr>
                <w:sz w:val="22"/>
                <w:szCs w:val="22"/>
              </w:rPr>
              <w:t xml:space="preserve"> ценности современного общества.</w:t>
            </w:r>
          </w:p>
          <w:p w:rsidR="00864274" w:rsidRPr="00A76B1F" w:rsidRDefault="00864274" w:rsidP="002516A4"/>
        </w:tc>
        <w:tc>
          <w:tcPr>
            <w:tcW w:w="2693" w:type="dxa"/>
          </w:tcPr>
          <w:p w:rsidR="00864274" w:rsidRPr="00A76B1F" w:rsidRDefault="00864274" w:rsidP="00A76B1F">
            <w:pPr>
              <w:pStyle w:val="ae"/>
              <w:rPr>
                <w:color w:val="000000"/>
              </w:rPr>
            </w:pPr>
            <w:r w:rsidRPr="00A76B1F">
              <w:rPr>
                <w:color w:val="000000"/>
                <w:sz w:val="22"/>
                <w:szCs w:val="22"/>
              </w:rPr>
              <w:t> </w:t>
            </w:r>
            <w:r w:rsidRPr="00A76B1F">
              <w:rPr>
                <w:bCs/>
                <w:color w:val="000000"/>
                <w:sz w:val="22"/>
                <w:szCs w:val="22"/>
              </w:rPr>
              <w:t xml:space="preserve">Франция: экономическая жизнь и политическое устройство после реставрации Бурбонов. </w:t>
            </w:r>
            <w:r w:rsidRPr="00A76B1F">
              <w:rPr>
                <w:color w:val="000000"/>
                <w:sz w:val="22"/>
                <w:szCs w:val="22"/>
              </w:rPr>
              <w:t xml:space="preserve">Революции </w:t>
            </w:r>
            <w:smartTag w:uri="urn:schemas-microsoft-com:office:smarttags" w:element="metricconverter">
              <w:smartTagPr>
                <w:attr w:name="ProductID" w:val="1830 г"/>
              </w:smartTagPr>
              <w:r w:rsidRPr="00A76B1F">
                <w:rPr>
                  <w:color w:val="000000"/>
                  <w:sz w:val="22"/>
                  <w:szCs w:val="22"/>
                </w:rPr>
                <w:t>1830 г</w:t>
              </w:r>
            </w:smartTag>
            <w:r w:rsidRPr="00A76B1F">
              <w:rPr>
                <w:color w:val="000000"/>
                <w:sz w:val="22"/>
                <w:szCs w:val="22"/>
              </w:rPr>
              <w:t xml:space="preserve">. Кризис Июльской монархии. Выступления лионских ткачей. </w:t>
            </w:r>
          </w:p>
          <w:p w:rsidR="00864274" w:rsidRPr="00A76B1F" w:rsidRDefault="00864274" w:rsidP="00A76B1F">
            <w:pPr>
              <w:pStyle w:val="ae"/>
              <w:rPr>
                <w:color w:val="000000"/>
              </w:rPr>
            </w:pPr>
          </w:p>
        </w:tc>
        <w:tc>
          <w:tcPr>
            <w:tcW w:w="992" w:type="dxa"/>
          </w:tcPr>
          <w:p w:rsidR="00864274" w:rsidRDefault="00864274" w:rsidP="00A76B1F">
            <w:pPr>
              <w:pStyle w:val="ab"/>
              <w:rPr>
                <w:rFonts w:ascii="Times New Roman" w:hAnsi="Times New Roman"/>
              </w:rPr>
            </w:pPr>
            <w:r>
              <w:rPr>
                <w:rFonts w:eastAsiaTheme="minorHAnsi"/>
              </w:rPr>
              <w:t>§</w:t>
            </w:r>
            <w:r>
              <w:rPr>
                <w:rFonts w:ascii="Times New Roman" w:hAnsi="Times New Roman"/>
              </w:rPr>
              <w:t>.14</w:t>
            </w:r>
          </w:p>
        </w:tc>
      </w:tr>
      <w:tr w:rsidR="00864274" w:rsidRPr="0067151C" w:rsidTr="00864274">
        <w:tc>
          <w:tcPr>
            <w:tcW w:w="567" w:type="dxa"/>
          </w:tcPr>
          <w:p w:rsidR="00864274" w:rsidRDefault="00864274" w:rsidP="00A76B1F">
            <w:pPr>
              <w:pStyle w:val="ab"/>
              <w:jc w:val="center"/>
              <w:rPr>
                <w:rFonts w:ascii="Times New Roman" w:hAnsi="Times New Roman"/>
              </w:rPr>
            </w:pPr>
            <w:r>
              <w:rPr>
                <w:rFonts w:ascii="Times New Roman" w:hAnsi="Times New Roman"/>
              </w:rPr>
              <w:t>51</w:t>
            </w:r>
          </w:p>
        </w:tc>
        <w:tc>
          <w:tcPr>
            <w:tcW w:w="1701" w:type="dxa"/>
          </w:tcPr>
          <w:p w:rsidR="00864274" w:rsidRDefault="00864274" w:rsidP="00A76B1F">
            <w:r w:rsidRPr="00A76B1F">
              <w:rPr>
                <w:sz w:val="22"/>
                <w:szCs w:val="22"/>
              </w:rPr>
              <w:t>Франция: революция 1848г. и Вторая империя.</w:t>
            </w:r>
          </w:p>
          <w:p w:rsidR="00864274" w:rsidRPr="00A76B1F" w:rsidRDefault="00864274" w:rsidP="00A76B1F">
            <w:pPr>
              <w:rPr>
                <w:i/>
              </w:rPr>
            </w:pPr>
            <w:r>
              <w:rPr>
                <w:i/>
                <w:sz w:val="22"/>
                <w:szCs w:val="22"/>
              </w:rPr>
              <w:t>Урок применения ИКТ.</w:t>
            </w:r>
          </w:p>
        </w:tc>
        <w:tc>
          <w:tcPr>
            <w:tcW w:w="851" w:type="dxa"/>
          </w:tcPr>
          <w:p w:rsidR="00864274" w:rsidRPr="00D56BCF" w:rsidRDefault="00864274" w:rsidP="00A76B1F">
            <w:pPr>
              <w:pStyle w:val="ab"/>
              <w:rPr>
                <w:rFonts w:ascii="Times New Roman" w:hAnsi="Times New Roman"/>
              </w:rPr>
            </w:pPr>
          </w:p>
        </w:tc>
        <w:tc>
          <w:tcPr>
            <w:tcW w:w="992" w:type="dxa"/>
          </w:tcPr>
          <w:p w:rsidR="00864274" w:rsidRPr="00D56BCF" w:rsidRDefault="00864274" w:rsidP="00A76B1F">
            <w:pPr>
              <w:pStyle w:val="ab"/>
              <w:rPr>
                <w:rFonts w:ascii="Times New Roman" w:hAnsi="Times New Roman"/>
              </w:rPr>
            </w:pPr>
          </w:p>
        </w:tc>
        <w:tc>
          <w:tcPr>
            <w:tcW w:w="992" w:type="dxa"/>
          </w:tcPr>
          <w:p w:rsidR="00864274" w:rsidRDefault="00864274" w:rsidP="00A76B1F">
            <w:pPr>
              <w:pStyle w:val="ab"/>
              <w:jc w:val="center"/>
              <w:rPr>
                <w:rFonts w:ascii="Times New Roman" w:hAnsi="Times New Roman"/>
              </w:rPr>
            </w:pPr>
            <w:r>
              <w:rPr>
                <w:rFonts w:ascii="Times New Roman" w:hAnsi="Times New Roman"/>
              </w:rPr>
              <w:t>1</w:t>
            </w:r>
          </w:p>
        </w:tc>
        <w:tc>
          <w:tcPr>
            <w:tcW w:w="2268" w:type="dxa"/>
          </w:tcPr>
          <w:p w:rsidR="00864274" w:rsidRPr="004142DC" w:rsidRDefault="00864274" w:rsidP="004142DC">
            <w:pPr>
              <w:rPr>
                <w:b/>
                <w:u w:val="single"/>
              </w:rPr>
            </w:pPr>
            <w:r w:rsidRPr="004142DC">
              <w:rPr>
                <w:i/>
                <w:sz w:val="22"/>
                <w:szCs w:val="22"/>
              </w:rPr>
              <w:t xml:space="preserve">Научатся </w:t>
            </w:r>
            <w:r w:rsidRPr="004142DC">
              <w:rPr>
                <w:sz w:val="22"/>
                <w:szCs w:val="22"/>
              </w:rPr>
              <w:t>определять термины: Вторая республика, Вторая империя, авторитарный режим</w:t>
            </w:r>
            <w:r>
              <w:rPr>
                <w:sz w:val="22"/>
                <w:szCs w:val="22"/>
              </w:rPr>
              <w:t>.</w:t>
            </w:r>
            <w:r w:rsidRPr="004142DC">
              <w:rPr>
                <w:b/>
                <w:sz w:val="22"/>
                <w:szCs w:val="22"/>
                <w:u w:val="single"/>
              </w:rPr>
              <w:t xml:space="preserve"> </w:t>
            </w:r>
          </w:p>
          <w:p w:rsidR="00864274" w:rsidRPr="004142DC" w:rsidRDefault="00864274" w:rsidP="00BD5436">
            <w:pPr>
              <w:rPr>
                <w:i/>
              </w:rPr>
            </w:pPr>
          </w:p>
        </w:tc>
        <w:tc>
          <w:tcPr>
            <w:tcW w:w="3119" w:type="dxa"/>
          </w:tcPr>
          <w:p w:rsidR="00864274" w:rsidRPr="006A44B5" w:rsidRDefault="00864274" w:rsidP="006A44B5">
            <w:r w:rsidRPr="006A44B5">
              <w:rPr>
                <w:b/>
                <w:i/>
                <w:sz w:val="22"/>
                <w:szCs w:val="22"/>
              </w:rPr>
              <w:t xml:space="preserve">Познавательные: </w:t>
            </w:r>
            <w:r w:rsidRPr="006A44B5">
              <w:rPr>
                <w:sz w:val="22"/>
                <w:szCs w:val="22"/>
              </w:rPr>
              <w:t>самостоятельно выделяют и формулируют познавательную цель, используют общие приемы решения задач.</w:t>
            </w:r>
          </w:p>
          <w:p w:rsidR="00864274" w:rsidRPr="006A44B5" w:rsidRDefault="00864274" w:rsidP="006A44B5">
            <w:r w:rsidRPr="006A44B5">
              <w:rPr>
                <w:b/>
                <w:i/>
                <w:sz w:val="22"/>
                <w:szCs w:val="22"/>
              </w:rPr>
              <w:t xml:space="preserve">Коммуникативные: </w:t>
            </w:r>
            <w:r w:rsidRPr="006A44B5">
              <w:rPr>
                <w:sz w:val="22"/>
                <w:szCs w:val="22"/>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864274" w:rsidRPr="006A44B5" w:rsidRDefault="00864274" w:rsidP="00A76B1F">
            <w:r w:rsidRPr="006A44B5">
              <w:rPr>
                <w:b/>
                <w:i/>
                <w:sz w:val="22"/>
                <w:szCs w:val="22"/>
              </w:rPr>
              <w:t xml:space="preserve"> Регулятивные:</w:t>
            </w:r>
            <w:r w:rsidRPr="006A44B5">
              <w:rPr>
                <w:sz w:val="22"/>
                <w:szCs w:val="22"/>
              </w:rPr>
              <w:t xml:space="preserve"> ставят учебную задачу, определяют последовательность промежуточных целей с учетом конечного результата, </w:t>
            </w:r>
            <w:r w:rsidRPr="006A44B5">
              <w:rPr>
                <w:sz w:val="22"/>
                <w:szCs w:val="22"/>
              </w:rPr>
              <w:lastRenderedPageBreak/>
              <w:t>составляют план и алгоритм действий.</w:t>
            </w:r>
          </w:p>
        </w:tc>
        <w:tc>
          <w:tcPr>
            <w:tcW w:w="1701" w:type="dxa"/>
          </w:tcPr>
          <w:p w:rsidR="00864274" w:rsidRPr="006A44B5" w:rsidRDefault="00864274" w:rsidP="006A44B5">
            <w:r w:rsidRPr="006A44B5">
              <w:rPr>
                <w:sz w:val="22"/>
                <w:szCs w:val="22"/>
              </w:rPr>
              <w:lastRenderedPageBreak/>
              <w:t>Проявляют устойчивый учебно-познавательный интерес к новым общим способам решения задач</w:t>
            </w:r>
            <w:r>
              <w:rPr>
                <w:sz w:val="22"/>
                <w:szCs w:val="22"/>
              </w:rPr>
              <w:t>.</w:t>
            </w:r>
          </w:p>
          <w:p w:rsidR="00864274" w:rsidRPr="006A44B5" w:rsidRDefault="00864274" w:rsidP="00A76B1F"/>
        </w:tc>
        <w:tc>
          <w:tcPr>
            <w:tcW w:w="2693" w:type="dxa"/>
          </w:tcPr>
          <w:p w:rsidR="00864274" w:rsidRPr="00457FC8" w:rsidRDefault="00864274" w:rsidP="00A76B1F">
            <w:pPr>
              <w:pStyle w:val="ae"/>
              <w:rPr>
                <w:color w:val="000000"/>
              </w:rPr>
            </w:pPr>
            <w:r w:rsidRPr="00A76B1F">
              <w:rPr>
                <w:color w:val="000000"/>
                <w:sz w:val="22"/>
                <w:szCs w:val="22"/>
              </w:rPr>
              <w:t xml:space="preserve">Революция </w:t>
            </w:r>
            <w:smartTag w:uri="urn:schemas-microsoft-com:office:smarttags" w:element="metricconverter">
              <w:smartTagPr>
                <w:attr w:name="ProductID" w:val="1848 г"/>
              </w:smartTagPr>
              <w:r w:rsidRPr="00A76B1F">
                <w:rPr>
                  <w:color w:val="000000"/>
                  <w:sz w:val="22"/>
                  <w:szCs w:val="22"/>
                </w:rPr>
                <w:t>1848 г</w:t>
              </w:r>
            </w:smartTag>
            <w:r w:rsidRPr="00A76B1F">
              <w:rPr>
                <w:color w:val="000000"/>
                <w:sz w:val="22"/>
                <w:szCs w:val="22"/>
              </w:rPr>
              <w:t>.</w:t>
            </w:r>
            <w:r>
              <w:rPr>
                <w:color w:val="000000"/>
                <w:sz w:val="22"/>
                <w:szCs w:val="22"/>
              </w:rPr>
              <w:t xml:space="preserve"> во Франции: причины, движущие силы, итог.  Выборы в Учредительное собрание. Принятие Конституции 1848 года и установление республики. Установление Второй империи . Луи Наполеон </w:t>
            </w:r>
            <w:r>
              <w:rPr>
                <w:color w:val="000000"/>
                <w:sz w:val="22"/>
                <w:szCs w:val="22"/>
                <w:lang w:val="en-US"/>
              </w:rPr>
              <w:t>III</w:t>
            </w:r>
            <w:r>
              <w:rPr>
                <w:color w:val="000000"/>
                <w:sz w:val="22"/>
                <w:szCs w:val="22"/>
              </w:rPr>
              <w:t>. Внешняя политика Франции в период Второй республики и Второй империи.</w:t>
            </w:r>
          </w:p>
        </w:tc>
        <w:tc>
          <w:tcPr>
            <w:tcW w:w="992" w:type="dxa"/>
          </w:tcPr>
          <w:p w:rsidR="00864274" w:rsidRDefault="00864274" w:rsidP="00A76B1F">
            <w:pPr>
              <w:pStyle w:val="ab"/>
              <w:rPr>
                <w:rFonts w:ascii="Times New Roman" w:hAnsi="Times New Roman"/>
              </w:rPr>
            </w:pPr>
            <w:r>
              <w:rPr>
                <w:rFonts w:eastAsiaTheme="minorHAnsi"/>
              </w:rPr>
              <w:t>§</w:t>
            </w:r>
            <w:r>
              <w:rPr>
                <w:rFonts w:ascii="Times New Roman" w:hAnsi="Times New Roman"/>
              </w:rPr>
              <w:t>.15</w:t>
            </w:r>
          </w:p>
        </w:tc>
      </w:tr>
      <w:tr w:rsidR="00864274" w:rsidRPr="0067151C" w:rsidTr="00864274">
        <w:tc>
          <w:tcPr>
            <w:tcW w:w="567" w:type="dxa"/>
          </w:tcPr>
          <w:p w:rsidR="00864274" w:rsidRDefault="00864274" w:rsidP="00A76B1F">
            <w:pPr>
              <w:pStyle w:val="ab"/>
              <w:jc w:val="center"/>
              <w:rPr>
                <w:rFonts w:ascii="Times New Roman" w:hAnsi="Times New Roman"/>
              </w:rPr>
            </w:pPr>
            <w:r>
              <w:rPr>
                <w:rFonts w:ascii="Times New Roman" w:hAnsi="Times New Roman"/>
              </w:rPr>
              <w:lastRenderedPageBreak/>
              <w:t>52</w:t>
            </w:r>
          </w:p>
        </w:tc>
        <w:tc>
          <w:tcPr>
            <w:tcW w:w="1701" w:type="dxa"/>
          </w:tcPr>
          <w:p w:rsidR="00864274" w:rsidRDefault="00864274" w:rsidP="00A76B1F">
            <w:r>
              <w:rPr>
                <w:sz w:val="22"/>
                <w:szCs w:val="22"/>
              </w:rPr>
              <w:t>Германия: на пути к единству.</w:t>
            </w:r>
          </w:p>
          <w:p w:rsidR="00864274" w:rsidRPr="00457FC8" w:rsidRDefault="00864274" w:rsidP="00A76B1F">
            <w:pPr>
              <w:rPr>
                <w:i/>
              </w:rPr>
            </w:pPr>
            <w:r>
              <w:rPr>
                <w:i/>
                <w:sz w:val="22"/>
                <w:szCs w:val="22"/>
              </w:rPr>
              <w:t>Урок самостоятельной работы.</w:t>
            </w:r>
          </w:p>
        </w:tc>
        <w:tc>
          <w:tcPr>
            <w:tcW w:w="851" w:type="dxa"/>
          </w:tcPr>
          <w:p w:rsidR="00864274" w:rsidRPr="00D56BCF" w:rsidRDefault="00864274" w:rsidP="00A76B1F">
            <w:pPr>
              <w:pStyle w:val="ab"/>
              <w:rPr>
                <w:rFonts w:ascii="Times New Roman" w:hAnsi="Times New Roman"/>
              </w:rPr>
            </w:pPr>
          </w:p>
        </w:tc>
        <w:tc>
          <w:tcPr>
            <w:tcW w:w="992" w:type="dxa"/>
          </w:tcPr>
          <w:p w:rsidR="00864274" w:rsidRPr="00D56BCF" w:rsidRDefault="00864274" w:rsidP="00A76B1F">
            <w:pPr>
              <w:pStyle w:val="ab"/>
              <w:rPr>
                <w:rFonts w:ascii="Times New Roman" w:hAnsi="Times New Roman"/>
              </w:rPr>
            </w:pPr>
          </w:p>
        </w:tc>
        <w:tc>
          <w:tcPr>
            <w:tcW w:w="992" w:type="dxa"/>
          </w:tcPr>
          <w:p w:rsidR="00864274" w:rsidRDefault="00864274" w:rsidP="00A76B1F">
            <w:pPr>
              <w:pStyle w:val="ab"/>
              <w:jc w:val="center"/>
              <w:rPr>
                <w:rFonts w:ascii="Times New Roman" w:hAnsi="Times New Roman"/>
              </w:rPr>
            </w:pPr>
            <w:r>
              <w:rPr>
                <w:rFonts w:ascii="Times New Roman" w:hAnsi="Times New Roman"/>
              </w:rPr>
              <w:t>1</w:t>
            </w:r>
          </w:p>
        </w:tc>
        <w:tc>
          <w:tcPr>
            <w:tcW w:w="2268" w:type="dxa"/>
          </w:tcPr>
          <w:p w:rsidR="00864274" w:rsidRPr="00457FC8" w:rsidRDefault="00864274" w:rsidP="004142DC">
            <w:r>
              <w:rPr>
                <w:i/>
                <w:sz w:val="22"/>
                <w:szCs w:val="22"/>
              </w:rPr>
              <w:t xml:space="preserve">Научатся </w:t>
            </w:r>
            <w:r>
              <w:rPr>
                <w:sz w:val="22"/>
                <w:szCs w:val="22"/>
              </w:rPr>
              <w:t>анализировать ситуацию в Европе и её влияние на политическую обстановку в Германии.</w:t>
            </w:r>
          </w:p>
        </w:tc>
        <w:tc>
          <w:tcPr>
            <w:tcW w:w="3119" w:type="dxa"/>
          </w:tcPr>
          <w:p w:rsidR="00864274" w:rsidRPr="00457FC8" w:rsidRDefault="00864274" w:rsidP="00457FC8">
            <w:r w:rsidRPr="00457FC8">
              <w:rPr>
                <w:b/>
                <w:i/>
                <w:sz w:val="22"/>
                <w:szCs w:val="22"/>
              </w:rPr>
              <w:t xml:space="preserve">Познавательные: </w:t>
            </w:r>
            <w:r w:rsidRPr="00457FC8">
              <w:rPr>
                <w:sz w:val="22"/>
                <w:szCs w:val="22"/>
              </w:rPr>
              <w:t>самостоятельно создают алгоритмы деятельности при решении проблем различного характера</w:t>
            </w:r>
          </w:p>
          <w:p w:rsidR="00864274" w:rsidRPr="00457FC8" w:rsidRDefault="00864274" w:rsidP="00457FC8">
            <w:pPr>
              <w:rPr>
                <w:b/>
                <w:i/>
              </w:rPr>
            </w:pPr>
            <w:r w:rsidRPr="00457FC8">
              <w:rPr>
                <w:b/>
                <w:i/>
                <w:sz w:val="22"/>
                <w:szCs w:val="22"/>
              </w:rPr>
              <w:t xml:space="preserve">Коммуникативные: </w:t>
            </w:r>
            <w:r w:rsidRPr="00457FC8">
              <w:rPr>
                <w:sz w:val="22"/>
                <w:szCs w:val="22"/>
              </w:rPr>
              <w:t>учитывают разные мнения и стремятся к координации различных позиций в сотрудничестве, формулируют собственное мнение и позицию</w:t>
            </w:r>
            <w:r w:rsidRPr="00457FC8">
              <w:rPr>
                <w:b/>
                <w:i/>
                <w:sz w:val="22"/>
                <w:szCs w:val="22"/>
              </w:rPr>
              <w:t xml:space="preserve"> </w:t>
            </w:r>
          </w:p>
          <w:p w:rsidR="00864274" w:rsidRPr="00457FC8" w:rsidRDefault="00864274" w:rsidP="00457FC8">
            <w:pPr>
              <w:rPr>
                <w:b/>
                <w:i/>
              </w:rPr>
            </w:pPr>
            <w:r w:rsidRPr="00457FC8">
              <w:rPr>
                <w:b/>
                <w:i/>
                <w:sz w:val="22"/>
                <w:szCs w:val="22"/>
              </w:rPr>
              <w:t xml:space="preserve">Регулятивные: </w:t>
            </w:r>
            <w:r w:rsidRPr="00457FC8">
              <w:rPr>
                <w:sz w:val="22"/>
                <w:szCs w:val="22"/>
              </w:rPr>
              <w:t>учитывают установленные правила в планировании и контроле способа решения, осуществляют пошаговый контроль</w:t>
            </w:r>
            <w:r>
              <w:rPr>
                <w:sz w:val="22"/>
                <w:szCs w:val="22"/>
              </w:rPr>
              <w:t>.</w:t>
            </w:r>
          </w:p>
        </w:tc>
        <w:tc>
          <w:tcPr>
            <w:tcW w:w="1701" w:type="dxa"/>
          </w:tcPr>
          <w:p w:rsidR="00864274" w:rsidRPr="00457FC8" w:rsidRDefault="00864274" w:rsidP="006A44B5">
            <w:r w:rsidRPr="00457FC8">
              <w:rPr>
                <w:sz w:val="22"/>
                <w:szCs w:val="22"/>
              </w:rPr>
              <w:t>Выражают адекватное понимание причин успеха/неуспеха учебной деятельности</w:t>
            </w:r>
            <w:r>
              <w:rPr>
                <w:sz w:val="22"/>
                <w:szCs w:val="22"/>
              </w:rPr>
              <w:t>.</w:t>
            </w:r>
          </w:p>
        </w:tc>
        <w:tc>
          <w:tcPr>
            <w:tcW w:w="2693" w:type="dxa"/>
          </w:tcPr>
          <w:p w:rsidR="00864274" w:rsidRPr="00457FC8" w:rsidRDefault="00864274" w:rsidP="00E007A2">
            <w:pPr>
              <w:pStyle w:val="ae"/>
              <w:rPr>
                <w:color w:val="000000"/>
              </w:rPr>
            </w:pPr>
            <w:r w:rsidRPr="00457FC8">
              <w:rPr>
                <w:color w:val="000000"/>
                <w:sz w:val="22"/>
                <w:szCs w:val="22"/>
              </w:rPr>
              <w:t>Вильгельм </w:t>
            </w:r>
            <w:r w:rsidRPr="00457FC8">
              <w:rPr>
                <w:color w:val="000000"/>
                <w:sz w:val="22"/>
                <w:szCs w:val="22"/>
                <w:lang w:val="en-US"/>
              </w:rPr>
              <w:t>I</w:t>
            </w:r>
            <w:r w:rsidRPr="00457FC8">
              <w:rPr>
                <w:color w:val="000000"/>
                <w:sz w:val="22"/>
                <w:szCs w:val="22"/>
              </w:rPr>
              <w:t xml:space="preserve"> и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w:t>
            </w:r>
          </w:p>
          <w:p w:rsidR="00864274" w:rsidRPr="00457FC8" w:rsidRDefault="00864274" w:rsidP="00E007A2">
            <w:pPr>
              <w:pStyle w:val="ae"/>
              <w:rPr>
                <w:color w:val="000000"/>
              </w:rPr>
            </w:pPr>
          </w:p>
        </w:tc>
        <w:tc>
          <w:tcPr>
            <w:tcW w:w="992" w:type="dxa"/>
          </w:tcPr>
          <w:p w:rsidR="00864274" w:rsidRDefault="00864274" w:rsidP="00A76B1F">
            <w:pPr>
              <w:pStyle w:val="ab"/>
              <w:rPr>
                <w:rFonts w:ascii="Times New Roman" w:hAnsi="Times New Roman"/>
              </w:rPr>
            </w:pPr>
            <w:r>
              <w:rPr>
                <w:rFonts w:eastAsiaTheme="minorHAnsi"/>
              </w:rPr>
              <w:t>§</w:t>
            </w:r>
            <w:r>
              <w:rPr>
                <w:rFonts w:ascii="Times New Roman" w:hAnsi="Times New Roman"/>
              </w:rPr>
              <w:t>.16</w:t>
            </w:r>
          </w:p>
        </w:tc>
      </w:tr>
      <w:tr w:rsidR="00864274" w:rsidRPr="0067151C" w:rsidTr="00864274">
        <w:tc>
          <w:tcPr>
            <w:tcW w:w="567" w:type="dxa"/>
          </w:tcPr>
          <w:p w:rsidR="00864274" w:rsidRDefault="00864274" w:rsidP="00A76B1F">
            <w:pPr>
              <w:pStyle w:val="ab"/>
              <w:jc w:val="center"/>
              <w:rPr>
                <w:rFonts w:ascii="Times New Roman" w:hAnsi="Times New Roman"/>
              </w:rPr>
            </w:pPr>
            <w:r>
              <w:rPr>
                <w:rFonts w:ascii="Times New Roman" w:hAnsi="Times New Roman"/>
              </w:rPr>
              <w:t>53</w:t>
            </w:r>
          </w:p>
        </w:tc>
        <w:tc>
          <w:tcPr>
            <w:tcW w:w="1701" w:type="dxa"/>
          </w:tcPr>
          <w:p w:rsidR="00864274" w:rsidRDefault="00864274" w:rsidP="00A76B1F">
            <w:r w:rsidRPr="00E007A2">
              <w:rPr>
                <w:sz w:val="22"/>
                <w:szCs w:val="22"/>
              </w:rPr>
              <w:t>«Нужна ли нам единая и неделимая Италия?»</w:t>
            </w:r>
          </w:p>
          <w:p w:rsidR="00864274" w:rsidRPr="00E007A2" w:rsidRDefault="00864274" w:rsidP="00A76B1F">
            <w:pPr>
              <w:rPr>
                <w:i/>
              </w:rPr>
            </w:pPr>
            <w:r>
              <w:rPr>
                <w:i/>
                <w:sz w:val="22"/>
                <w:szCs w:val="22"/>
              </w:rPr>
              <w:t>Урок самостоятельной работы.</w:t>
            </w:r>
          </w:p>
        </w:tc>
        <w:tc>
          <w:tcPr>
            <w:tcW w:w="851" w:type="dxa"/>
          </w:tcPr>
          <w:p w:rsidR="00864274" w:rsidRPr="00D56BCF" w:rsidRDefault="00864274" w:rsidP="00A76B1F">
            <w:pPr>
              <w:pStyle w:val="ab"/>
              <w:rPr>
                <w:rFonts w:ascii="Times New Roman" w:hAnsi="Times New Roman"/>
              </w:rPr>
            </w:pPr>
          </w:p>
        </w:tc>
        <w:tc>
          <w:tcPr>
            <w:tcW w:w="992" w:type="dxa"/>
          </w:tcPr>
          <w:p w:rsidR="00864274" w:rsidRPr="00D56BCF" w:rsidRDefault="00864274" w:rsidP="00A76B1F">
            <w:pPr>
              <w:pStyle w:val="ab"/>
              <w:rPr>
                <w:rFonts w:ascii="Times New Roman" w:hAnsi="Times New Roman"/>
              </w:rPr>
            </w:pPr>
          </w:p>
        </w:tc>
        <w:tc>
          <w:tcPr>
            <w:tcW w:w="992" w:type="dxa"/>
          </w:tcPr>
          <w:p w:rsidR="00864274" w:rsidRDefault="00864274" w:rsidP="00A76B1F">
            <w:pPr>
              <w:pStyle w:val="ab"/>
              <w:jc w:val="center"/>
              <w:rPr>
                <w:rFonts w:ascii="Times New Roman" w:hAnsi="Times New Roman"/>
              </w:rPr>
            </w:pPr>
            <w:r>
              <w:rPr>
                <w:rFonts w:ascii="Times New Roman" w:hAnsi="Times New Roman"/>
              </w:rPr>
              <w:t>1</w:t>
            </w:r>
          </w:p>
        </w:tc>
        <w:tc>
          <w:tcPr>
            <w:tcW w:w="2268" w:type="dxa"/>
          </w:tcPr>
          <w:p w:rsidR="00864274" w:rsidRPr="00C224E8" w:rsidRDefault="00864274" w:rsidP="004142DC">
            <w:r w:rsidRPr="00C224E8">
              <w:rPr>
                <w:i/>
                <w:sz w:val="22"/>
                <w:szCs w:val="22"/>
              </w:rPr>
              <w:t xml:space="preserve">Научатся </w:t>
            </w:r>
            <w:r w:rsidRPr="00C224E8">
              <w:rPr>
                <w:sz w:val="22"/>
                <w:szCs w:val="22"/>
              </w:rPr>
              <w:t xml:space="preserve">объяснять причины раздробленности Италии; </w:t>
            </w:r>
            <w:r>
              <w:rPr>
                <w:sz w:val="22"/>
                <w:szCs w:val="22"/>
              </w:rPr>
              <w:t>оценивать поступки национальных лидеров Италии; выделять факторы, обеспечившие национальное объединение Италии.</w:t>
            </w:r>
          </w:p>
        </w:tc>
        <w:tc>
          <w:tcPr>
            <w:tcW w:w="3119" w:type="dxa"/>
          </w:tcPr>
          <w:p w:rsidR="00864274" w:rsidRPr="00457FC8" w:rsidRDefault="00864274" w:rsidP="00A53B14">
            <w:r w:rsidRPr="00457FC8">
              <w:rPr>
                <w:b/>
                <w:i/>
                <w:sz w:val="22"/>
                <w:szCs w:val="22"/>
              </w:rPr>
              <w:t xml:space="preserve">Познавательные: </w:t>
            </w:r>
            <w:r w:rsidRPr="00457FC8">
              <w:rPr>
                <w:sz w:val="22"/>
                <w:szCs w:val="22"/>
              </w:rPr>
              <w:t>самостоятельно создают алгоритмы деятельности при решении проблем различного характера</w:t>
            </w:r>
          </w:p>
          <w:p w:rsidR="00864274" w:rsidRPr="00457FC8" w:rsidRDefault="00864274" w:rsidP="00A53B14">
            <w:pPr>
              <w:rPr>
                <w:b/>
                <w:i/>
              </w:rPr>
            </w:pPr>
            <w:r w:rsidRPr="00457FC8">
              <w:rPr>
                <w:b/>
                <w:i/>
                <w:sz w:val="22"/>
                <w:szCs w:val="22"/>
              </w:rPr>
              <w:t xml:space="preserve">Коммуникативные: </w:t>
            </w:r>
            <w:r w:rsidRPr="00457FC8">
              <w:rPr>
                <w:sz w:val="22"/>
                <w:szCs w:val="22"/>
              </w:rPr>
              <w:t>учитывают разные мнения и стремятся к координации различных позиций в сотрудничестве, формулируют собственное мнение и позицию</w:t>
            </w:r>
            <w:r w:rsidRPr="00457FC8">
              <w:rPr>
                <w:b/>
                <w:i/>
                <w:sz w:val="22"/>
                <w:szCs w:val="22"/>
              </w:rPr>
              <w:t xml:space="preserve"> </w:t>
            </w:r>
          </w:p>
          <w:p w:rsidR="00864274" w:rsidRPr="00457FC8" w:rsidRDefault="00864274" w:rsidP="00A53B14">
            <w:pPr>
              <w:rPr>
                <w:b/>
                <w:i/>
              </w:rPr>
            </w:pPr>
            <w:r w:rsidRPr="00457FC8">
              <w:rPr>
                <w:b/>
                <w:i/>
                <w:sz w:val="22"/>
                <w:szCs w:val="22"/>
              </w:rPr>
              <w:t xml:space="preserve">Регулятивные: </w:t>
            </w:r>
            <w:r w:rsidRPr="00457FC8">
              <w:rPr>
                <w:sz w:val="22"/>
                <w:szCs w:val="22"/>
              </w:rPr>
              <w:t>учитывают установленные правила в планировании и контроле способа решения, осуществляют пошаговый контроль</w:t>
            </w:r>
            <w:r>
              <w:rPr>
                <w:sz w:val="22"/>
                <w:szCs w:val="22"/>
              </w:rPr>
              <w:t>.</w:t>
            </w:r>
          </w:p>
        </w:tc>
        <w:tc>
          <w:tcPr>
            <w:tcW w:w="1701" w:type="dxa"/>
          </w:tcPr>
          <w:p w:rsidR="00864274" w:rsidRPr="00457FC8" w:rsidRDefault="00864274" w:rsidP="00A53B14">
            <w:r w:rsidRPr="00457FC8">
              <w:rPr>
                <w:sz w:val="22"/>
                <w:szCs w:val="22"/>
              </w:rPr>
              <w:t>Выражают адекватное понимание причин успеха/неуспеха учебной деятельности</w:t>
            </w:r>
            <w:r>
              <w:rPr>
                <w:sz w:val="22"/>
                <w:szCs w:val="22"/>
              </w:rPr>
              <w:t>.</w:t>
            </w:r>
          </w:p>
        </w:tc>
        <w:tc>
          <w:tcPr>
            <w:tcW w:w="2693" w:type="dxa"/>
          </w:tcPr>
          <w:p w:rsidR="00864274" w:rsidRPr="00C224E8" w:rsidRDefault="00864274" w:rsidP="00C224E8">
            <w:pPr>
              <w:pStyle w:val="ae"/>
              <w:rPr>
                <w:color w:val="000000"/>
              </w:rPr>
            </w:pPr>
            <w:r>
              <w:rPr>
                <w:color w:val="000000"/>
                <w:sz w:val="22"/>
                <w:szCs w:val="22"/>
              </w:rPr>
              <w:t> </w:t>
            </w:r>
            <w:r w:rsidRPr="00C224E8">
              <w:rPr>
                <w:bCs/>
                <w:color w:val="000000"/>
                <w:sz w:val="22"/>
                <w:szCs w:val="22"/>
              </w:rPr>
              <w:t xml:space="preserve">Борьба за независимость и национальное объединение Италии. </w:t>
            </w:r>
            <w:r w:rsidRPr="00C224E8">
              <w:rPr>
                <w:color w:val="000000"/>
                <w:sz w:val="22"/>
                <w:szCs w:val="22"/>
              </w:rPr>
              <w:t>Камилло Кавур. Революционная деятельность Джузеп</w:t>
            </w:r>
            <w:r>
              <w:rPr>
                <w:color w:val="000000"/>
                <w:sz w:val="22"/>
                <w:szCs w:val="22"/>
              </w:rPr>
              <w:t>пе Гарибальди. Джузеппе Мадзини</w:t>
            </w:r>
            <w:r w:rsidRPr="00C224E8">
              <w:rPr>
                <w:color w:val="000000"/>
                <w:sz w:val="22"/>
                <w:szCs w:val="22"/>
              </w:rPr>
              <w:t>. Национальное объединение Италии.</w:t>
            </w:r>
          </w:p>
          <w:p w:rsidR="00864274" w:rsidRPr="00C224E8" w:rsidRDefault="00864274" w:rsidP="00C224E8">
            <w:pPr>
              <w:pStyle w:val="ae"/>
              <w:rPr>
                <w:color w:val="000000"/>
              </w:rPr>
            </w:pPr>
          </w:p>
        </w:tc>
        <w:tc>
          <w:tcPr>
            <w:tcW w:w="992" w:type="dxa"/>
          </w:tcPr>
          <w:p w:rsidR="00864274" w:rsidRDefault="00864274" w:rsidP="00A76B1F">
            <w:pPr>
              <w:pStyle w:val="ab"/>
              <w:rPr>
                <w:rFonts w:ascii="Times New Roman" w:hAnsi="Times New Roman"/>
              </w:rPr>
            </w:pPr>
            <w:r>
              <w:rPr>
                <w:rFonts w:eastAsiaTheme="minorHAnsi"/>
              </w:rPr>
              <w:t>§</w:t>
            </w:r>
            <w:r>
              <w:rPr>
                <w:rFonts w:ascii="Times New Roman" w:hAnsi="Times New Roman"/>
              </w:rPr>
              <w:t>.17; составить развёрнутый план.</w:t>
            </w:r>
          </w:p>
        </w:tc>
      </w:tr>
      <w:tr w:rsidR="00864274" w:rsidRPr="0067151C" w:rsidTr="00864274">
        <w:tc>
          <w:tcPr>
            <w:tcW w:w="567" w:type="dxa"/>
          </w:tcPr>
          <w:p w:rsidR="00864274" w:rsidRDefault="00864274" w:rsidP="00A76B1F">
            <w:pPr>
              <w:pStyle w:val="ab"/>
              <w:jc w:val="center"/>
              <w:rPr>
                <w:rFonts w:ascii="Times New Roman" w:hAnsi="Times New Roman"/>
              </w:rPr>
            </w:pPr>
            <w:r>
              <w:rPr>
                <w:rFonts w:ascii="Times New Roman" w:hAnsi="Times New Roman"/>
              </w:rPr>
              <w:t>54</w:t>
            </w:r>
          </w:p>
        </w:tc>
        <w:tc>
          <w:tcPr>
            <w:tcW w:w="1701" w:type="dxa"/>
          </w:tcPr>
          <w:p w:rsidR="00864274" w:rsidRPr="00C224E8" w:rsidRDefault="00864274" w:rsidP="00A53B14">
            <w:r w:rsidRPr="00C224E8">
              <w:rPr>
                <w:sz w:val="22"/>
                <w:szCs w:val="22"/>
              </w:rPr>
              <w:t xml:space="preserve">Война, изменившая </w:t>
            </w:r>
            <w:r w:rsidRPr="00C224E8">
              <w:rPr>
                <w:sz w:val="22"/>
                <w:szCs w:val="22"/>
              </w:rPr>
              <w:lastRenderedPageBreak/>
              <w:t>карту Европы. Парижская коммуна.</w:t>
            </w:r>
          </w:p>
        </w:tc>
        <w:tc>
          <w:tcPr>
            <w:tcW w:w="851" w:type="dxa"/>
          </w:tcPr>
          <w:p w:rsidR="00864274" w:rsidRPr="00D56BCF" w:rsidRDefault="00864274" w:rsidP="00A76B1F">
            <w:pPr>
              <w:pStyle w:val="ab"/>
              <w:rPr>
                <w:rFonts w:ascii="Times New Roman" w:hAnsi="Times New Roman"/>
              </w:rPr>
            </w:pPr>
          </w:p>
        </w:tc>
        <w:tc>
          <w:tcPr>
            <w:tcW w:w="992" w:type="dxa"/>
          </w:tcPr>
          <w:p w:rsidR="00864274" w:rsidRPr="00D56BCF" w:rsidRDefault="00864274" w:rsidP="00A76B1F">
            <w:pPr>
              <w:pStyle w:val="ab"/>
              <w:rPr>
                <w:rFonts w:ascii="Times New Roman" w:hAnsi="Times New Roman"/>
              </w:rPr>
            </w:pPr>
          </w:p>
        </w:tc>
        <w:tc>
          <w:tcPr>
            <w:tcW w:w="992" w:type="dxa"/>
          </w:tcPr>
          <w:p w:rsidR="00864274" w:rsidRDefault="00864274" w:rsidP="00A76B1F">
            <w:pPr>
              <w:pStyle w:val="ab"/>
              <w:jc w:val="center"/>
              <w:rPr>
                <w:rFonts w:ascii="Times New Roman" w:hAnsi="Times New Roman"/>
              </w:rPr>
            </w:pPr>
            <w:r>
              <w:rPr>
                <w:rFonts w:ascii="Times New Roman" w:hAnsi="Times New Roman"/>
              </w:rPr>
              <w:t>1</w:t>
            </w:r>
          </w:p>
        </w:tc>
        <w:tc>
          <w:tcPr>
            <w:tcW w:w="2268" w:type="dxa"/>
          </w:tcPr>
          <w:p w:rsidR="00864274" w:rsidRPr="00C224E8" w:rsidRDefault="00864274" w:rsidP="004142DC">
            <w:pPr>
              <w:rPr>
                <w:b/>
                <w:u w:val="single"/>
              </w:rPr>
            </w:pPr>
            <w:r w:rsidRPr="00C224E8">
              <w:rPr>
                <w:i/>
                <w:sz w:val="22"/>
                <w:szCs w:val="22"/>
              </w:rPr>
              <w:t xml:space="preserve">Научатся </w:t>
            </w:r>
            <w:r w:rsidRPr="00C224E8">
              <w:rPr>
                <w:sz w:val="22"/>
                <w:szCs w:val="22"/>
              </w:rPr>
              <w:t xml:space="preserve">определять термины: </w:t>
            </w:r>
            <w:r w:rsidRPr="00C224E8">
              <w:rPr>
                <w:sz w:val="22"/>
                <w:szCs w:val="22"/>
              </w:rPr>
              <w:lastRenderedPageBreak/>
              <w:t>Мобилизация, оппозиция,  Парижская коммуна, реванш, реваншизм</w:t>
            </w:r>
            <w:r w:rsidRPr="00C224E8">
              <w:rPr>
                <w:b/>
                <w:sz w:val="22"/>
                <w:szCs w:val="22"/>
                <w:u w:val="single"/>
              </w:rPr>
              <w:t>.</w:t>
            </w:r>
          </w:p>
        </w:tc>
        <w:tc>
          <w:tcPr>
            <w:tcW w:w="3119" w:type="dxa"/>
          </w:tcPr>
          <w:p w:rsidR="00864274" w:rsidRPr="00C224E8" w:rsidRDefault="00864274" w:rsidP="00C224E8">
            <w:r w:rsidRPr="00C224E8">
              <w:rPr>
                <w:b/>
                <w:i/>
                <w:sz w:val="22"/>
                <w:szCs w:val="22"/>
              </w:rPr>
              <w:lastRenderedPageBreak/>
              <w:t xml:space="preserve">Познавательные: </w:t>
            </w:r>
            <w:r w:rsidRPr="00C224E8">
              <w:rPr>
                <w:sz w:val="22"/>
                <w:szCs w:val="22"/>
              </w:rPr>
              <w:t xml:space="preserve">ставят и формулируют проблему </w:t>
            </w:r>
            <w:r w:rsidRPr="00C224E8">
              <w:rPr>
                <w:sz w:val="22"/>
                <w:szCs w:val="22"/>
              </w:rPr>
              <w:lastRenderedPageBreak/>
              <w:t>урока, самостоятельно создают алгоритм деятельности при решении проблемы.</w:t>
            </w:r>
          </w:p>
          <w:p w:rsidR="00864274" w:rsidRPr="00C224E8" w:rsidRDefault="00864274" w:rsidP="00C224E8">
            <w:r w:rsidRPr="00C224E8">
              <w:rPr>
                <w:b/>
                <w:i/>
                <w:sz w:val="22"/>
                <w:szCs w:val="22"/>
              </w:rPr>
              <w:t xml:space="preserve">Коммуникативные: </w:t>
            </w:r>
            <w:r w:rsidRPr="00C224E8">
              <w:rPr>
                <w:sz w:val="22"/>
                <w:szCs w:val="22"/>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864274" w:rsidRPr="00C224E8" w:rsidRDefault="00864274" w:rsidP="00A53B14">
            <w:r w:rsidRPr="00C224E8">
              <w:rPr>
                <w:b/>
                <w:i/>
                <w:sz w:val="22"/>
                <w:szCs w:val="22"/>
              </w:rPr>
              <w:t xml:space="preserve">Регулятивные: </w:t>
            </w:r>
            <w:r w:rsidRPr="00C224E8">
              <w:rPr>
                <w:sz w:val="22"/>
                <w:szCs w:val="22"/>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701" w:type="dxa"/>
          </w:tcPr>
          <w:p w:rsidR="00864274" w:rsidRPr="00C224E8" w:rsidRDefault="00864274" w:rsidP="00A53B14">
            <w:r w:rsidRPr="00C224E8">
              <w:rPr>
                <w:sz w:val="22"/>
                <w:szCs w:val="22"/>
              </w:rPr>
              <w:lastRenderedPageBreak/>
              <w:t xml:space="preserve">Выражают адекватное </w:t>
            </w:r>
            <w:r w:rsidRPr="00C224E8">
              <w:rPr>
                <w:sz w:val="22"/>
                <w:szCs w:val="22"/>
              </w:rPr>
              <w:lastRenderedPageBreak/>
              <w:t>понимание причин успеха/неуспеха учебной деятельности</w:t>
            </w:r>
            <w:r>
              <w:rPr>
                <w:sz w:val="22"/>
                <w:szCs w:val="22"/>
              </w:rPr>
              <w:t>.</w:t>
            </w:r>
          </w:p>
        </w:tc>
        <w:tc>
          <w:tcPr>
            <w:tcW w:w="2693" w:type="dxa"/>
          </w:tcPr>
          <w:p w:rsidR="00864274" w:rsidRPr="00C224E8" w:rsidRDefault="00864274" w:rsidP="00C224E8">
            <w:pPr>
              <w:pStyle w:val="ae"/>
              <w:rPr>
                <w:color w:val="000000"/>
              </w:rPr>
            </w:pPr>
            <w:r w:rsidRPr="00C224E8">
              <w:rPr>
                <w:color w:val="000000"/>
                <w:sz w:val="22"/>
                <w:szCs w:val="22"/>
              </w:rPr>
              <w:lastRenderedPageBreak/>
              <w:t xml:space="preserve">Третья республика во Франции. Завершение </w:t>
            </w:r>
            <w:r w:rsidRPr="00C224E8">
              <w:rPr>
                <w:color w:val="000000"/>
                <w:sz w:val="22"/>
                <w:szCs w:val="22"/>
              </w:rPr>
              <w:lastRenderedPageBreak/>
              <w:t>объединения Германии и провозглашение Германской империи.</w:t>
            </w:r>
            <w:r>
              <w:rPr>
                <w:color w:val="000000"/>
                <w:sz w:val="22"/>
                <w:szCs w:val="22"/>
              </w:rPr>
              <w:t xml:space="preserve"> </w:t>
            </w:r>
            <w:r w:rsidRPr="00C224E8">
              <w:rPr>
                <w:color w:val="000000"/>
                <w:sz w:val="22"/>
                <w:szCs w:val="22"/>
              </w:rPr>
              <w:t>Парижская коммуна. Попытка реформ. Поражение коммуны</w:t>
            </w:r>
            <w:r>
              <w:rPr>
                <w:color w:val="000000"/>
                <w:sz w:val="22"/>
                <w:szCs w:val="22"/>
              </w:rPr>
              <w:t>.</w:t>
            </w:r>
          </w:p>
        </w:tc>
        <w:tc>
          <w:tcPr>
            <w:tcW w:w="992" w:type="dxa"/>
          </w:tcPr>
          <w:p w:rsidR="00864274" w:rsidRDefault="00864274" w:rsidP="00A76B1F">
            <w:pPr>
              <w:pStyle w:val="ab"/>
              <w:rPr>
                <w:rFonts w:ascii="Times New Roman" w:hAnsi="Times New Roman"/>
              </w:rPr>
            </w:pPr>
            <w:r>
              <w:rPr>
                <w:rFonts w:eastAsiaTheme="minorHAnsi"/>
              </w:rPr>
              <w:lastRenderedPageBreak/>
              <w:t>§</w:t>
            </w:r>
            <w:r>
              <w:rPr>
                <w:rFonts w:ascii="Times New Roman" w:hAnsi="Times New Roman"/>
              </w:rPr>
              <w:t>.18</w:t>
            </w:r>
          </w:p>
        </w:tc>
      </w:tr>
      <w:tr w:rsidR="00864274" w:rsidRPr="0067151C" w:rsidTr="003C2B4E">
        <w:tc>
          <w:tcPr>
            <w:tcW w:w="15876" w:type="dxa"/>
            <w:gridSpan w:val="10"/>
          </w:tcPr>
          <w:p w:rsidR="00864274" w:rsidRPr="00C224E8" w:rsidRDefault="00864274" w:rsidP="00C224E8">
            <w:pPr>
              <w:pStyle w:val="ab"/>
              <w:jc w:val="center"/>
              <w:rPr>
                <w:rFonts w:ascii="Times New Roman" w:hAnsi="Times New Roman"/>
                <w:b/>
                <w:sz w:val="24"/>
                <w:szCs w:val="24"/>
              </w:rPr>
            </w:pPr>
            <w:r>
              <w:rPr>
                <w:rFonts w:ascii="Times New Roman" w:hAnsi="Times New Roman"/>
                <w:b/>
                <w:sz w:val="24"/>
                <w:szCs w:val="24"/>
              </w:rPr>
              <w:lastRenderedPageBreak/>
              <w:t xml:space="preserve">Тема 3. Страны Западной Европы в конце </w:t>
            </w:r>
            <w:r>
              <w:rPr>
                <w:rFonts w:ascii="Times New Roman" w:hAnsi="Times New Roman"/>
                <w:b/>
                <w:sz w:val="24"/>
                <w:szCs w:val="24"/>
                <w:lang w:val="en-US"/>
              </w:rPr>
              <w:t>XIX</w:t>
            </w:r>
            <w:r>
              <w:rPr>
                <w:rFonts w:ascii="Times New Roman" w:hAnsi="Times New Roman"/>
                <w:b/>
                <w:sz w:val="24"/>
                <w:szCs w:val="24"/>
              </w:rPr>
              <w:t xml:space="preserve"> века. Успехи и проблемы индустриального общества. (5 часов)</w:t>
            </w:r>
          </w:p>
        </w:tc>
      </w:tr>
      <w:tr w:rsidR="00864274" w:rsidRPr="0067151C" w:rsidTr="00864274">
        <w:tc>
          <w:tcPr>
            <w:tcW w:w="567" w:type="dxa"/>
          </w:tcPr>
          <w:p w:rsidR="00864274" w:rsidRDefault="00864274" w:rsidP="00A76B1F">
            <w:pPr>
              <w:pStyle w:val="ab"/>
              <w:jc w:val="center"/>
              <w:rPr>
                <w:rFonts w:ascii="Times New Roman" w:hAnsi="Times New Roman"/>
              </w:rPr>
            </w:pPr>
            <w:r>
              <w:rPr>
                <w:rFonts w:ascii="Times New Roman" w:hAnsi="Times New Roman"/>
              </w:rPr>
              <w:t>55</w:t>
            </w:r>
          </w:p>
        </w:tc>
        <w:tc>
          <w:tcPr>
            <w:tcW w:w="1701" w:type="dxa"/>
          </w:tcPr>
          <w:p w:rsidR="00864274" w:rsidRDefault="00864274" w:rsidP="00A53B14">
            <w:r>
              <w:rPr>
                <w:sz w:val="22"/>
                <w:szCs w:val="22"/>
              </w:rPr>
              <w:t>Германская империя: борьба за «место под солнцем».</w:t>
            </w:r>
          </w:p>
          <w:p w:rsidR="00864274" w:rsidRPr="0069275F" w:rsidRDefault="00864274" w:rsidP="00A53B14">
            <w:pPr>
              <w:rPr>
                <w:i/>
              </w:rPr>
            </w:pPr>
            <w:r>
              <w:rPr>
                <w:i/>
                <w:sz w:val="22"/>
                <w:szCs w:val="22"/>
              </w:rPr>
              <w:t>Урок усвоения новых знаний и умений.</w:t>
            </w:r>
          </w:p>
        </w:tc>
        <w:tc>
          <w:tcPr>
            <w:tcW w:w="851" w:type="dxa"/>
          </w:tcPr>
          <w:p w:rsidR="00864274" w:rsidRPr="00D56BCF" w:rsidRDefault="00864274" w:rsidP="00A76B1F">
            <w:pPr>
              <w:pStyle w:val="ab"/>
              <w:rPr>
                <w:rFonts w:ascii="Times New Roman" w:hAnsi="Times New Roman"/>
              </w:rPr>
            </w:pPr>
          </w:p>
        </w:tc>
        <w:tc>
          <w:tcPr>
            <w:tcW w:w="992" w:type="dxa"/>
          </w:tcPr>
          <w:p w:rsidR="00864274" w:rsidRPr="00D56BCF" w:rsidRDefault="00864274" w:rsidP="00A76B1F">
            <w:pPr>
              <w:pStyle w:val="ab"/>
              <w:rPr>
                <w:rFonts w:ascii="Times New Roman" w:hAnsi="Times New Roman"/>
              </w:rPr>
            </w:pPr>
          </w:p>
        </w:tc>
        <w:tc>
          <w:tcPr>
            <w:tcW w:w="992" w:type="dxa"/>
          </w:tcPr>
          <w:p w:rsidR="00864274" w:rsidRDefault="00864274" w:rsidP="00A76B1F">
            <w:pPr>
              <w:pStyle w:val="ab"/>
              <w:jc w:val="center"/>
              <w:rPr>
                <w:rFonts w:ascii="Times New Roman" w:hAnsi="Times New Roman"/>
              </w:rPr>
            </w:pPr>
            <w:r>
              <w:rPr>
                <w:rFonts w:ascii="Times New Roman" w:hAnsi="Times New Roman"/>
              </w:rPr>
              <w:t>1</w:t>
            </w:r>
          </w:p>
        </w:tc>
        <w:tc>
          <w:tcPr>
            <w:tcW w:w="2268" w:type="dxa"/>
          </w:tcPr>
          <w:p w:rsidR="00864274" w:rsidRPr="0069275F" w:rsidRDefault="00864274" w:rsidP="004142DC">
            <w:r w:rsidRPr="0069275F">
              <w:rPr>
                <w:i/>
                <w:sz w:val="22"/>
                <w:szCs w:val="22"/>
              </w:rPr>
              <w:t xml:space="preserve">Научатся </w:t>
            </w:r>
            <w:r w:rsidRPr="0069275F">
              <w:rPr>
                <w:sz w:val="22"/>
                <w:szCs w:val="22"/>
              </w:rPr>
              <w:t xml:space="preserve">определять термины: Милитаризация, пангерманизм, шовинизм, антисемитизм,  Тройственный союз </w:t>
            </w:r>
            <w:r>
              <w:rPr>
                <w:sz w:val="22"/>
                <w:szCs w:val="22"/>
              </w:rPr>
              <w:t>.</w:t>
            </w:r>
          </w:p>
        </w:tc>
        <w:tc>
          <w:tcPr>
            <w:tcW w:w="3119" w:type="dxa"/>
          </w:tcPr>
          <w:p w:rsidR="00864274" w:rsidRPr="0069275F" w:rsidRDefault="00864274" w:rsidP="0069275F">
            <w:r w:rsidRPr="0069275F">
              <w:rPr>
                <w:b/>
                <w:i/>
                <w:sz w:val="22"/>
                <w:szCs w:val="22"/>
              </w:rPr>
              <w:t xml:space="preserve">Регулятивные: </w:t>
            </w:r>
            <w:r w:rsidRPr="0069275F">
              <w:rPr>
                <w:sz w:val="22"/>
                <w:szCs w:val="22"/>
              </w:rPr>
              <w:t>определяют последовательность промежуточных целей с учетом конечного результата, составляют план и алгоритм действий.</w:t>
            </w:r>
          </w:p>
          <w:p w:rsidR="00864274" w:rsidRPr="0069275F" w:rsidRDefault="00864274" w:rsidP="0069275F">
            <w:r w:rsidRPr="0069275F">
              <w:rPr>
                <w:b/>
                <w:i/>
                <w:sz w:val="22"/>
                <w:szCs w:val="22"/>
              </w:rPr>
              <w:t xml:space="preserve">Познавательные: </w:t>
            </w:r>
            <w:r w:rsidRPr="0069275F">
              <w:rPr>
                <w:sz w:val="22"/>
                <w:szCs w:val="22"/>
              </w:rPr>
              <w:t>ориентируются в разнообразии способов решения познавательных задач, выбирают наиболее эффективные способы их решения.</w:t>
            </w:r>
          </w:p>
          <w:p w:rsidR="00864274" w:rsidRPr="0069275F" w:rsidRDefault="00864274" w:rsidP="00C224E8">
            <w:r w:rsidRPr="0069275F">
              <w:rPr>
                <w:b/>
                <w:i/>
                <w:sz w:val="22"/>
                <w:szCs w:val="22"/>
              </w:rPr>
              <w:t xml:space="preserve">Коммуникативные: </w:t>
            </w:r>
            <w:r w:rsidRPr="0069275F">
              <w:rPr>
                <w:sz w:val="22"/>
                <w:szCs w:val="22"/>
              </w:rPr>
              <w:t xml:space="preserve">договариваются о распределении функций и ролей в совместной деятельности; задают вопросы, необходимые для организации собственной деятельности и </w:t>
            </w:r>
            <w:r w:rsidRPr="0069275F">
              <w:rPr>
                <w:sz w:val="22"/>
                <w:szCs w:val="22"/>
              </w:rPr>
              <w:lastRenderedPageBreak/>
              <w:t>сотрудничества с партнером</w:t>
            </w:r>
          </w:p>
        </w:tc>
        <w:tc>
          <w:tcPr>
            <w:tcW w:w="1701" w:type="dxa"/>
          </w:tcPr>
          <w:p w:rsidR="00864274" w:rsidRPr="0069275F" w:rsidRDefault="00864274" w:rsidP="0069275F">
            <w:r w:rsidRPr="0069275F">
              <w:rPr>
                <w:sz w:val="22"/>
                <w:szCs w:val="22"/>
              </w:rPr>
              <w:lastRenderedPageBreak/>
              <w:t>Выражают устойчивые эстетические предпочтения и ориентации на искусство, как значимую сферу человеческой жизни</w:t>
            </w:r>
            <w:r>
              <w:rPr>
                <w:sz w:val="22"/>
                <w:szCs w:val="22"/>
              </w:rPr>
              <w:t>.</w:t>
            </w:r>
          </w:p>
          <w:p w:rsidR="00864274" w:rsidRPr="0069275F" w:rsidRDefault="00864274" w:rsidP="00A53B14"/>
        </w:tc>
        <w:tc>
          <w:tcPr>
            <w:tcW w:w="2693" w:type="dxa"/>
          </w:tcPr>
          <w:p w:rsidR="00864274" w:rsidRPr="0069275F" w:rsidRDefault="00864274" w:rsidP="0069275F">
            <w:pPr>
              <w:pStyle w:val="ae"/>
              <w:rPr>
                <w:color w:val="000000"/>
              </w:rPr>
            </w:pPr>
            <w:r w:rsidRPr="0069275F">
              <w:rPr>
                <w:color w:val="000000"/>
                <w:sz w:val="22"/>
                <w:szCs w:val="22"/>
              </w:rPr>
              <w:t>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w:t>
            </w:r>
            <w:r w:rsidRPr="0069275F">
              <w:rPr>
                <w:color w:val="000000"/>
                <w:sz w:val="22"/>
                <w:szCs w:val="22"/>
                <w:lang w:val="en-US"/>
              </w:rPr>
              <w:t>II</w:t>
            </w:r>
            <w:r w:rsidRPr="0069275F">
              <w:rPr>
                <w:color w:val="000000"/>
                <w:sz w:val="22"/>
                <w:szCs w:val="22"/>
              </w:rPr>
              <w:t xml:space="preserve"> — «человек больших неожиданностей». От «нового курса» к «мировой политике». Борьба за «место под солнцем». Подготовка к </w:t>
            </w:r>
            <w:r w:rsidRPr="0069275F">
              <w:rPr>
                <w:color w:val="000000"/>
                <w:sz w:val="22"/>
                <w:szCs w:val="22"/>
              </w:rPr>
              <w:lastRenderedPageBreak/>
              <w:t>войне.</w:t>
            </w:r>
          </w:p>
          <w:p w:rsidR="00864274" w:rsidRPr="0069275F" w:rsidRDefault="00864274" w:rsidP="0069275F">
            <w:pPr>
              <w:pStyle w:val="ae"/>
              <w:rPr>
                <w:color w:val="000000"/>
              </w:rPr>
            </w:pPr>
          </w:p>
        </w:tc>
        <w:tc>
          <w:tcPr>
            <w:tcW w:w="992" w:type="dxa"/>
          </w:tcPr>
          <w:p w:rsidR="00864274" w:rsidRDefault="00864274" w:rsidP="00A76B1F">
            <w:pPr>
              <w:pStyle w:val="ab"/>
              <w:rPr>
                <w:rFonts w:ascii="Times New Roman" w:hAnsi="Times New Roman"/>
              </w:rPr>
            </w:pPr>
            <w:r>
              <w:rPr>
                <w:rFonts w:eastAsiaTheme="minorHAnsi"/>
              </w:rPr>
              <w:lastRenderedPageBreak/>
              <w:t>§</w:t>
            </w:r>
            <w:r>
              <w:rPr>
                <w:rFonts w:ascii="Times New Roman" w:hAnsi="Times New Roman"/>
              </w:rPr>
              <w:t>.19</w:t>
            </w:r>
          </w:p>
        </w:tc>
      </w:tr>
      <w:tr w:rsidR="00864274" w:rsidRPr="0067151C" w:rsidTr="00864274">
        <w:tc>
          <w:tcPr>
            <w:tcW w:w="567" w:type="dxa"/>
          </w:tcPr>
          <w:p w:rsidR="00864274" w:rsidRDefault="00864274" w:rsidP="00A76B1F">
            <w:pPr>
              <w:pStyle w:val="ab"/>
              <w:jc w:val="center"/>
              <w:rPr>
                <w:rFonts w:ascii="Times New Roman" w:hAnsi="Times New Roman"/>
              </w:rPr>
            </w:pPr>
            <w:r>
              <w:rPr>
                <w:rFonts w:ascii="Times New Roman" w:hAnsi="Times New Roman"/>
              </w:rPr>
              <w:lastRenderedPageBreak/>
              <w:t>56</w:t>
            </w:r>
          </w:p>
        </w:tc>
        <w:tc>
          <w:tcPr>
            <w:tcW w:w="1701" w:type="dxa"/>
          </w:tcPr>
          <w:p w:rsidR="00864274" w:rsidRDefault="00864274" w:rsidP="00A53B14">
            <w:r w:rsidRPr="0069275F">
              <w:rPr>
                <w:sz w:val="22"/>
                <w:szCs w:val="22"/>
              </w:rPr>
              <w:t>Великобритания: конец Викторианской эпохи.</w:t>
            </w:r>
          </w:p>
          <w:p w:rsidR="00864274" w:rsidRPr="0069275F" w:rsidRDefault="00864274" w:rsidP="00A53B14">
            <w:pPr>
              <w:rPr>
                <w:i/>
              </w:rPr>
            </w:pPr>
            <w:r>
              <w:rPr>
                <w:i/>
                <w:sz w:val="22"/>
                <w:szCs w:val="22"/>
              </w:rPr>
              <w:t>Комбинированный урок.</w:t>
            </w:r>
          </w:p>
        </w:tc>
        <w:tc>
          <w:tcPr>
            <w:tcW w:w="851" w:type="dxa"/>
          </w:tcPr>
          <w:p w:rsidR="00864274" w:rsidRPr="00D56BCF" w:rsidRDefault="00864274" w:rsidP="00A76B1F">
            <w:pPr>
              <w:pStyle w:val="ab"/>
              <w:rPr>
                <w:rFonts w:ascii="Times New Roman" w:hAnsi="Times New Roman"/>
              </w:rPr>
            </w:pPr>
          </w:p>
        </w:tc>
        <w:tc>
          <w:tcPr>
            <w:tcW w:w="992" w:type="dxa"/>
          </w:tcPr>
          <w:p w:rsidR="00864274" w:rsidRPr="00D56BCF" w:rsidRDefault="00864274" w:rsidP="00A76B1F">
            <w:pPr>
              <w:pStyle w:val="ab"/>
              <w:rPr>
                <w:rFonts w:ascii="Times New Roman" w:hAnsi="Times New Roman"/>
              </w:rPr>
            </w:pPr>
          </w:p>
        </w:tc>
        <w:tc>
          <w:tcPr>
            <w:tcW w:w="992" w:type="dxa"/>
          </w:tcPr>
          <w:p w:rsidR="00864274" w:rsidRDefault="00864274" w:rsidP="00A76B1F">
            <w:pPr>
              <w:pStyle w:val="ab"/>
              <w:jc w:val="center"/>
              <w:rPr>
                <w:rFonts w:ascii="Times New Roman" w:hAnsi="Times New Roman"/>
              </w:rPr>
            </w:pPr>
            <w:r>
              <w:rPr>
                <w:rFonts w:ascii="Times New Roman" w:hAnsi="Times New Roman"/>
              </w:rPr>
              <w:t>1</w:t>
            </w:r>
          </w:p>
        </w:tc>
        <w:tc>
          <w:tcPr>
            <w:tcW w:w="2268" w:type="dxa"/>
          </w:tcPr>
          <w:p w:rsidR="00864274" w:rsidRPr="00334AA3" w:rsidRDefault="00864274" w:rsidP="004142DC">
            <w:pPr>
              <w:rPr>
                <w:i/>
              </w:rPr>
            </w:pPr>
            <w:r w:rsidRPr="00334AA3">
              <w:rPr>
                <w:i/>
                <w:sz w:val="22"/>
                <w:szCs w:val="22"/>
              </w:rPr>
              <w:t xml:space="preserve">Научатся </w:t>
            </w:r>
            <w:r w:rsidRPr="00334AA3">
              <w:rPr>
                <w:sz w:val="22"/>
                <w:szCs w:val="22"/>
              </w:rPr>
              <w:t>определять термины: Колониальный капитализм, Антанта, гомруль, доминион</w:t>
            </w:r>
          </w:p>
        </w:tc>
        <w:tc>
          <w:tcPr>
            <w:tcW w:w="3119" w:type="dxa"/>
          </w:tcPr>
          <w:p w:rsidR="00864274" w:rsidRPr="00334AA3" w:rsidRDefault="00864274" w:rsidP="00334AA3">
            <w:r w:rsidRPr="00334AA3">
              <w:rPr>
                <w:b/>
                <w:i/>
                <w:sz w:val="22"/>
                <w:szCs w:val="22"/>
              </w:rPr>
              <w:t xml:space="preserve">Регулятивные: </w:t>
            </w:r>
            <w:r w:rsidRPr="00334AA3">
              <w:rPr>
                <w:sz w:val="22"/>
                <w:szCs w:val="22"/>
              </w:rPr>
              <w:t>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w:t>
            </w:r>
          </w:p>
          <w:p w:rsidR="00864274" w:rsidRPr="00334AA3" w:rsidRDefault="00864274" w:rsidP="00334AA3">
            <w:r w:rsidRPr="00334AA3">
              <w:rPr>
                <w:b/>
                <w:i/>
                <w:sz w:val="22"/>
                <w:szCs w:val="22"/>
              </w:rPr>
              <w:t xml:space="preserve">Познавательные: </w:t>
            </w:r>
            <w:r w:rsidRPr="00334AA3">
              <w:rPr>
                <w:sz w:val="22"/>
                <w:szCs w:val="22"/>
              </w:rPr>
              <w:t>используют знаково-символические средства, в том числе модели и схемы для решения познавательных задач</w:t>
            </w:r>
          </w:p>
          <w:p w:rsidR="00864274" w:rsidRPr="00334AA3" w:rsidRDefault="00864274" w:rsidP="00C224E8">
            <w:r w:rsidRPr="00334AA3">
              <w:rPr>
                <w:b/>
                <w:i/>
                <w:sz w:val="22"/>
                <w:szCs w:val="22"/>
              </w:rPr>
              <w:t xml:space="preserve">Коммуникативные: </w:t>
            </w:r>
            <w:r w:rsidRPr="00334AA3">
              <w:rPr>
                <w:sz w:val="22"/>
                <w:szCs w:val="22"/>
              </w:rPr>
              <w:t>аргументируют свою позицию и координируют её с позициями партнеров в сотрудничестве при выработке общего решения в совместной деятельности</w:t>
            </w:r>
          </w:p>
        </w:tc>
        <w:tc>
          <w:tcPr>
            <w:tcW w:w="1701" w:type="dxa"/>
          </w:tcPr>
          <w:p w:rsidR="00864274" w:rsidRPr="00334AA3" w:rsidRDefault="00864274" w:rsidP="00334AA3">
            <w:r w:rsidRPr="00334AA3">
              <w:rPr>
                <w:sz w:val="22"/>
                <w:szCs w:val="22"/>
              </w:rPr>
              <w:t xml:space="preserve">Проявляют эмпатию, как осознанное понимание чувств </w:t>
            </w:r>
            <w:r>
              <w:rPr>
                <w:sz w:val="22"/>
                <w:szCs w:val="22"/>
              </w:rPr>
              <w:t xml:space="preserve"> </w:t>
            </w:r>
            <w:r w:rsidRPr="00334AA3">
              <w:rPr>
                <w:sz w:val="22"/>
                <w:szCs w:val="22"/>
              </w:rPr>
              <w:t>других людей и сопереживание им</w:t>
            </w:r>
          </w:p>
          <w:p w:rsidR="00864274" w:rsidRPr="00334AA3" w:rsidRDefault="00864274" w:rsidP="00A53B14"/>
        </w:tc>
        <w:tc>
          <w:tcPr>
            <w:tcW w:w="2693" w:type="dxa"/>
          </w:tcPr>
          <w:p w:rsidR="00864274" w:rsidRPr="00334AA3" w:rsidRDefault="00864274" w:rsidP="00334AA3">
            <w:pPr>
              <w:pStyle w:val="ae"/>
              <w:rPr>
                <w:color w:val="000000"/>
              </w:rPr>
            </w:pPr>
            <w:r w:rsidRPr="00334AA3">
              <w:rPr>
                <w:color w:val="000000"/>
                <w:sz w:val="22"/>
                <w:szCs w:val="22"/>
              </w:rPr>
              <w:t xml:space="preserve">Английский парламент. Черты гражданского общества. Бенджамин Дизраэли и вторая избирательная реформа </w:t>
            </w:r>
            <w:smartTag w:uri="urn:schemas-microsoft-com:office:smarttags" w:element="metricconverter">
              <w:smartTagPr>
                <w:attr w:name="ProductID" w:val="1867 г"/>
              </w:smartTagPr>
              <w:r w:rsidRPr="00334AA3">
                <w:rPr>
                  <w:color w:val="000000"/>
                  <w:sz w:val="22"/>
                  <w:szCs w:val="22"/>
                </w:rPr>
                <w:t>1867 г</w:t>
              </w:r>
            </w:smartTag>
            <w:r w:rsidRPr="00334AA3">
              <w:rPr>
                <w:color w:val="000000"/>
                <w:sz w:val="22"/>
                <w:szCs w:val="22"/>
              </w:rPr>
              <w:t>. Пора реформ. Особенности экономического развития Великобритании. Ирландский вопрос. Рождение лейбористской партии. Джеймс Рамсей Макдональд. Реформы во имя  классового мира. Дэвид Ллойд Джордж. Внешняя политика. Колониальные захваты.</w:t>
            </w:r>
          </w:p>
          <w:p w:rsidR="00864274" w:rsidRPr="00334AA3" w:rsidRDefault="00864274" w:rsidP="00334AA3">
            <w:pPr>
              <w:pStyle w:val="ae"/>
              <w:rPr>
                <w:color w:val="000000"/>
              </w:rPr>
            </w:pPr>
          </w:p>
        </w:tc>
        <w:tc>
          <w:tcPr>
            <w:tcW w:w="992" w:type="dxa"/>
          </w:tcPr>
          <w:p w:rsidR="00864274" w:rsidRDefault="00864274" w:rsidP="00A76B1F">
            <w:pPr>
              <w:pStyle w:val="ab"/>
              <w:rPr>
                <w:rFonts w:ascii="Times New Roman" w:hAnsi="Times New Roman"/>
              </w:rPr>
            </w:pPr>
            <w:r>
              <w:rPr>
                <w:rFonts w:eastAsiaTheme="minorHAnsi"/>
              </w:rPr>
              <w:t>§</w:t>
            </w:r>
            <w:r>
              <w:rPr>
                <w:rFonts w:ascii="Times New Roman" w:hAnsi="Times New Roman"/>
              </w:rPr>
              <w:t>.20</w:t>
            </w:r>
          </w:p>
        </w:tc>
      </w:tr>
      <w:tr w:rsidR="00864274" w:rsidRPr="0067151C" w:rsidTr="00864274">
        <w:tc>
          <w:tcPr>
            <w:tcW w:w="567" w:type="dxa"/>
          </w:tcPr>
          <w:p w:rsidR="00864274" w:rsidRDefault="00864274" w:rsidP="00A76B1F">
            <w:pPr>
              <w:pStyle w:val="ab"/>
              <w:jc w:val="center"/>
              <w:rPr>
                <w:rFonts w:ascii="Times New Roman" w:hAnsi="Times New Roman"/>
              </w:rPr>
            </w:pPr>
            <w:r>
              <w:rPr>
                <w:rFonts w:ascii="Times New Roman" w:hAnsi="Times New Roman"/>
              </w:rPr>
              <w:t>57</w:t>
            </w:r>
          </w:p>
        </w:tc>
        <w:tc>
          <w:tcPr>
            <w:tcW w:w="1701" w:type="dxa"/>
          </w:tcPr>
          <w:p w:rsidR="00864274" w:rsidRDefault="00864274" w:rsidP="00A53B14">
            <w:r w:rsidRPr="00334AA3">
              <w:rPr>
                <w:sz w:val="22"/>
                <w:szCs w:val="22"/>
              </w:rPr>
              <w:t>Франция: Третья республика.</w:t>
            </w:r>
          </w:p>
          <w:p w:rsidR="00864274" w:rsidRPr="00334AA3" w:rsidRDefault="00864274" w:rsidP="00A53B14">
            <w:pPr>
              <w:rPr>
                <w:i/>
              </w:rPr>
            </w:pPr>
            <w:r>
              <w:rPr>
                <w:i/>
                <w:sz w:val="22"/>
                <w:szCs w:val="22"/>
              </w:rPr>
              <w:t>Урок самостоятельной работы.</w:t>
            </w:r>
          </w:p>
        </w:tc>
        <w:tc>
          <w:tcPr>
            <w:tcW w:w="851" w:type="dxa"/>
          </w:tcPr>
          <w:p w:rsidR="00864274" w:rsidRPr="00D56BCF" w:rsidRDefault="00864274" w:rsidP="00A76B1F">
            <w:pPr>
              <w:pStyle w:val="ab"/>
              <w:rPr>
                <w:rFonts w:ascii="Times New Roman" w:hAnsi="Times New Roman"/>
              </w:rPr>
            </w:pPr>
          </w:p>
        </w:tc>
        <w:tc>
          <w:tcPr>
            <w:tcW w:w="992" w:type="dxa"/>
          </w:tcPr>
          <w:p w:rsidR="00864274" w:rsidRPr="00D56BCF" w:rsidRDefault="00864274" w:rsidP="00A76B1F">
            <w:pPr>
              <w:pStyle w:val="ab"/>
              <w:rPr>
                <w:rFonts w:ascii="Times New Roman" w:hAnsi="Times New Roman"/>
              </w:rPr>
            </w:pPr>
          </w:p>
        </w:tc>
        <w:tc>
          <w:tcPr>
            <w:tcW w:w="992" w:type="dxa"/>
          </w:tcPr>
          <w:p w:rsidR="00864274" w:rsidRDefault="00864274" w:rsidP="00A76B1F">
            <w:pPr>
              <w:pStyle w:val="ab"/>
              <w:jc w:val="center"/>
              <w:rPr>
                <w:rFonts w:ascii="Times New Roman" w:hAnsi="Times New Roman"/>
              </w:rPr>
            </w:pPr>
            <w:r>
              <w:rPr>
                <w:rFonts w:ascii="Times New Roman" w:hAnsi="Times New Roman"/>
              </w:rPr>
              <w:t>1</w:t>
            </w:r>
          </w:p>
        </w:tc>
        <w:tc>
          <w:tcPr>
            <w:tcW w:w="2268" w:type="dxa"/>
          </w:tcPr>
          <w:p w:rsidR="00864274" w:rsidRPr="00334AA3" w:rsidRDefault="00864274" w:rsidP="00334AA3">
            <w:pPr>
              <w:rPr>
                <w:b/>
                <w:u w:val="single"/>
              </w:rPr>
            </w:pPr>
            <w:r w:rsidRPr="00334AA3">
              <w:rPr>
                <w:i/>
                <w:sz w:val="22"/>
                <w:szCs w:val="22"/>
              </w:rPr>
              <w:t xml:space="preserve">Научатся </w:t>
            </w:r>
            <w:r w:rsidRPr="00334AA3">
              <w:rPr>
                <w:sz w:val="22"/>
                <w:szCs w:val="22"/>
              </w:rPr>
              <w:t>определять термины: Государственные займы, ростовщический капитализм, Третья республика, радикал, атташе, коррупция</w:t>
            </w:r>
            <w:r w:rsidRPr="00334AA3">
              <w:rPr>
                <w:b/>
                <w:sz w:val="22"/>
                <w:szCs w:val="22"/>
                <w:u w:val="single"/>
              </w:rPr>
              <w:t xml:space="preserve"> </w:t>
            </w:r>
          </w:p>
          <w:p w:rsidR="00864274" w:rsidRPr="00334AA3" w:rsidRDefault="00864274" w:rsidP="004142DC">
            <w:pPr>
              <w:rPr>
                <w:i/>
              </w:rPr>
            </w:pPr>
          </w:p>
        </w:tc>
        <w:tc>
          <w:tcPr>
            <w:tcW w:w="3119" w:type="dxa"/>
          </w:tcPr>
          <w:p w:rsidR="00864274" w:rsidRPr="00334AA3" w:rsidRDefault="00864274" w:rsidP="00334AA3">
            <w:r w:rsidRPr="00334AA3">
              <w:rPr>
                <w:b/>
                <w:i/>
                <w:sz w:val="22"/>
                <w:szCs w:val="22"/>
              </w:rPr>
              <w:t xml:space="preserve">Регулятивные: </w:t>
            </w:r>
            <w:r w:rsidRPr="00334AA3">
              <w:rPr>
                <w:sz w:val="22"/>
                <w:szCs w:val="22"/>
              </w:rPr>
              <w:t>планируют свои действия в соответствии с поставленной задачей и условиями её реализации, оценивают правильность выполнения действия.</w:t>
            </w:r>
          </w:p>
          <w:p w:rsidR="00864274" w:rsidRPr="00334AA3" w:rsidRDefault="00864274" w:rsidP="00334AA3">
            <w:r w:rsidRPr="00334AA3">
              <w:rPr>
                <w:b/>
                <w:i/>
                <w:sz w:val="22"/>
                <w:szCs w:val="22"/>
              </w:rPr>
              <w:t xml:space="preserve">Познавательные: </w:t>
            </w:r>
            <w:r w:rsidRPr="00334AA3">
              <w:rPr>
                <w:sz w:val="22"/>
                <w:szCs w:val="22"/>
              </w:rPr>
              <w:t>самостоятельно выделяют и формулируют познавательную цель, используют общие приемы решения поставленных задач.</w:t>
            </w:r>
          </w:p>
          <w:p w:rsidR="00864274" w:rsidRPr="00334AA3" w:rsidRDefault="00864274" w:rsidP="00334AA3">
            <w:r w:rsidRPr="00334AA3">
              <w:rPr>
                <w:b/>
                <w:i/>
                <w:sz w:val="22"/>
                <w:szCs w:val="22"/>
              </w:rPr>
              <w:t xml:space="preserve">Коммуникативные: </w:t>
            </w:r>
            <w:r w:rsidRPr="00334AA3">
              <w:rPr>
                <w:sz w:val="22"/>
                <w:szCs w:val="22"/>
              </w:rPr>
              <w:t xml:space="preserve">участвуют в коллективном обсуждении проблем, проявляют активность во взаимодействии для решения коммуникативных и </w:t>
            </w:r>
            <w:r w:rsidRPr="00334AA3">
              <w:rPr>
                <w:sz w:val="22"/>
                <w:szCs w:val="22"/>
              </w:rPr>
              <w:lastRenderedPageBreak/>
              <w:t>познавательных задач.</w:t>
            </w:r>
          </w:p>
        </w:tc>
        <w:tc>
          <w:tcPr>
            <w:tcW w:w="1701" w:type="dxa"/>
          </w:tcPr>
          <w:p w:rsidR="00864274" w:rsidRPr="00334AA3" w:rsidRDefault="00864274" w:rsidP="00334AA3">
            <w:r w:rsidRPr="00334AA3">
              <w:rPr>
                <w:sz w:val="22"/>
                <w:szCs w:val="22"/>
              </w:rPr>
              <w:lastRenderedPageBreak/>
              <w:t>Проявляют доброжелательность и эмоционально-нравственную отзывчивость, эмпатию, как понимание чувств других людей и сопереживание им</w:t>
            </w:r>
          </w:p>
          <w:p w:rsidR="00864274" w:rsidRPr="00334AA3" w:rsidRDefault="00864274" w:rsidP="00334AA3"/>
        </w:tc>
        <w:tc>
          <w:tcPr>
            <w:tcW w:w="2693" w:type="dxa"/>
          </w:tcPr>
          <w:p w:rsidR="00864274" w:rsidRPr="00334AA3" w:rsidRDefault="00864274" w:rsidP="00334AA3">
            <w:pPr>
              <w:pStyle w:val="ae"/>
              <w:spacing w:before="0" w:beforeAutospacing="0" w:after="0" w:afterAutospacing="0"/>
              <w:rPr>
                <w:color w:val="000000"/>
              </w:rPr>
            </w:pPr>
            <w:r w:rsidRPr="00334AA3">
              <w:rPr>
                <w:color w:val="000000"/>
                <w:sz w:val="22"/>
                <w:szCs w:val="22"/>
              </w:rPr>
              <w:t xml:space="preserve">Особенности экономического развития. От свободной конкуренции к монополистическому капитализму.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Коррупция государственного аппарата. «Дело Дрейфуса». Движения </w:t>
            </w:r>
            <w:r w:rsidRPr="00334AA3">
              <w:rPr>
                <w:color w:val="000000"/>
                <w:sz w:val="22"/>
                <w:szCs w:val="22"/>
              </w:rPr>
              <w:lastRenderedPageBreak/>
              <w:t>протеста. Создание колониальной империи. Реваншизм и подготовка к войне.</w:t>
            </w:r>
          </w:p>
        </w:tc>
        <w:tc>
          <w:tcPr>
            <w:tcW w:w="992" w:type="dxa"/>
          </w:tcPr>
          <w:p w:rsidR="00864274" w:rsidRDefault="00864274" w:rsidP="00A76B1F">
            <w:pPr>
              <w:pStyle w:val="ab"/>
              <w:rPr>
                <w:rFonts w:ascii="Times New Roman" w:hAnsi="Times New Roman"/>
              </w:rPr>
            </w:pPr>
            <w:r>
              <w:rPr>
                <w:rFonts w:eastAsiaTheme="minorHAnsi"/>
              </w:rPr>
              <w:lastRenderedPageBreak/>
              <w:t>§</w:t>
            </w:r>
            <w:r>
              <w:rPr>
                <w:rFonts w:ascii="Times New Roman" w:hAnsi="Times New Roman"/>
              </w:rPr>
              <w:t>.21</w:t>
            </w:r>
          </w:p>
        </w:tc>
      </w:tr>
      <w:tr w:rsidR="00864274" w:rsidRPr="0067151C" w:rsidTr="00864274">
        <w:tc>
          <w:tcPr>
            <w:tcW w:w="567" w:type="dxa"/>
          </w:tcPr>
          <w:p w:rsidR="00864274" w:rsidRDefault="00864274" w:rsidP="00A76B1F">
            <w:pPr>
              <w:pStyle w:val="ab"/>
              <w:jc w:val="center"/>
              <w:rPr>
                <w:rFonts w:ascii="Times New Roman" w:hAnsi="Times New Roman"/>
              </w:rPr>
            </w:pPr>
            <w:r>
              <w:rPr>
                <w:rFonts w:ascii="Times New Roman" w:hAnsi="Times New Roman"/>
              </w:rPr>
              <w:lastRenderedPageBreak/>
              <w:t>58</w:t>
            </w:r>
          </w:p>
        </w:tc>
        <w:tc>
          <w:tcPr>
            <w:tcW w:w="1701" w:type="dxa"/>
          </w:tcPr>
          <w:p w:rsidR="00864274" w:rsidRDefault="00864274" w:rsidP="00A53B14">
            <w:r w:rsidRPr="00334AA3">
              <w:rPr>
                <w:sz w:val="22"/>
                <w:szCs w:val="22"/>
              </w:rPr>
              <w:t>Италия: время реформ и колониальных захватов.</w:t>
            </w:r>
          </w:p>
          <w:p w:rsidR="00864274" w:rsidRPr="00334AA3" w:rsidRDefault="00864274" w:rsidP="00A53B14">
            <w:pPr>
              <w:rPr>
                <w:i/>
              </w:rPr>
            </w:pPr>
            <w:r w:rsidRPr="00334AA3">
              <w:rPr>
                <w:i/>
                <w:sz w:val="22"/>
                <w:szCs w:val="22"/>
              </w:rPr>
              <w:t>Урок самостоятельной работы</w:t>
            </w:r>
            <w:r>
              <w:rPr>
                <w:i/>
                <w:sz w:val="22"/>
                <w:szCs w:val="22"/>
              </w:rPr>
              <w:t>.</w:t>
            </w:r>
          </w:p>
        </w:tc>
        <w:tc>
          <w:tcPr>
            <w:tcW w:w="851" w:type="dxa"/>
          </w:tcPr>
          <w:p w:rsidR="00864274" w:rsidRPr="00D56BCF" w:rsidRDefault="00864274" w:rsidP="00A76B1F">
            <w:pPr>
              <w:pStyle w:val="ab"/>
              <w:rPr>
                <w:rFonts w:ascii="Times New Roman" w:hAnsi="Times New Roman"/>
              </w:rPr>
            </w:pPr>
          </w:p>
        </w:tc>
        <w:tc>
          <w:tcPr>
            <w:tcW w:w="992" w:type="dxa"/>
          </w:tcPr>
          <w:p w:rsidR="00864274" w:rsidRPr="00D56BCF" w:rsidRDefault="00864274" w:rsidP="00A76B1F">
            <w:pPr>
              <w:pStyle w:val="ab"/>
              <w:rPr>
                <w:rFonts w:ascii="Times New Roman" w:hAnsi="Times New Roman"/>
              </w:rPr>
            </w:pPr>
          </w:p>
        </w:tc>
        <w:tc>
          <w:tcPr>
            <w:tcW w:w="992" w:type="dxa"/>
          </w:tcPr>
          <w:p w:rsidR="00864274" w:rsidRDefault="00864274" w:rsidP="00A76B1F">
            <w:pPr>
              <w:pStyle w:val="ab"/>
              <w:jc w:val="center"/>
              <w:rPr>
                <w:rFonts w:ascii="Times New Roman" w:hAnsi="Times New Roman"/>
              </w:rPr>
            </w:pPr>
            <w:r>
              <w:rPr>
                <w:rFonts w:ascii="Times New Roman" w:hAnsi="Times New Roman"/>
              </w:rPr>
              <w:t>1</w:t>
            </w:r>
          </w:p>
        </w:tc>
        <w:tc>
          <w:tcPr>
            <w:tcW w:w="2268" w:type="dxa"/>
          </w:tcPr>
          <w:p w:rsidR="00864274" w:rsidRPr="00334AA3" w:rsidRDefault="00864274" w:rsidP="00334AA3">
            <w:r w:rsidRPr="00334AA3">
              <w:rPr>
                <w:i/>
                <w:sz w:val="22"/>
                <w:szCs w:val="22"/>
              </w:rPr>
              <w:t xml:space="preserve">Научатся </w:t>
            </w:r>
            <w:r w:rsidRPr="00334AA3">
              <w:rPr>
                <w:sz w:val="22"/>
                <w:szCs w:val="22"/>
              </w:rPr>
              <w:t>определять термины: Государственный сектор в экономике, «эра Джолитти»</w:t>
            </w:r>
            <w:r>
              <w:rPr>
                <w:sz w:val="22"/>
                <w:szCs w:val="22"/>
              </w:rPr>
              <w:t>.</w:t>
            </w:r>
          </w:p>
          <w:p w:rsidR="00864274" w:rsidRPr="00334AA3" w:rsidRDefault="00864274" w:rsidP="00334AA3">
            <w:pPr>
              <w:rPr>
                <w:i/>
              </w:rPr>
            </w:pPr>
          </w:p>
        </w:tc>
        <w:tc>
          <w:tcPr>
            <w:tcW w:w="3119" w:type="dxa"/>
          </w:tcPr>
          <w:p w:rsidR="00864274" w:rsidRPr="00334AA3" w:rsidRDefault="00864274" w:rsidP="00334AA3">
            <w:r w:rsidRPr="00334AA3">
              <w:rPr>
                <w:b/>
                <w:i/>
                <w:sz w:val="22"/>
                <w:szCs w:val="22"/>
              </w:rPr>
              <w:t xml:space="preserve">Регулятивные: </w:t>
            </w:r>
            <w:r w:rsidRPr="00334AA3">
              <w:rPr>
                <w:sz w:val="22"/>
                <w:szCs w:val="22"/>
              </w:rPr>
              <w:t>адекватно воспринимают предложения и оценку учителей, товарищей, родителей</w:t>
            </w:r>
          </w:p>
          <w:p w:rsidR="00864274" w:rsidRPr="00334AA3" w:rsidRDefault="00864274" w:rsidP="00334AA3">
            <w:r w:rsidRPr="00334AA3">
              <w:rPr>
                <w:b/>
                <w:i/>
                <w:sz w:val="22"/>
                <w:szCs w:val="22"/>
              </w:rPr>
              <w:t xml:space="preserve">Познавательные: </w:t>
            </w:r>
            <w:r w:rsidRPr="00334AA3">
              <w:rPr>
                <w:sz w:val="22"/>
                <w:szCs w:val="22"/>
              </w:rPr>
              <w:t xml:space="preserve">выбирают наиболее эффективные способы решения задач, контролируют и оценивают процесс и результат деятельности </w:t>
            </w:r>
          </w:p>
          <w:p w:rsidR="00864274" w:rsidRPr="00334AA3" w:rsidRDefault="00864274" w:rsidP="00334AA3">
            <w:r w:rsidRPr="00334AA3">
              <w:rPr>
                <w:b/>
                <w:i/>
                <w:sz w:val="22"/>
                <w:szCs w:val="22"/>
              </w:rPr>
              <w:t xml:space="preserve">Коммуникативные: </w:t>
            </w:r>
            <w:r w:rsidRPr="00334AA3">
              <w:rPr>
                <w:sz w:val="22"/>
                <w:szCs w:val="22"/>
              </w:rPr>
              <w:t>договариваются о распределении функций и ролей в совместной деятельности</w:t>
            </w:r>
          </w:p>
        </w:tc>
        <w:tc>
          <w:tcPr>
            <w:tcW w:w="1701" w:type="dxa"/>
          </w:tcPr>
          <w:p w:rsidR="00864274" w:rsidRPr="00334AA3" w:rsidRDefault="00864274" w:rsidP="00334AA3">
            <w:r w:rsidRPr="00334AA3">
              <w:rPr>
                <w:sz w:val="22"/>
                <w:szCs w:val="22"/>
              </w:rPr>
              <w:t>Определяют свою личностную позицию, адекватную дифференцированную самооценку своих успехов в учебе</w:t>
            </w:r>
            <w:r>
              <w:rPr>
                <w:sz w:val="22"/>
                <w:szCs w:val="22"/>
              </w:rPr>
              <w:t>.</w:t>
            </w:r>
          </w:p>
          <w:p w:rsidR="00864274" w:rsidRPr="00334AA3" w:rsidRDefault="00864274" w:rsidP="00334AA3"/>
        </w:tc>
        <w:tc>
          <w:tcPr>
            <w:tcW w:w="2693" w:type="dxa"/>
          </w:tcPr>
          <w:p w:rsidR="00864274" w:rsidRPr="00334AA3" w:rsidRDefault="00864274" w:rsidP="00334AA3">
            <w:pPr>
              <w:pStyle w:val="ae"/>
              <w:rPr>
                <w:color w:val="000000"/>
              </w:rPr>
            </w:pPr>
            <w:r w:rsidRPr="00334AA3">
              <w:rPr>
                <w:color w:val="000000"/>
                <w:sz w:val="22"/>
                <w:szCs w:val="22"/>
              </w:rPr>
              <w:t>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Джолитти. Внешняя политика. Колониальные войны.</w:t>
            </w:r>
          </w:p>
          <w:p w:rsidR="00864274" w:rsidRPr="00334AA3" w:rsidRDefault="00864274" w:rsidP="00334AA3">
            <w:pPr>
              <w:pStyle w:val="ae"/>
              <w:spacing w:before="0" w:beforeAutospacing="0" w:after="0" w:afterAutospacing="0"/>
              <w:rPr>
                <w:color w:val="000000"/>
              </w:rPr>
            </w:pPr>
          </w:p>
        </w:tc>
        <w:tc>
          <w:tcPr>
            <w:tcW w:w="992" w:type="dxa"/>
          </w:tcPr>
          <w:p w:rsidR="00864274" w:rsidRDefault="00864274" w:rsidP="00A76B1F">
            <w:pPr>
              <w:pStyle w:val="ab"/>
              <w:rPr>
                <w:rFonts w:ascii="Times New Roman" w:hAnsi="Times New Roman"/>
              </w:rPr>
            </w:pPr>
            <w:r>
              <w:rPr>
                <w:rFonts w:eastAsiaTheme="minorHAnsi"/>
              </w:rPr>
              <w:t>§</w:t>
            </w:r>
            <w:r>
              <w:rPr>
                <w:rFonts w:ascii="Times New Roman" w:hAnsi="Times New Roman"/>
              </w:rPr>
              <w:t>.22</w:t>
            </w:r>
          </w:p>
        </w:tc>
      </w:tr>
      <w:tr w:rsidR="00864274" w:rsidRPr="0067151C" w:rsidTr="00864274">
        <w:tc>
          <w:tcPr>
            <w:tcW w:w="567" w:type="dxa"/>
          </w:tcPr>
          <w:p w:rsidR="00864274" w:rsidRDefault="00864274" w:rsidP="00A76B1F">
            <w:pPr>
              <w:pStyle w:val="ab"/>
              <w:jc w:val="center"/>
              <w:rPr>
                <w:rFonts w:ascii="Times New Roman" w:hAnsi="Times New Roman"/>
              </w:rPr>
            </w:pPr>
            <w:r>
              <w:rPr>
                <w:rFonts w:ascii="Times New Roman" w:hAnsi="Times New Roman"/>
              </w:rPr>
              <w:t>59</w:t>
            </w:r>
          </w:p>
        </w:tc>
        <w:tc>
          <w:tcPr>
            <w:tcW w:w="1701" w:type="dxa"/>
          </w:tcPr>
          <w:p w:rsidR="00864274" w:rsidRDefault="00864274" w:rsidP="00A53B14">
            <w:r w:rsidRPr="00FF4044">
              <w:rPr>
                <w:sz w:val="22"/>
                <w:szCs w:val="22"/>
              </w:rPr>
              <w:t>От Австрийской империи к Австро-Венгрии: поиски выхода из кризиса.</w:t>
            </w:r>
          </w:p>
          <w:p w:rsidR="00864274" w:rsidRPr="00FF4044" w:rsidRDefault="00864274" w:rsidP="00A53B14">
            <w:pPr>
              <w:rPr>
                <w:i/>
              </w:rPr>
            </w:pPr>
            <w:r>
              <w:rPr>
                <w:i/>
                <w:sz w:val="22"/>
                <w:szCs w:val="22"/>
              </w:rPr>
              <w:t>Комбинированный урок.</w:t>
            </w:r>
          </w:p>
        </w:tc>
        <w:tc>
          <w:tcPr>
            <w:tcW w:w="851" w:type="dxa"/>
          </w:tcPr>
          <w:p w:rsidR="00864274" w:rsidRPr="00D56BCF" w:rsidRDefault="00864274" w:rsidP="00A76B1F">
            <w:pPr>
              <w:pStyle w:val="ab"/>
              <w:rPr>
                <w:rFonts w:ascii="Times New Roman" w:hAnsi="Times New Roman"/>
              </w:rPr>
            </w:pPr>
          </w:p>
        </w:tc>
        <w:tc>
          <w:tcPr>
            <w:tcW w:w="992" w:type="dxa"/>
          </w:tcPr>
          <w:p w:rsidR="00864274" w:rsidRPr="00D56BCF" w:rsidRDefault="00864274" w:rsidP="00A76B1F">
            <w:pPr>
              <w:pStyle w:val="ab"/>
              <w:rPr>
                <w:rFonts w:ascii="Times New Roman" w:hAnsi="Times New Roman"/>
              </w:rPr>
            </w:pPr>
          </w:p>
        </w:tc>
        <w:tc>
          <w:tcPr>
            <w:tcW w:w="992" w:type="dxa"/>
          </w:tcPr>
          <w:p w:rsidR="00864274" w:rsidRDefault="00864274" w:rsidP="00A76B1F">
            <w:pPr>
              <w:pStyle w:val="ab"/>
              <w:jc w:val="center"/>
              <w:rPr>
                <w:rFonts w:ascii="Times New Roman" w:hAnsi="Times New Roman"/>
              </w:rPr>
            </w:pPr>
            <w:r>
              <w:rPr>
                <w:rFonts w:ascii="Times New Roman" w:hAnsi="Times New Roman"/>
              </w:rPr>
              <w:t>1</w:t>
            </w:r>
          </w:p>
        </w:tc>
        <w:tc>
          <w:tcPr>
            <w:tcW w:w="2268" w:type="dxa"/>
          </w:tcPr>
          <w:p w:rsidR="00864274" w:rsidRPr="00FF4044" w:rsidRDefault="00864274" w:rsidP="00FF4044">
            <w:pPr>
              <w:rPr>
                <w:b/>
                <w:u w:val="single"/>
              </w:rPr>
            </w:pPr>
            <w:r w:rsidRPr="00FF4044">
              <w:rPr>
                <w:i/>
                <w:sz w:val="22"/>
                <w:szCs w:val="22"/>
              </w:rPr>
              <w:t xml:space="preserve">Научатся </w:t>
            </w:r>
            <w:r w:rsidRPr="00FF4044">
              <w:rPr>
                <w:sz w:val="22"/>
                <w:szCs w:val="22"/>
              </w:rPr>
              <w:t>определять термины: Национально- освободительное движение, двуединая монархия</w:t>
            </w:r>
            <w:r w:rsidRPr="00FF4044">
              <w:rPr>
                <w:b/>
                <w:sz w:val="22"/>
                <w:szCs w:val="22"/>
                <w:u w:val="single"/>
              </w:rPr>
              <w:t xml:space="preserve"> </w:t>
            </w:r>
          </w:p>
          <w:p w:rsidR="00864274" w:rsidRPr="00FF4044" w:rsidRDefault="00864274" w:rsidP="00334AA3">
            <w:pPr>
              <w:rPr>
                <w:i/>
              </w:rPr>
            </w:pPr>
          </w:p>
        </w:tc>
        <w:tc>
          <w:tcPr>
            <w:tcW w:w="3119" w:type="dxa"/>
          </w:tcPr>
          <w:p w:rsidR="00864274" w:rsidRPr="00FF4044" w:rsidRDefault="00864274" w:rsidP="00FF4044">
            <w:r w:rsidRPr="00FF4044">
              <w:rPr>
                <w:b/>
                <w:i/>
                <w:sz w:val="22"/>
                <w:szCs w:val="22"/>
              </w:rPr>
              <w:t xml:space="preserve">Регулятивные: </w:t>
            </w:r>
            <w:r w:rsidRPr="00FF4044">
              <w:rPr>
                <w:sz w:val="22"/>
                <w:szCs w:val="22"/>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864274" w:rsidRPr="00FF4044" w:rsidRDefault="00864274" w:rsidP="00FF4044">
            <w:r w:rsidRPr="00FF4044">
              <w:rPr>
                <w:b/>
                <w:i/>
                <w:sz w:val="22"/>
                <w:szCs w:val="22"/>
              </w:rPr>
              <w:t xml:space="preserve">Познавательные: </w:t>
            </w:r>
            <w:r w:rsidRPr="00FF4044">
              <w:rPr>
                <w:sz w:val="22"/>
                <w:szCs w:val="22"/>
              </w:rPr>
              <w:t>самостоятельно выделяют и формулируют познавательную цель, используют общие приемы использования задач.</w:t>
            </w:r>
          </w:p>
          <w:p w:rsidR="00864274" w:rsidRPr="00FF4044" w:rsidRDefault="00864274" w:rsidP="00334AA3">
            <w:r w:rsidRPr="00FF4044">
              <w:rPr>
                <w:b/>
                <w:i/>
                <w:sz w:val="22"/>
                <w:szCs w:val="22"/>
              </w:rPr>
              <w:t xml:space="preserve">Коммуникативные: </w:t>
            </w:r>
            <w:r w:rsidRPr="00FF4044">
              <w:rPr>
                <w:sz w:val="22"/>
                <w:szCs w:val="22"/>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r>
              <w:rPr>
                <w:sz w:val="22"/>
                <w:szCs w:val="22"/>
              </w:rPr>
              <w:t>.</w:t>
            </w:r>
          </w:p>
        </w:tc>
        <w:tc>
          <w:tcPr>
            <w:tcW w:w="1701" w:type="dxa"/>
          </w:tcPr>
          <w:p w:rsidR="00864274" w:rsidRPr="00FF4044" w:rsidRDefault="00864274" w:rsidP="00FF4044">
            <w:r w:rsidRPr="00FF4044">
              <w:rPr>
                <w:sz w:val="22"/>
                <w:szCs w:val="22"/>
              </w:rPr>
              <w:t>Проявляют устойчивый учебно-познавательный интерес к новым общим способам решения задач</w:t>
            </w:r>
            <w:r>
              <w:rPr>
                <w:sz w:val="22"/>
                <w:szCs w:val="22"/>
              </w:rPr>
              <w:t>.</w:t>
            </w:r>
          </w:p>
          <w:p w:rsidR="00864274" w:rsidRPr="00FF4044" w:rsidRDefault="00864274" w:rsidP="00334AA3"/>
        </w:tc>
        <w:tc>
          <w:tcPr>
            <w:tcW w:w="2693" w:type="dxa"/>
          </w:tcPr>
          <w:p w:rsidR="00864274" w:rsidRPr="00FF4044" w:rsidRDefault="00864274" w:rsidP="00FF4044">
            <w:pPr>
              <w:pStyle w:val="ae"/>
              <w:rPr>
                <w:color w:val="000000"/>
              </w:rPr>
            </w:pPr>
            <w:r w:rsidRPr="00FF4044">
              <w:rPr>
                <w:color w:val="000000"/>
                <w:sz w:val="22"/>
                <w:szCs w:val="22"/>
              </w:rPr>
              <w:t>«Лоскутная империя». Развитие национальных культур и самосознания народа.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промышленной революции. Внешняя политика.</w:t>
            </w:r>
            <w:r w:rsidRPr="00FF4044">
              <w:rPr>
                <w:color w:val="000000"/>
                <w:sz w:val="22"/>
                <w:szCs w:val="22"/>
              </w:rPr>
              <w:br/>
              <w:t> </w:t>
            </w:r>
          </w:p>
          <w:p w:rsidR="00864274" w:rsidRPr="00FF4044" w:rsidRDefault="00864274" w:rsidP="00FF4044">
            <w:pPr>
              <w:pStyle w:val="ae"/>
              <w:rPr>
                <w:color w:val="000000"/>
              </w:rPr>
            </w:pPr>
          </w:p>
        </w:tc>
        <w:tc>
          <w:tcPr>
            <w:tcW w:w="992" w:type="dxa"/>
          </w:tcPr>
          <w:p w:rsidR="00864274" w:rsidRDefault="00864274" w:rsidP="00A76B1F">
            <w:pPr>
              <w:pStyle w:val="ab"/>
              <w:rPr>
                <w:rFonts w:ascii="Times New Roman" w:hAnsi="Times New Roman"/>
              </w:rPr>
            </w:pPr>
            <w:r>
              <w:rPr>
                <w:rFonts w:eastAsiaTheme="minorHAnsi"/>
              </w:rPr>
              <w:t>§</w:t>
            </w:r>
            <w:r>
              <w:rPr>
                <w:rFonts w:ascii="Times New Roman" w:hAnsi="Times New Roman"/>
              </w:rPr>
              <w:t>.23</w:t>
            </w:r>
          </w:p>
        </w:tc>
      </w:tr>
      <w:tr w:rsidR="00864274" w:rsidRPr="0067151C" w:rsidTr="000C7920">
        <w:tc>
          <w:tcPr>
            <w:tcW w:w="15876" w:type="dxa"/>
            <w:gridSpan w:val="10"/>
          </w:tcPr>
          <w:p w:rsidR="00864274" w:rsidRPr="00FF4044" w:rsidRDefault="00864274" w:rsidP="00FF4044">
            <w:pPr>
              <w:pStyle w:val="ab"/>
              <w:jc w:val="center"/>
              <w:rPr>
                <w:rFonts w:ascii="Times New Roman" w:hAnsi="Times New Roman"/>
                <w:b/>
                <w:sz w:val="24"/>
                <w:szCs w:val="24"/>
              </w:rPr>
            </w:pPr>
            <w:r>
              <w:rPr>
                <w:rFonts w:ascii="Times New Roman" w:hAnsi="Times New Roman"/>
                <w:b/>
                <w:sz w:val="24"/>
                <w:szCs w:val="24"/>
              </w:rPr>
              <w:t>Тема 4. Две Америки. (2 часа).</w:t>
            </w:r>
          </w:p>
        </w:tc>
      </w:tr>
      <w:tr w:rsidR="00864274" w:rsidRPr="0067151C" w:rsidTr="00927BFA">
        <w:tc>
          <w:tcPr>
            <w:tcW w:w="567" w:type="dxa"/>
          </w:tcPr>
          <w:p w:rsidR="00864274" w:rsidRDefault="00927BFA" w:rsidP="00A76B1F">
            <w:pPr>
              <w:pStyle w:val="ab"/>
              <w:jc w:val="center"/>
              <w:rPr>
                <w:rFonts w:ascii="Times New Roman" w:hAnsi="Times New Roman"/>
              </w:rPr>
            </w:pPr>
            <w:r>
              <w:rPr>
                <w:rFonts w:ascii="Times New Roman" w:hAnsi="Times New Roman"/>
              </w:rPr>
              <w:lastRenderedPageBreak/>
              <w:t>6</w:t>
            </w:r>
            <w:r w:rsidR="00864274">
              <w:rPr>
                <w:rFonts w:ascii="Times New Roman" w:hAnsi="Times New Roman"/>
              </w:rPr>
              <w:t>0</w:t>
            </w:r>
          </w:p>
        </w:tc>
        <w:tc>
          <w:tcPr>
            <w:tcW w:w="1701" w:type="dxa"/>
          </w:tcPr>
          <w:p w:rsidR="00864274" w:rsidRDefault="00864274" w:rsidP="00A53B14">
            <w:pPr>
              <w:rPr>
                <w:color w:val="000000"/>
              </w:rPr>
            </w:pPr>
            <w:r w:rsidRPr="00FF4044">
              <w:rPr>
                <w:color w:val="000000"/>
                <w:sz w:val="22"/>
                <w:szCs w:val="22"/>
              </w:rPr>
              <w:t xml:space="preserve">США в </w:t>
            </w:r>
            <w:r w:rsidRPr="00FF4044">
              <w:rPr>
                <w:color w:val="000000"/>
                <w:sz w:val="22"/>
                <w:szCs w:val="22"/>
                <w:lang w:val="en-US"/>
              </w:rPr>
              <w:t>XIX</w:t>
            </w:r>
            <w:r w:rsidRPr="00FF4044">
              <w:rPr>
                <w:color w:val="000000"/>
                <w:sz w:val="22"/>
                <w:szCs w:val="22"/>
              </w:rPr>
              <w:t xml:space="preserve"> веке: модернизация, отмена рабства и сохранение республики.</w:t>
            </w:r>
          </w:p>
          <w:p w:rsidR="00864274" w:rsidRPr="00FF4044" w:rsidRDefault="00864274" w:rsidP="00A53B14">
            <w:pPr>
              <w:rPr>
                <w:b/>
                <w:i/>
              </w:rPr>
            </w:pPr>
            <w:r>
              <w:rPr>
                <w:i/>
                <w:color w:val="000000"/>
                <w:sz w:val="22"/>
                <w:szCs w:val="22"/>
              </w:rPr>
              <w:t>Урок усвоения новых знаний и умений.</w:t>
            </w:r>
          </w:p>
        </w:tc>
        <w:tc>
          <w:tcPr>
            <w:tcW w:w="851" w:type="dxa"/>
          </w:tcPr>
          <w:p w:rsidR="00864274" w:rsidRPr="00D56BCF" w:rsidRDefault="00864274" w:rsidP="00A76B1F">
            <w:pPr>
              <w:pStyle w:val="ab"/>
              <w:rPr>
                <w:rFonts w:ascii="Times New Roman" w:hAnsi="Times New Roman"/>
              </w:rPr>
            </w:pPr>
          </w:p>
        </w:tc>
        <w:tc>
          <w:tcPr>
            <w:tcW w:w="992" w:type="dxa"/>
          </w:tcPr>
          <w:p w:rsidR="00864274" w:rsidRPr="00D56BCF" w:rsidRDefault="00864274" w:rsidP="00A76B1F">
            <w:pPr>
              <w:pStyle w:val="ab"/>
              <w:rPr>
                <w:rFonts w:ascii="Times New Roman" w:hAnsi="Times New Roman"/>
              </w:rPr>
            </w:pPr>
          </w:p>
        </w:tc>
        <w:tc>
          <w:tcPr>
            <w:tcW w:w="992" w:type="dxa"/>
          </w:tcPr>
          <w:p w:rsidR="00864274" w:rsidRDefault="00864274" w:rsidP="00A76B1F">
            <w:pPr>
              <w:pStyle w:val="ab"/>
              <w:jc w:val="center"/>
              <w:rPr>
                <w:rFonts w:ascii="Times New Roman" w:hAnsi="Times New Roman"/>
              </w:rPr>
            </w:pPr>
            <w:r>
              <w:rPr>
                <w:rFonts w:ascii="Times New Roman" w:hAnsi="Times New Roman"/>
              </w:rPr>
              <w:t>1</w:t>
            </w:r>
          </w:p>
        </w:tc>
        <w:tc>
          <w:tcPr>
            <w:tcW w:w="2268" w:type="dxa"/>
          </w:tcPr>
          <w:p w:rsidR="00864274" w:rsidRPr="00FF4044" w:rsidRDefault="00864274" w:rsidP="00FF4044">
            <w:pPr>
              <w:rPr>
                <w:color w:val="000000"/>
              </w:rPr>
            </w:pPr>
            <w:r w:rsidRPr="00FF4044">
              <w:rPr>
                <w:i/>
                <w:sz w:val="22"/>
                <w:szCs w:val="22"/>
              </w:rPr>
              <w:t xml:space="preserve">Научатся </w:t>
            </w:r>
            <w:r w:rsidRPr="00FF4044">
              <w:rPr>
                <w:sz w:val="22"/>
                <w:szCs w:val="22"/>
              </w:rPr>
              <w:t>определять термины</w:t>
            </w:r>
            <w:r w:rsidRPr="00FF4044">
              <w:rPr>
                <w:color w:val="000000"/>
                <w:sz w:val="22"/>
                <w:szCs w:val="22"/>
              </w:rPr>
              <w:t xml:space="preserve"> Абсолютизм, гомстед, расизм, иммигрант, конфедерация, Гражданская война</w:t>
            </w:r>
          </w:p>
          <w:p w:rsidR="00864274" w:rsidRPr="00FF4044" w:rsidRDefault="00864274" w:rsidP="00FF4044">
            <w:pPr>
              <w:rPr>
                <w:b/>
                <w:u w:val="single"/>
              </w:rPr>
            </w:pPr>
            <w:r w:rsidRPr="00FF4044">
              <w:rPr>
                <w:sz w:val="22"/>
                <w:szCs w:val="22"/>
              </w:rPr>
              <w:t>Олигархия, резервация</w:t>
            </w:r>
            <w:r w:rsidRPr="00FF4044">
              <w:rPr>
                <w:b/>
                <w:sz w:val="22"/>
                <w:szCs w:val="22"/>
                <w:u w:val="single"/>
              </w:rPr>
              <w:t xml:space="preserve"> </w:t>
            </w:r>
          </w:p>
          <w:p w:rsidR="00864274" w:rsidRPr="00FF4044" w:rsidRDefault="00864274" w:rsidP="00FF4044">
            <w:pPr>
              <w:rPr>
                <w:i/>
              </w:rPr>
            </w:pPr>
          </w:p>
        </w:tc>
        <w:tc>
          <w:tcPr>
            <w:tcW w:w="3119" w:type="dxa"/>
          </w:tcPr>
          <w:p w:rsidR="00864274" w:rsidRPr="00FF4044" w:rsidRDefault="00864274" w:rsidP="00FF4044">
            <w:r w:rsidRPr="00FF4044">
              <w:rPr>
                <w:b/>
                <w:i/>
                <w:sz w:val="22"/>
                <w:szCs w:val="22"/>
              </w:rPr>
              <w:t xml:space="preserve">Регулятивные: </w:t>
            </w:r>
            <w:r w:rsidRPr="00FF4044">
              <w:rPr>
                <w:sz w:val="22"/>
                <w:szCs w:val="22"/>
              </w:rPr>
              <w:t>учитывают установленные правила в планировании и контроле способа решения, осуществляют пошаговый контроль.</w:t>
            </w:r>
          </w:p>
          <w:p w:rsidR="00864274" w:rsidRPr="00FF4044" w:rsidRDefault="00864274" w:rsidP="00FF4044">
            <w:r w:rsidRPr="00FF4044">
              <w:rPr>
                <w:b/>
                <w:i/>
                <w:sz w:val="22"/>
                <w:szCs w:val="22"/>
              </w:rPr>
              <w:t xml:space="preserve">Познавательные: </w:t>
            </w:r>
            <w:r w:rsidRPr="00FF4044">
              <w:rPr>
                <w:sz w:val="22"/>
                <w:szCs w:val="22"/>
              </w:rPr>
              <w:t>самостоятельно создают алгоритмы деятельности при решении проблем различного характера</w:t>
            </w:r>
          </w:p>
          <w:p w:rsidR="00864274" w:rsidRPr="00FF4044" w:rsidRDefault="00864274" w:rsidP="00FF4044">
            <w:r w:rsidRPr="00FF4044">
              <w:rPr>
                <w:b/>
                <w:i/>
                <w:sz w:val="22"/>
                <w:szCs w:val="22"/>
              </w:rPr>
              <w:t xml:space="preserve">Коммуникативные: </w:t>
            </w:r>
            <w:r w:rsidRPr="00FF4044">
              <w:rPr>
                <w:sz w:val="22"/>
                <w:szCs w:val="22"/>
              </w:rPr>
              <w:t>учитывают разные мнения и стремятся к координации различных позиций в сотрудничестве, формулируют собственное мнение и позицию</w:t>
            </w:r>
            <w:r>
              <w:rPr>
                <w:sz w:val="22"/>
                <w:szCs w:val="22"/>
              </w:rPr>
              <w:t>.</w:t>
            </w:r>
          </w:p>
        </w:tc>
        <w:tc>
          <w:tcPr>
            <w:tcW w:w="1701" w:type="dxa"/>
          </w:tcPr>
          <w:p w:rsidR="00864274" w:rsidRPr="00FF4044" w:rsidRDefault="00864274" w:rsidP="00FF4044">
            <w:r w:rsidRPr="00FF4044">
              <w:rPr>
                <w:sz w:val="22"/>
                <w:szCs w:val="22"/>
              </w:rPr>
              <w:t>Выражают адекватное понимание причин успеха/неуспеха учебной деятельности</w:t>
            </w:r>
          </w:p>
        </w:tc>
        <w:tc>
          <w:tcPr>
            <w:tcW w:w="2693" w:type="dxa"/>
          </w:tcPr>
          <w:p w:rsidR="00864274" w:rsidRPr="00841719" w:rsidRDefault="00864274" w:rsidP="00841719">
            <w:pPr>
              <w:pStyle w:val="ae"/>
              <w:rPr>
                <w:color w:val="000000"/>
              </w:rPr>
            </w:pPr>
            <w:r w:rsidRPr="00841719">
              <w:rPr>
                <w:color w:val="000000"/>
                <w:sz w:val="22"/>
                <w:szCs w:val="22"/>
              </w:rPr>
              <w:t xml:space="preserve">Увеличение территории США. «Земельная лихорадка». Особенности промышленного переворота и экономическое развитие в первой половине </w:t>
            </w:r>
            <w:r w:rsidRPr="00841719">
              <w:rPr>
                <w:color w:val="000000"/>
                <w:sz w:val="22"/>
                <w:szCs w:val="22"/>
                <w:lang w:val="en-US"/>
              </w:rPr>
              <w:t>XIX </w:t>
            </w:r>
            <w:r w:rsidRPr="00841719">
              <w:rPr>
                <w:color w:val="000000"/>
                <w:sz w:val="22"/>
                <w:szCs w:val="22"/>
              </w:rPr>
              <w:t>в. </w:t>
            </w:r>
            <w:r>
              <w:rPr>
                <w:color w:val="000000"/>
                <w:sz w:val="22"/>
                <w:szCs w:val="22"/>
              </w:rPr>
              <w:t xml:space="preserve"> </w:t>
            </w:r>
            <w:r w:rsidRPr="00841719">
              <w:rPr>
                <w:color w:val="000000"/>
                <w:sz w:val="22"/>
                <w:szCs w:val="22"/>
              </w:rPr>
              <w:t xml:space="preserve"> </w:t>
            </w:r>
            <w:r>
              <w:rPr>
                <w:color w:val="000000"/>
                <w:sz w:val="22"/>
                <w:szCs w:val="22"/>
              </w:rPr>
              <w:t xml:space="preserve"> </w:t>
            </w:r>
            <w:r w:rsidRPr="00841719">
              <w:rPr>
                <w:color w:val="000000"/>
                <w:sz w:val="22"/>
                <w:szCs w:val="22"/>
              </w:rPr>
              <w:t>Плантационное хозяйство на Юге. Положение негров-рабов. Движения протеста. Аболиционизм. Восстание Джона Брауна.</w:t>
            </w:r>
            <w:r>
              <w:rPr>
                <w:color w:val="000000"/>
                <w:sz w:val="22"/>
                <w:szCs w:val="22"/>
              </w:rPr>
              <w:t xml:space="preserve"> </w:t>
            </w:r>
            <w:r w:rsidRPr="00841719">
              <w:rPr>
                <w:color w:val="000000"/>
                <w:sz w:val="22"/>
                <w:szCs w:val="22"/>
              </w:rPr>
              <w:t>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w:t>
            </w:r>
            <w:r>
              <w:rPr>
                <w:color w:val="000000"/>
              </w:rPr>
              <w:t xml:space="preserve"> </w:t>
            </w:r>
            <w:r w:rsidRPr="00841719">
              <w:rPr>
                <w:color w:val="000000"/>
                <w:sz w:val="22"/>
                <w:szCs w:val="22"/>
              </w:rPr>
              <w:t>Экономическое развитие после гражданской войны</w:t>
            </w:r>
            <w:r>
              <w:rPr>
                <w:color w:val="000000"/>
                <w:sz w:val="22"/>
                <w:szCs w:val="22"/>
              </w:rPr>
              <w:t>.</w:t>
            </w:r>
            <w:r>
              <w:rPr>
                <w:color w:val="000000"/>
              </w:rPr>
              <w:t xml:space="preserve"> </w:t>
            </w:r>
            <w:r w:rsidRPr="00841719">
              <w:rPr>
                <w:color w:val="000000"/>
                <w:sz w:val="22"/>
                <w:szCs w:val="22"/>
              </w:rPr>
              <w:t>Теодор Рузвельт и политика реформ. «Доктрина Монро». Агрессивная внешняя политика США.</w:t>
            </w:r>
          </w:p>
        </w:tc>
        <w:tc>
          <w:tcPr>
            <w:tcW w:w="992" w:type="dxa"/>
          </w:tcPr>
          <w:p w:rsidR="00864274" w:rsidRDefault="00927BFA" w:rsidP="00A76B1F">
            <w:pPr>
              <w:pStyle w:val="ab"/>
              <w:rPr>
                <w:rFonts w:ascii="Times New Roman" w:hAnsi="Times New Roman"/>
              </w:rPr>
            </w:pPr>
            <w:r>
              <w:rPr>
                <w:rFonts w:eastAsiaTheme="minorHAnsi"/>
              </w:rPr>
              <w:t>§</w:t>
            </w:r>
            <w:r w:rsidR="00864274">
              <w:rPr>
                <w:rFonts w:ascii="Times New Roman" w:hAnsi="Times New Roman"/>
              </w:rPr>
              <w:t>.24-25; индивидуальные задания.</w:t>
            </w:r>
          </w:p>
        </w:tc>
      </w:tr>
      <w:tr w:rsidR="00864274" w:rsidRPr="0067151C" w:rsidTr="00927BFA">
        <w:tc>
          <w:tcPr>
            <w:tcW w:w="567" w:type="dxa"/>
          </w:tcPr>
          <w:p w:rsidR="00864274" w:rsidRDefault="00927BFA" w:rsidP="00A76B1F">
            <w:pPr>
              <w:pStyle w:val="ab"/>
              <w:jc w:val="center"/>
              <w:rPr>
                <w:rFonts w:ascii="Times New Roman" w:hAnsi="Times New Roman"/>
              </w:rPr>
            </w:pPr>
            <w:r>
              <w:rPr>
                <w:rFonts w:ascii="Times New Roman" w:hAnsi="Times New Roman"/>
              </w:rPr>
              <w:t>6</w:t>
            </w:r>
            <w:r w:rsidR="00864274">
              <w:rPr>
                <w:rFonts w:ascii="Times New Roman" w:hAnsi="Times New Roman"/>
              </w:rPr>
              <w:t>1</w:t>
            </w:r>
          </w:p>
        </w:tc>
        <w:tc>
          <w:tcPr>
            <w:tcW w:w="1701" w:type="dxa"/>
          </w:tcPr>
          <w:p w:rsidR="00864274" w:rsidRDefault="00864274" w:rsidP="00A53B14">
            <w:r w:rsidRPr="00841719">
              <w:rPr>
                <w:sz w:val="22"/>
                <w:szCs w:val="22"/>
              </w:rPr>
              <w:t xml:space="preserve">Латинская Америка в   </w:t>
            </w:r>
            <w:r w:rsidRPr="00841719">
              <w:rPr>
                <w:sz w:val="22"/>
                <w:szCs w:val="22"/>
                <w:lang w:val="en-US"/>
              </w:rPr>
              <w:t>XIX</w:t>
            </w:r>
            <w:r w:rsidRPr="00841719">
              <w:rPr>
                <w:sz w:val="22"/>
                <w:szCs w:val="22"/>
              </w:rPr>
              <w:t xml:space="preserve"> – начале </w:t>
            </w:r>
            <w:r w:rsidRPr="00841719">
              <w:rPr>
                <w:sz w:val="22"/>
                <w:szCs w:val="22"/>
                <w:lang w:val="en-US"/>
              </w:rPr>
              <w:t>XX</w:t>
            </w:r>
            <w:r w:rsidRPr="00841719">
              <w:rPr>
                <w:sz w:val="22"/>
                <w:szCs w:val="22"/>
              </w:rPr>
              <w:t xml:space="preserve"> в.: время перемен.</w:t>
            </w:r>
          </w:p>
          <w:p w:rsidR="00864274" w:rsidRPr="00841719" w:rsidRDefault="00864274" w:rsidP="00A53B14">
            <w:pPr>
              <w:rPr>
                <w:i/>
              </w:rPr>
            </w:pPr>
            <w:r>
              <w:rPr>
                <w:i/>
                <w:sz w:val="22"/>
                <w:szCs w:val="22"/>
              </w:rPr>
              <w:t>Комбинированный урок.</w:t>
            </w:r>
          </w:p>
        </w:tc>
        <w:tc>
          <w:tcPr>
            <w:tcW w:w="851" w:type="dxa"/>
          </w:tcPr>
          <w:p w:rsidR="00864274" w:rsidRPr="00D56BCF" w:rsidRDefault="00864274" w:rsidP="00A76B1F">
            <w:pPr>
              <w:pStyle w:val="ab"/>
              <w:rPr>
                <w:rFonts w:ascii="Times New Roman" w:hAnsi="Times New Roman"/>
              </w:rPr>
            </w:pPr>
          </w:p>
        </w:tc>
        <w:tc>
          <w:tcPr>
            <w:tcW w:w="992" w:type="dxa"/>
          </w:tcPr>
          <w:p w:rsidR="00864274" w:rsidRPr="00D56BCF" w:rsidRDefault="00864274" w:rsidP="00A76B1F">
            <w:pPr>
              <w:pStyle w:val="ab"/>
              <w:rPr>
                <w:rFonts w:ascii="Times New Roman" w:hAnsi="Times New Roman"/>
              </w:rPr>
            </w:pPr>
          </w:p>
        </w:tc>
        <w:tc>
          <w:tcPr>
            <w:tcW w:w="992" w:type="dxa"/>
          </w:tcPr>
          <w:p w:rsidR="00864274" w:rsidRDefault="00864274" w:rsidP="00A76B1F">
            <w:pPr>
              <w:pStyle w:val="ab"/>
              <w:jc w:val="center"/>
              <w:rPr>
                <w:rFonts w:ascii="Times New Roman" w:hAnsi="Times New Roman"/>
              </w:rPr>
            </w:pPr>
            <w:r>
              <w:rPr>
                <w:rFonts w:ascii="Times New Roman" w:hAnsi="Times New Roman"/>
              </w:rPr>
              <w:t>1</w:t>
            </w:r>
          </w:p>
        </w:tc>
        <w:tc>
          <w:tcPr>
            <w:tcW w:w="2268" w:type="dxa"/>
          </w:tcPr>
          <w:p w:rsidR="00864274" w:rsidRPr="00841719" w:rsidRDefault="00864274" w:rsidP="00841719">
            <w:pPr>
              <w:rPr>
                <w:b/>
                <w:u w:val="single"/>
              </w:rPr>
            </w:pPr>
            <w:r w:rsidRPr="00841719">
              <w:rPr>
                <w:i/>
                <w:sz w:val="22"/>
                <w:szCs w:val="22"/>
              </w:rPr>
              <w:t xml:space="preserve">Научатся </w:t>
            </w:r>
            <w:r w:rsidRPr="00841719">
              <w:rPr>
                <w:sz w:val="22"/>
                <w:szCs w:val="22"/>
              </w:rPr>
              <w:t xml:space="preserve">определять термины: </w:t>
            </w:r>
            <w:r>
              <w:rPr>
                <w:sz w:val="22"/>
                <w:szCs w:val="22"/>
              </w:rPr>
              <w:t>к</w:t>
            </w:r>
            <w:r w:rsidRPr="00841719">
              <w:rPr>
                <w:sz w:val="22"/>
                <w:szCs w:val="22"/>
              </w:rPr>
              <w:t>аудильизм, авторитарный режим</w:t>
            </w:r>
            <w:r w:rsidRPr="00841719">
              <w:rPr>
                <w:b/>
                <w:sz w:val="22"/>
                <w:szCs w:val="22"/>
                <w:u w:val="single"/>
              </w:rPr>
              <w:t xml:space="preserve"> </w:t>
            </w:r>
          </w:p>
          <w:p w:rsidR="00864274" w:rsidRPr="00841719" w:rsidRDefault="00864274" w:rsidP="00FF4044">
            <w:pPr>
              <w:rPr>
                <w:i/>
              </w:rPr>
            </w:pPr>
          </w:p>
        </w:tc>
        <w:tc>
          <w:tcPr>
            <w:tcW w:w="3119" w:type="dxa"/>
          </w:tcPr>
          <w:p w:rsidR="00864274" w:rsidRPr="00841719" w:rsidRDefault="00864274" w:rsidP="00841719">
            <w:r w:rsidRPr="00841719">
              <w:rPr>
                <w:b/>
                <w:i/>
                <w:sz w:val="22"/>
                <w:szCs w:val="22"/>
              </w:rPr>
              <w:t xml:space="preserve">Регулятивные: </w:t>
            </w:r>
            <w:r w:rsidRPr="00841719">
              <w:rPr>
                <w:sz w:val="22"/>
                <w:szCs w:val="22"/>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864274" w:rsidRPr="00841719" w:rsidRDefault="00864274" w:rsidP="00841719">
            <w:r w:rsidRPr="00841719">
              <w:rPr>
                <w:b/>
                <w:i/>
                <w:sz w:val="22"/>
                <w:szCs w:val="22"/>
              </w:rPr>
              <w:t xml:space="preserve">Познавательные: </w:t>
            </w:r>
            <w:r w:rsidRPr="00841719">
              <w:rPr>
                <w:sz w:val="22"/>
                <w:szCs w:val="22"/>
              </w:rPr>
              <w:t>ставят и формулируют проблему урока, самостоятельно создают алгоритм деятельности при решении проблем</w:t>
            </w:r>
          </w:p>
          <w:p w:rsidR="00864274" w:rsidRPr="00841719" w:rsidRDefault="00864274" w:rsidP="00FF4044">
            <w:r w:rsidRPr="00841719">
              <w:rPr>
                <w:b/>
                <w:i/>
                <w:sz w:val="22"/>
                <w:szCs w:val="22"/>
              </w:rPr>
              <w:lastRenderedPageBreak/>
              <w:t xml:space="preserve">Коммуникативные: </w:t>
            </w:r>
            <w:r w:rsidRPr="00841719">
              <w:rPr>
                <w:sz w:val="22"/>
                <w:szCs w:val="22"/>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tc>
        <w:tc>
          <w:tcPr>
            <w:tcW w:w="1701" w:type="dxa"/>
          </w:tcPr>
          <w:p w:rsidR="00864274" w:rsidRPr="00841719" w:rsidRDefault="00864274" w:rsidP="00841719">
            <w:r w:rsidRPr="00841719">
              <w:rPr>
                <w:sz w:val="22"/>
                <w:szCs w:val="22"/>
              </w:rPr>
              <w:lastRenderedPageBreak/>
              <w:t>Имеют целостный, социально ориентированный взгляд на мир в единстве и разнообразии народов, культур, религий</w:t>
            </w:r>
            <w:r>
              <w:rPr>
                <w:sz w:val="22"/>
                <w:szCs w:val="22"/>
              </w:rPr>
              <w:t>.</w:t>
            </w:r>
          </w:p>
          <w:p w:rsidR="00864274" w:rsidRPr="00841719" w:rsidRDefault="00864274" w:rsidP="00FF4044"/>
        </w:tc>
        <w:tc>
          <w:tcPr>
            <w:tcW w:w="2693" w:type="dxa"/>
          </w:tcPr>
          <w:p w:rsidR="00864274" w:rsidRPr="00841719" w:rsidRDefault="00864274" w:rsidP="00841719">
            <w:pPr>
              <w:pStyle w:val="ae"/>
              <w:rPr>
                <w:color w:val="000000"/>
              </w:rPr>
            </w:pPr>
            <w:r w:rsidRPr="00841719">
              <w:rPr>
                <w:color w:val="000000"/>
                <w:sz w:val="22"/>
                <w:szCs w:val="22"/>
              </w:rPr>
              <w:t>Основные колониальные владения. Национально-освободительная борьба народов Латинской Америки. Симон Боливар. Образование и развитие независимых государств. «Век каудильо». Экономическое развитие. «Латиноамериканский плавильный котел».</w:t>
            </w:r>
            <w:r w:rsidRPr="00841719">
              <w:rPr>
                <w:color w:val="000000"/>
                <w:sz w:val="22"/>
                <w:szCs w:val="22"/>
              </w:rPr>
              <w:br/>
            </w:r>
          </w:p>
        </w:tc>
        <w:tc>
          <w:tcPr>
            <w:tcW w:w="992" w:type="dxa"/>
          </w:tcPr>
          <w:p w:rsidR="00864274" w:rsidRDefault="00927BFA" w:rsidP="00A76B1F">
            <w:pPr>
              <w:pStyle w:val="ab"/>
              <w:rPr>
                <w:rFonts w:ascii="Times New Roman" w:hAnsi="Times New Roman"/>
              </w:rPr>
            </w:pPr>
            <w:r>
              <w:rPr>
                <w:rFonts w:eastAsiaTheme="minorHAnsi"/>
              </w:rPr>
              <w:t>§</w:t>
            </w:r>
            <w:r w:rsidR="00864274">
              <w:rPr>
                <w:rFonts w:ascii="Times New Roman" w:hAnsi="Times New Roman"/>
              </w:rPr>
              <w:t>.26</w:t>
            </w:r>
          </w:p>
        </w:tc>
      </w:tr>
      <w:tr w:rsidR="00927BFA" w:rsidRPr="0067151C" w:rsidTr="00EE5B29">
        <w:tc>
          <w:tcPr>
            <w:tcW w:w="15876" w:type="dxa"/>
            <w:gridSpan w:val="10"/>
          </w:tcPr>
          <w:p w:rsidR="00927BFA" w:rsidRPr="00841719" w:rsidRDefault="00927BFA" w:rsidP="00841719">
            <w:pPr>
              <w:ind w:right="-30"/>
              <w:jc w:val="center"/>
              <w:rPr>
                <w:b/>
              </w:rPr>
            </w:pPr>
            <w:r>
              <w:rPr>
                <w:b/>
              </w:rPr>
              <w:lastRenderedPageBreak/>
              <w:t xml:space="preserve">Тема 5. Традиционные общества в </w:t>
            </w:r>
            <w:r>
              <w:rPr>
                <w:b/>
                <w:lang w:val="en-US"/>
              </w:rPr>
              <w:t>XIX</w:t>
            </w:r>
            <w:r>
              <w:rPr>
                <w:b/>
              </w:rPr>
              <w:t xml:space="preserve"> веке</w:t>
            </w:r>
            <w:r w:rsidRPr="00B33BBA">
              <w:rPr>
                <w:b/>
              </w:rPr>
              <w:t xml:space="preserve">: </w:t>
            </w:r>
            <w:r>
              <w:rPr>
                <w:b/>
              </w:rPr>
              <w:t>новый этап колониализма</w:t>
            </w:r>
            <w:r w:rsidRPr="00B33BBA">
              <w:rPr>
                <w:b/>
              </w:rPr>
              <w:t xml:space="preserve"> </w:t>
            </w:r>
            <w:r>
              <w:rPr>
                <w:b/>
              </w:rPr>
              <w:t>(4 часа)</w:t>
            </w:r>
          </w:p>
        </w:tc>
      </w:tr>
      <w:tr w:rsidR="00864274" w:rsidRPr="0067151C" w:rsidTr="00927BFA">
        <w:tc>
          <w:tcPr>
            <w:tcW w:w="567" w:type="dxa"/>
          </w:tcPr>
          <w:p w:rsidR="00864274" w:rsidRDefault="00927BFA" w:rsidP="00A76B1F">
            <w:pPr>
              <w:pStyle w:val="ab"/>
              <w:jc w:val="center"/>
              <w:rPr>
                <w:rFonts w:ascii="Times New Roman" w:hAnsi="Times New Roman"/>
              </w:rPr>
            </w:pPr>
            <w:r>
              <w:rPr>
                <w:rFonts w:ascii="Times New Roman" w:hAnsi="Times New Roman"/>
              </w:rPr>
              <w:t>6</w:t>
            </w:r>
            <w:r w:rsidR="00864274">
              <w:rPr>
                <w:rFonts w:ascii="Times New Roman" w:hAnsi="Times New Roman"/>
              </w:rPr>
              <w:t>2</w:t>
            </w:r>
          </w:p>
        </w:tc>
        <w:tc>
          <w:tcPr>
            <w:tcW w:w="1701" w:type="dxa"/>
          </w:tcPr>
          <w:p w:rsidR="00864274" w:rsidRDefault="00864274" w:rsidP="00A53B14">
            <w:r w:rsidRPr="00785964">
              <w:rPr>
                <w:sz w:val="22"/>
                <w:szCs w:val="22"/>
              </w:rPr>
              <w:t>Япония на пути к модернизации: «восточная мораль – западная техника».</w:t>
            </w:r>
          </w:p>
          <w:p w:rsidR="00864274" w:rsidRPr="00785964" w:rsidRDefault="00864274" w:rsidP="00A53B14">
            <w:pPr>
              <w:rPr>
                <w:i/>
              </w:rPr>
            </w:pPr>
            <w:r>
              <w:rPr>
                <w:i/>
                <w:sz w:val="22"/>
                <w:szCs w:val="22"/>
              </w:rPr>
              <w:t>Урок усвоения новых знаний.</w:t>
            </w:r>
          </w:p>
        </w:tc>
        <w:tc>
          <w:tcPr>
            <w:tcW w:w="851" w:type="dxa"/>
          </w:tcPr>
          <w:p w:rsidR="00864274" w:rsidRPr="00D56BCF" w:rsidRDefault="00864274" w:rsidP="00A76B1F">
            <w:pPr>
              <w:pStyle w:val="ab"/>
              <w:rPr>
                <w:rFonts w:ascii="Times New Roman" w:hAnsi="Times New Roman"/>
              </w:rPr>
            </w:pPr>
          </w:p>
        </w:tc>
        <w:tc>
          <w:tcPr>
            <w:tcW w:w="992" w:type="dxa"/>
          </w:tcPr>
          <w:p w:rsidR="00864274" w:rsidRPr="00D56BCF" w:rsidRDefault="00864274" w:rsidP="00A76B1F">
            <w:pPr>
              <w:pStyle w:val="ab"/>
              <w:rPr>
                <w:rFonts w:ascii="Times New Roman" w:hAnsi="Times New Roman"/>
              </w:rPr>
            </w:pPr>
          </w:p>
        </w:tc>
        <w:tc>
          <w:tcPr>
            <w:tcW w:w="992" w:type="dxa"/>
          </w:tcPr>
          <w:p w:rsidR="00864274" w:rsidRDefault="00864274" w:rsidP="00A76B1F">
            <w:pPr>
              <w:pStyle w:val="ab"/>
              <w:jc w:val="center"/>
              <w:rPr>
                <w:rFonts w:ascii="Times New Roman" w:hAnsi="Times New Roman"/>
              </w:rPr>
            </w:pPr>
            <w:r>
              <w:rPr>
                <w:rFonts w:ascii="Times New Roman" w:hAnsi="Times New Roman"/>
              </w:rPr>
              <w:t>1</w:t>
            </w:r>
          </w:p>
        </w:tc>
        <w:tc>
          <w:tcPr>
            <w:tcW w:w="2268" w:type="dxa"/>
          </w:tcPr>
          <w:p w:rsidR="00864274" w:rsidRPr="00785964" w:rsidRDefault="00864274" w:rsidP="00841719">
            <w:pPr>
              <w:rPr>
                <w:i/>
              </w:rPr>
            </w:pPr>
            <w:r w:rsidRPr="00785964">
              <w:rPr>
                <w:i/>
                <w:sz w:val="22"/>
                <w:szCs w:val="22"/>
              </w:rPr>
              <w:t xml:space="preserve">Научатся </w:t>
            </w:r>
            <w:r w:rsidRPr="00785964">
              <w:rPr>
                <w:sz w:val="22"/>
                <w:szCs w:val="22"/>
              </w:rPr>
              <w:t xml:space="preserve">определять термины: </w:t>
            </w:r>
            <w:r>
              <w:rPr>
                <w:sz w:val="22"/>
                <w:szCs w:val="22"/>
              </w:rPr>
              <w:t>с</w:t>
            </w:r>
            <w:r w:rsidRPr="00785964">
              <w:rPr>
                <w:sz w:val="22"/>
                <w:szCs w:val="22"/>
              </w:rPr>
              <w:t>егунат, самурай,  контрибуция, колония, Мэйдзи</w:t>
            </w:r>
          </w:p>
        </w:tc>
        <w:tc>
          <w:tcPr>
            <w:tcW w:w="3119" w:type="dxa"/>
          </w:tcPr>
          <w:p w:rsidR="00864274" w:rsidRPr="00785964" w:rsidRDefault="00864274" w:rsidP="00785964">
            <w:r w:rsidRPr="00785964">
              <w:rPr>
                <w:b/>
                <w:i/>
                <w:sz w:val="22"/>
                <w:szCs w:val="22"/>
              </w:rPr>
              <w:t xml:space="preserve">Регулятивные: </w:t>
            </w:r>
            <w:r w:rsidRPr="00785964">
              <w:rPr>
                <w:sz w:val="22"/>
                <w:szCs w:val="22"/>
              </w:rPr>
              <w:t>планируют свои действия в соответствии с поставленной задачей и условиями ее реализации, в том числе во внутреннем плане</w:t>
            </w:r>
          </w:p>
          <w:p w:rsidR="00864274" w:rsidRPr="00785964" w:rsidRDefault="00864274" w:rsidP="00785964">
            <w:r w:rsidRPr="00785964">
              <w:rPr>
                <w:b/>
                <w:i/>
                <w:sz w:val="22"/>
                <w:szCs w:val="22"/>
              </w:rPr>
              <w:t xml:space="preserve">Познавательные: </w:t>
            </w:r>
            <w:r w:rsidRPr="00785964">
              <w:rPr>
                <w:sz w:val="22"/>
                <w:szCs w:val="22"/>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864274" w:rsidRPr="00785964" w:rsidRDefault="00864274" w:rsidP="00841719">
            <w:r w:rsidRPr="00785964">
              <w:rPr>
                <w:b/>
                <w:i/>
                <w:sz w:val="22"/>
                <w:szCs w:val="22"/>
              </w:rPr>
              <w:t xml:space="preserve">Коммуникативные: </w:t>
            </w:r>
            <w:r w:rsidRPr="00785964">
              <w:rPr>
                <w:sz w:val="22"/>
                <w:szCs w:val="22"/>
              </w:rPr>
              <w:t>адекватно используют речевые средства для эффективного решения разнообразных коммуникативных задач</w:t>
            </w:r>
            <w:r>
              <w:rPr>
                <w:sz w:val="22"/>
                <w:szCs w:val="22"/>
              </w:rPr>
              <w:t>.</w:t>
            </w:r>
          </w:p>
        </w:tc>
        <w:tc>
          <w:tcPr>
            <w:tcW w:w="1701" w:type="dxa"/>
          </w:tcPr>
          <w:p w:rsidR="00864274" w:rsidRPr="00785964" w:rsidRDefault="00864274" w:rsidP="00841719">
            <w:r w:rsidRPr="00785964">
              <w:rPr>
                <w:sz w:val="22"/>
                <w:szCs w:val="22"/>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r>
              <w:rPr>
                <w:sz w:val="22"/>
                <w:szCs w:val="22"/>
              </w:rPr>
              <w:t>.</w:t>
            </w:r>
          </w:p>
        </w:tc>
        <w:tc>
          <w:tcPr>
            <w:tcW w:w="2693" w:type="dxa"/>
          </w:tcPr>
          <w:p w:rsidR="00864274" w:rsidRPr="00785964" w:rsidRDefault="00864274" w:rsidP="00785964">
            <w:pPr>
              <w:pStyle w:val="ae"/>
              <w:rPr>
                <w:color w:val="000000"/>
              </w:rPr>
            </w:pPr>
            <w:r w:rsidRPr="00785964">
              <w:rPr>
                <w:color w:val="000000"/>
                <w:sz w:val="22"/>
                <w:szCs w:val="22"/>
              </w:rPr>
              <w:t>Кризис традиционализма. Насильственное «открытие» Японии европейскими державами. Революция Мэйдзи.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w:t>
            </w:r>
          </w:p>
          <w:p w:rsidR="00864274" w:rsidRPr="00785964" w:rsidRDefault="00864274" w:rsidP="00785964">
            <w:pPr>
              <w:pStyle w:val="ae"/>
              <w:rPr>
                <w:color w:val="000000"/>
              </w:rPr>
            </w:pPr>
          </w:p>
        </w:tc>
        <w:tc>
          <w:tcPr>
            <w:tcW w:w="992" w:type="dxa"/>
          </w:tcPr>
          <w:p w:rsidR="00864274" w:rsidRDefault="00927BFA" w:rsidP="00A76B1F">
            <w:pPr>
              <w:pStyle w:val="ab"/>
              <w:rPr>
                <w:rFonts w:ascii="Times New Roman" w:hAnsi="Times New Roman"/>
              </w:rPr>
            </w:pPr>
            <w:r>
              <w:rPr>
                <w:rFonts w:eastAsiaTheme="minorHAnsi"/>
              </w:rPr>
              <w:t>§</w:t>
            </w:r>
            <w:r w:rsidR="00864274">
              <w:rPr>
                <w:rFonts w:ascii="Times New Roman" w:hAnsi="Times New Roman"/>
              </w:rPr>
              <w:t>.27</w:t>
            </w:r>
          </w:p>
        </w:tc>
      </w:tr>
      <w:tr w:rsidR="00864274" w:rsidRPr="0067151C" w:rsidTr="00927BFA">
        <w:tc>
          <w:tcPr>
            <w:tcW w:w="567" w:type="dxa"/>
          </w:tcPr>
          <w:p w:rsidR="00864274" w:rsidRDefault="00927BFA" w:rsidP="00A76B1F">
            <w:pPr>
              <w:pStyle w:val="ab"/>
              <w:jc w:val="center"/>
              <w:rPr>
                <w:rFonts w:ascii="Times New Roman" w:hAnsi="Times New Roman"/>
              </w:rPr>
            </w:pPr>
            <w:r>
              <w:rPr>
                <w:rFonts w:ascii="Times New Roman" w:hAnsi="Times New Roman"/>
              </w:rPr>
              <w:t>6</w:t>
            </w:r>
            <w:r w:rsidR="00864274">
              <w:rPr>
                <w:rFonts w:ascii="Times New Roman" w:hAnsi="Times New Roman"/>
              </w:rPr>
              <w:t>3</w:t>
            </w:r>
          </w:p>
        </w:tc>
        <w:tc>
          <w:tcPr>
            <w:tcW w:w="1701" w:type="dxa"/>
          </w:tcPr>
          <w:p w:rsidR="00864274" w:rsidRDefault="00864274" w:rsidP="00A53B14">
            <w:r>
              <w:rPr>
                <w:sz w:val="22"/>
                <w:szCs w:val="22"/>
              </w:rPr>
              <w:t>Китай: традиции против модернизации.</w:t>
            </w:r>
          </w:p>
          <w:p w:rsidR="00864274" w:rsidRPr="00785964" w:rsidRDefault="00864274" w:rsidP="00A53B14">
            <w:pPr>
              <w:rPr>
                <w:i/>
              </w:rPr>
            </w:pPr>
            <w:r>
              <w:rPr>
                <w:i/>
                <w:sz w:val="22"/>
                <w:szCs w:val="22"/>
              </w:rPr>
              <w:t>Урок самостоятельной работы.</w:t>
            </w:r>
          </w:p>
        </w:tc>
        <w:tc>
          <w:tcPr>
            <w:tcW w:w="851" w:type="dxa"/>
          </w:tcPr>
          <w:p w:rsidR="00864274" w:rsidRPr="00D56BCF" w:rsidRDefault="00864274" w:rsidP="00A76B1F">
            <w:pPr>
              <w:pStyle w:val="ab"/>
              <w:rPr>
                <w:rFonts w:ascii="Times New Roman" w:hAnsi="Times New Roman"/>
              </w:rPr>
            </w:pPr>
          </w:p>
        </w:tc>
        <w:tc>
          <w:tcPr>
            <w:tcW w:w="992" w:type="dxa"/>
          </w:tcPr>
          <w:p w:rsidR="00864274" w:rsidRPr="00D56BCF" w:rsidRDefault="00864274" w:rsidP="00A76B1F">
            <w:pPr>
              <w:pStyle w:val="ab"/>
              <w:rPr>
                <w:rFonts w:ascii="Times New Roman" w:hAnsi="Times New Roman"/>
              </w:rPr>
            </w:pPr>
          </w:p>
        </w:tc>
        <w:tc>
          <w:tcPr>
            <w:tcW w:w="992" w:type="dxa"/>
          </w:tcPr>
          <w:p w:rsidR="00864274" w:rsidRDefault="00864274" w:rsidP="00A76B1F">
            <w:pPr>
              <w:pStyle w:val="ab"/>
              <w:jc w:val="center"/>
              <w:rPr>
                <w:rFonts w:ascii="Times New Roman" w:hAnsi="Times New Roman"/>
              </w:rPr>
            </w:pPr>
            <w:r>
              <w:rPr>
                <w:rFonts w:ascii="Times New Roman" w:hAnsi="Times New Roman"/>
              </w:rPr>
              <w:t>1</w:t>
            </w:r>
          </w:p>
        </w:tc>
        <w:tc>
          <w:tcPr>
            <w:tcW w:w="2268" w:type="dxa"/>
          </w:tcPr>
          <w:p w:rsidR="00864274" w:rsidRPr="00152390" w:rsidRDefault="00864274" w:rsidP="00841719">
            <w:r>
              <w:rPr>
                <w:i/>
                <w:sz w:val="22"/>
                <w:szCs w:val="22"/>
              </w:rPr>
              <w:t xml:space="preserve">Научатся </w:t>
            </w:r>
            <w:r>
              <w:rPr>
                <w:sz w:val="22"/>
                <w:szCs w:val="22"/>
              </w:rPr>
              <w:t xml:space="preserve">характеризовать политическое и экономическое развитие Китая в конце </w:t>
            </w:r>
            <w:r>
              <w:rPr>
                <w:sz w:val="22"/>
                <w:szCs w:val="22"/>
                <w:lang w:val="en-US"/>
              </w:rPr>
              <w:t>XIX</w:t>
            </w:r>
            <w:r>
              <w:rPr>
                <w:sz w:val="22"/>
                <w:szCs w:val="22"/>
              </w:rPr>
              <w:t xml:space="preserve"> века.</w:t>
            </w:r>
          </w:p>
        </w:tc>
        <w:tc>
          <w:tcPr>
            <w:tcW w:w="3119" w:type="dxa"/>
          </w:tcPr>
          <w:p w:rsidR="00864274" w:rsidRPr="00841719" w:rsidRDefault="00864274" w:rsidP="00A53B14">
            <w:r w:rsidRPr="00841719">
              <w:rPr>
                <w:b/>
                <w:i/>
                <w:sz w:val="22"/>
                <w:szCs w:val="22"/>
              </w:rPr>
              <w:t xml:space="preserve">Регулятивные: </w:t>
            </w:r>
            <w:r w:rsidRPr="00841719">
              <w:rPr>
                <w:sz w:val="22"/>
                <w:szCs w:val="22"/>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864274" w:rsidRPr="00841719" w:rsidRDefault="00864274" w:rsidP="00A53B14">
            <w:r w:rsidRPr="00841719">
              <w:rPr>
                <w:b/>
                <w:i/>
                <w:sz w:val="22"/>
                <w:szCs w:val="22"/>
              </w:rPr>
              <w:t xml:space="preserve">Познавательные: </w:t>
            </w:r>
            <w:r w:rsidRPr="00841719">
              <w:rPr>
                <w:sz w:val="22"/>
                <w:szCs w:val="22"/>
              </w:rPr>
              <w:t xml:space="preserve">ставят и формулируют проблему урока, самостоятельно создают алгоритм </w:t>
            </w:r>
            <w:r w:rsidRPr="00841719">
              <w:rPr>
                <w:sz w:val="22"/>
                <w:szCs w:val="22"/>
              </w:rPr>
              <w:lastRenderedPageBreak/>
              <w:t>деятельности при решении проблем</w:t>
            </w:r>
          </w:p>
          <w:p w:rsidR="00864274" w:rsidRPr="00841719" w:rsidRDefault="00864274" w:rsidP="00A53B14">
            <w:r w:rsidRPr="00841719">
              <w:rPr>
                <w:b/>
                <w:i/>
                <w:sz w:val="22"/>
                <w:szCs w:val="22"/>
              </w:rPr>
              <w:t xml:space="preserve">Коммуникативные: </w:t>
            </w:r>
            <w:r w:rsidRPr="00841719">
              <w:rPr>
                <w:sz w:val="22"/>
                <w:szCs w:val="22"/>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tc>
        <w:tc>
          <w:tcPr>
            <w:tcW w:w="1701" w:type="dxa"/>
          </w:tcPr>
          <w:p w:rsidR="00864274" w:rsidRPr="00841719" w:rsidRDefault="00864274" w:rsidP="00A53B14">
            <w:r w:rsidRPr="00841719">
              <w:rPr>
                <w:sz w:val="22"/>
                <w:szCs w:val="22"/>
              </w:rPr>
              <w:lastRenderedPageBreak/>
              <w:t>Имеют целостный, социально ориентированный взгляд на мир в единстве и разнообразии народов, культур, религий</w:t>
            </w:r>
            <w:r>
              <w:rPr>
                <w:sz w:val="22"/>
                <w:szCs w:val="22"/>
              </w:rPr>
              <w:t>.</w:t>
            </w:r>
          </w:p>
          <w:p w:rsidR="00864274" w:rsidRPr="00841719" w:rsidRDefault="00864274" w:rsidP="00A53B14"/>
        </w:tc>
        <w:tc>
          <w:tcPr>
            <w:tcW w:w="2693" w:type="dxa"/>
          </w:tcPr>
          <w:p w:rsidR="00864274" w:rsidRPr="00785964" w:rsidRDefault="00864274" w:rsidP="00785964">
            <w:pPr>
              <w:pStyle w:val="ae"/>
              <w:rPr>
                <w:color w:val="000000"/>
              </w:rPr>
            </w:pPr>
            <w:r w:rsidRPr="00785964">
              <w:rPr>
                <w:color w:val="000000"/>
                <w:sz w:val="22"/>
                <w:szCs w:val="22"/>
              </w:rPr>
              <w:lastRenderedPageBreak/>
              <w:t xml:space="preserve">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w:t>
            </w:r>
            <w:r w:rsidRPr="00785964">
              <w:rPr>
                <w:color w:val="000000"/>
                <w:sz w:val="22"/>
                <w:szCs w:val="22"/>
              </w:rPr>
              <w:lastRenderedPageBreak/>
              <w:t>полуколонию индустриальных держав.</w:t>
            </w:r>
          </w:p>
          <w:p w:rsidR="00864274" w:rsidRPr="00785964" w:rsidRDefault="00864274" w:rsidP="00785964">
            <w:pPr>
              <w:pStyle w:val="ae"/>
              <w:rPr>
                <w:color w:val="000000"/>
              </w:rPr>
            </w:pPr>
          </w:p>
        </w:tc>
        <w:tc>
          <w:tcPr>
            <w:tcW w:w="992" w:type="dxa"/>
          </w:tcPr>
          <w:p w:rsidR="00864274" w:rsidRDefault="00927BFA" w:rsidP="00A76B1F">
            <w:pPr>
              <w:pStyle w:val="ab"/>
              <w:rPr>
                <w:rFonts w:ascii="Times New Roman" w:hAnsi="Times New Roman"/>
              </w:rPr>
            </w:pPr>
            <w:r>
              <w:rPr>
                <w:rFonts w:eastAsiaTheme="minorHAnsi"/>
              </w:rPr>
              <w:lastRenderedPageBreak/>
              <w:t>§</w:t>
            </w:r>
            <w:r w:rsidR="00864274">
              <w:rPr>
                <w:rFonts w:ascii="Times New Roman" w:hAnsi="Times New Roman"/>
              </w:rPr>
              <w:t>.28</w:t>
            </w:r>
          </w:p>
        </w:tc>
      </w:tr>
      <w:tr w:rsidR="00864274" w:rsidRPr="0067151C" w:rsidTr="00927BFA">
        <w:tc>
          <w:tcPr>
            <w:tcW w:w="567" w:type="dxa"/>
          </w:tcPr>
          <w:p w:rsidR="00864274" w:rsidRDefault="00927BFA" w:rsidP="00A76B1F">
            <w:pPr>
              <w:pStyle w:val="ab"/>
              <w:jc w:val="center"/>
              <w:rPr>
                <w:rFonts w:ascii="Times New Roman" w:hAnsi="Times New Roman"/>
              </w:rPr>
            </w:pPr>
            <w:r>
              <w:rPr>
                <w:rFonts w:ascii="Times New Roman" w:hAnsi="Times New Roman"/>
              </w:rPr>
              <w:lastRenderedPageBreak/>
              <w:t>6</w:t>
            </w:r>
            <w:r w:rsidR="00864274">
              <w:rPr>
                <w:rFonts w:ascii="Times New Roman" w:hAnsi="Times New Roman"/>
              </w:rPr>
              <w:t>4</w:t>
            </w:r>
          </w:p>
        </w:tc>
        <w:tc>
          <w:tcPr>
            <w:tcW w:w="1701" w:type="dxa"/>
          </w:tcPr>
          <w:p w:rsidR="00864274" w:rsidRDefault="00864274" w:rsidP="00A53B14">
            <w:r w:rsidRPr="00152390">
              <w:rPr>
                <w:sz w:val="22"/>
                <w:szCs w:val="22"/>
              </w:rPr>
              <w:t>Индия: насильственное разрушение традиционного общества.</w:t>
            </w:r>
          </w:p>
          <w:p w:rsidR="00864274" w:rsidRPr="00152390" w:rsidRDefault="00864274" w:rsidP="00A53B14">
            <w:pPr>
              <w:rPr>
                <w:i/>
              </w:rPr>
            </w:pPr>
            <w:r>
              <w:rPr>
                <w:i/>
                <w:sz w:val="22"/>
                <w:szCs w:val="22"/>
              </w:rPr>
              <w:t>Комбинированный урок.</w:t>
            </w:r>
          </w:p>
        </w:tc>
        <w:tc>
          <w:tcPr>
            <w:tcW w:w="851" w:type="dxa"/>
          </w:tcPr>
          <w:p w:rsidR="00864274" w:rsidRPr="00D56BCF" w:rsidRDefault="00864274" w:rsidP="00A76B1F">
            <w:pPr>
              <w:pStyle w:val="ab"/>
              <w:rPr>
                <w:rFonts w:ascii="Times New Roman" w:hAnsi="Times New Roman"/>
              </w:rPr>
            </w:pPr>
          </w:p>
        </w:tc>
        <w:tc>
          <w:tcPr>
            <w:tcW w:w="992" w:type="dxa"/>
          </w:tcPr>
          <w:p w:rsidR="00864274" w:rsidRPr="00D56BCF" w:rsidRDefault="00864274" w:rsidP="00A76B1F">
            <w:pPr>
              <w:pStyle w:val="ab"/>
              <w:rPr>
                <w:rFonts w:ascii="Times New Roman" w:hAnsi="Times New Roman"/>
              </w:rPr>
            </w:pPr>
          </w:p>
        </w:tc>
        <w:tc>
          <w:tcPr>
            <w:tcW w:w="992" w:type="dxa"/>
          </w:tcPr>
          <w:p w:rsidR="00864274" w:rsidRDefault="00864274" w:rsidP="00A76B1F">
            <w:pPr>
              <w:pStyle w:val="ab"/>
              <w:jc w:val="center"/>
              <w:rPr>
                <w:rFonts w:ascii="Times New Roman" w:hAnsi="Times New Roman"/>
              </w:rPr>
            </w:pPr>
            <w:r>
              <w:rPr>
                <w:rFonts w:ascii="Times New Roman" w:hAnsi="Times New Roman"/>
              </w:rPr>
              <w:t>1</w:t>
            </w:r>
          </w:p>
        </w:tc>
        <w:tc>
          <w:tcPr>
            <w:tcW w:w="2268" w:type="dxa"/>
          </w:tcPr>
          <w:p w:rsidR="00864274" w:rsidRPr="00152390" w:rsidRDefault="00864274" w:rsidP="00152390">
            <w:r w:rsidRPr="00152390">
              <w:rPr>
                <w:i/>
                <w:sz w:val="22"/>
                <w:szCs w:val="22"/>
              </w:rPr>
              <w:t xml:space="preserve">Научатся </w:t>
            </w:r>
            <w:r w:rsidRPr="00152390">
              <w:rPr>
                <w:sz w:val="22"/>
                <w:szCs w:val="22"/>
              </w:rPr>
              <w:t xml:space="preserve">определять термины: </w:t>
            </w:r>
            <w:r>
              <w:rPr>
                <w:sz w:val="22"/>
                <w:szCs w:val="22"/>
              </w:rPr>
              <w:t>с</w:t>
            </w:r>
            <w:r w:rsidRPr="00152390">
              <w:rPr>
                <w:sz w:val="22"/>
                <w:szCs w:val="22"/>
              </w:rPr>
              <w:t>ипаи, «свадеши», индийский Национальный Конгресс</w:t>
            </w:r>
          </w:p>
          <w:p w:rsidR="00864274" w:rsidRPr="00152390" w:rsidRDefault="00864274" w:rsidP="00841719">
            <w:pPr>
              <w:rPr>
                <w:i/>
              </w:rPr>
            </w:pPr>
          </w:p>
        </w:tc>
        <w:tc>
          <w:tcPr>
            <w:tcW w:w="3119" w:type="dxa"/>
          </w:tcPr>
          <w:p w:rsidR="00864274" w:rsidRPr="00152390" w:rsidRDefault="00864274" w:rsidP="00152390">
            <w:r w:rsidRPr="00152390">
              <w:rPr>
                <w:b/>
                <w:i/>
                <w:sz w:val="22"/>
                <w:szCs w:val="22"/>
              </w:rPr>
              <w:t xml:space="preserve">Регулятивные: </w:t>
            </w:r>
            <w:r w:rsidRPr="00152390">
              <w:rPr>
                <w:sz w:val="22"/>
                <w:szCs w:val="22"/>
              </w:rPr>
              <w:t>определяют последовательность промежуточных целей с учетом конечного результата, составляют план и алгоритм действий.</w:t>
            </w:r>
          </w:p>
          <w:p w:rsidR="00864274" w:rsidRPr="00152390" w:rsidRDefault="00864274" w:rsidP="00152390">
            <w:r w:rsidRPr="00152390">
              <w:rPr>
                <w:b/>
                <w:i/>
                <w:sz w:val="22"/>
                <w:szCs w:val="22"/>
              </w:rPr>
              <w:t xml:space="preserve">Познавательные: </w:t>
            </w:r>
            <w:r w:rsidRPr="00152390">
              <w:rPr>
                <w:sz w:val="22"/>
                <w:szCs w:val="22"/>
              </w:rPr>
              <w:t>ориентируются в разнообразии способов решения познавательных задач, выбирают наиболее эффективные из них</w:t>
            </w:r>
          </w:p>
          <w:p w:rsidR="00864274" w:rsidRPr="00152390" w:rsidRDefault="00864274" w:rsidP="00A53B14">
            <w:r w:rsidRPr="00152390">
              <w:rPr>
                <w:b/>
                <w:i/>
                <w:sz w:val="22"/>
                <w:szCs w:val="22"/>
              </w:rPr>
              <w:t xml:space="preserve">Коммуникативные: </w:t>
            </w:r>
            <w:r w:rsidRPr="00152390">
              <w:rPr>
                <w:sz w:val="22"/>
                <w:szCs w:val="22"/>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1701" w:type="dxa"/>
          </w:tcPr>
          <w:p w:rsidR="00864274" w:rsidRPr="00152390" w:rsidRDefault="00864274" w:rsidP="00152390">
            <w:r w:rsidRPr="00152390">
              <w:rPr>
                <w:sz w:val="22"/>
                <w:szCs w:val="22"/>
              </w:rPr>
              <w:t>Выражают устойчивые эстетические предпочтения и ориентации на искусство, как значимую сферу человеческой жизни</w:t>
            </w:r>
          </w:p>
          <w:p w:rsidR="00864274" w:rsidRPr="00152390" w:rsidRDefault="00864274" w:rsidP="00A53B14"/>
        </w:tc>
        <w:tc>
          <w:tcPr>
            <w:tcW w:w="2693" w:type="dxa"/>
          </w:tcPr>
          <w:p w:rsidR="00864274" w:rsidRPr="00152390" w:rsidRDefault="00864274" w:rsidP="00152390">
            <w:pPr>
              <w:pStyle w:val="ae"/>
              <w:rPr>
                <w:color w:val="000000"/>
              </w:rPr>
            </w:pPr>
            <w:r w:rsidRPr="00152390">
              <w:rPr>
                <w:color w:val="000000"/>
                <w:sz w:val="22"/>
                <w:szCs w:val="22"/>
              </w:rPr>
              <w:t>Особенности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Индийский национальный конгресс: «умеренные» и «крайние». Балгангадхар Тилак.</w:t>
            </w:r>
          </w:p>
          <w:p w:rsidR="00864274" w:rsidRPr="00152390" w:rsidRDefault="00864274" w:rsidP="00152390">
            <w:pPr>
              <w:pStyle w:val="ae"/>
              <w:rPr>
                <w:color w:val="000000"/>
              </w:rPr>
            </w:pPr>
          </w:p>
        </w:tc>
        <w:tc>
          <w:tcPr>
            <w:tcW w:w="992" w:type="dxa"/>
          </w:tcPr>
          <w:p w:rsidR="00864274" w:rsidRDefault="00927BFA" w:rsidP="00A76B1F">
            <w:pPr>
              <w:pStyle w:val="ab"/>
              <w:rPr>
                <w:rFonts w:ascii="Times New Roman" w:hAnsi="Times New Roman"/>
              </w:rPr>
            </w:pPr>
            <w:r>
              <w:rPr>
                <w:rFonts w:eastAsiaTheme="minorHAnsi"/>
              </w:rPr>
              <w:t>§</w:t>
            </w:r>
            <w:r w:rsidR="00864274">
              <w:rPr>
                <w:rFonts w:ascii="Times New Roman" w:hAnsi="Times New Roman"/>
              </w:rPr>
              <w:t>.29</w:t>
            </w:r>
          </w:p>
        </w:tc>
      </w:tr>
      <w:tr w:rsidR="00864274" w:rsidRPr="0067151C" w:rsidTr="00927BFA">
        <w:tc>
          <w:tcPr>
            <w:tcW w:w="567" w:type="dxa"/>
          </w:tcPr>
          <w:p w:rsidR="00864274" w:rsidRDefault="00927BFA" w:rsidP="00A76B1F">
            <w:pPr>
              <w:pStyle w:val="ab"/>
              <w:jc w:val="center"/>
              <w:rPr>
                <w:rFonts w:ascii="Times New Roman" w:hAnsi="Times New Roman"/>
              </w:rPr>
            </w:pPr>
            <w:r>
              <w:rPr>
                <w:rFonts w:ascii="Times New Roman" w:hAnsi="Times New Roman"/>
              </w:rPr>
              <w:t>6</w:t>
            </w:r>
            <w:r w:rsidR="00864274">
              <w:rPr>
                <w:rFonts w:ascii="Times New Roman" w:hAnsi="Times New Roman"/>
              </w:rPr>
              <w:t>5</w:t>
            </w:r>
          </w:p>
        </w:tc>
        <w:tc>
          <w:tcPr>
            <w:tcW w:w="1701" w:type="dxa"/>
          </w:tcPr>
          <w:p w:rsidR="00864274" w:rsidRDefault="00864274" w:rsidP="00A53B14">
            <w:r w:rsidRPr="00152390">
              <w:rPr>
                <w:sz w:val="22"/>
                <w:szCs w:val="22"/>
              </w:rPr>
              <w:t xml:space="preserve">Африка: континент в эпоху перемен.  </w:t>
            </w:r>
          </w:p>
          <w:p w:rsidR="00864274" w:rsidRPr="00152390" w:rsidRDefault="00864274" w:rsidP="00A53B14">
            <w:pPr>
              <w:rPr>
                <w:i/>
              </w:rPr>
            </w:pPr>
            <w:r>
              <w:rPr>
                <w:i/>
                <w:sz w:val="22"/>
                <w:szCs w:val="22"/>
              </w:rPr>
              <w:t>Комбинированный урок.</w:t>
            </w:r>
          </w:p>
        </w:tc>
        <w:tc>
          <w:tcPr>
            <w:tcW w:w="851" w:type="dxa"/>
          </w:tcPr>
          <w:p w:rsidR="00864274" w:rsidRPr="00D56BCF" w:rsidRDefault="00864274" w:rsidP="00A76B1F">
            <w:pPr>
              <w:pStyle w:val="ab"/>
              <w:rPr>
                <w:rFonts w:ascii="Times New Roman" w:hAnsi="Times New Roman"/>
              </w:rPr>
            </w:pPr>
          </w:p>
        </w:tc>
        <w:tc>
          <w:tcPr>
            <w:tcW w:w="992" w:type="dxa"/>
          </w:tcPr>
          <w:p w:rsidR="00864274" w:rsidRPr="00D56BCF" w:rsidRDefault="00864274" w:rsidP="00A76B1F">
            <w:pPr>
              <w:pStyle w:val="ab"/>
              <w:rPr>
                <w:rFonts w:ascii="Times New Roman" w:hAnsi="Times New Roman"/>
              </w:rPr>
            </w:pPr>
          </w:p>
        </w:tc>
        <w:tc>
          <w:tcPr>
            <w:tcW w:w="992" w:type="dxa"/>
          </w:tcPr>
          <w:p w:rsidR="00864274" w:rsidRDefault="00864274" w:rsidP="00A76B1F">
            <w:pPr>
              <w:pStyle w:val="ab"/>
              <w:jc w:val="center"/>
              <w:rPr>
                <w:rFonts w:ascii="Times New Roman" w:hAnsi="Times New Roman"/>
              </w:rPr>
            </w:pPr>
            <w:r>
              <w:rPr>
                <w:rFonts w:ascii="Times New Roman" w:hAnsi="Times New Roman"/>
              </w:rPr>
              <w:t>1</w:t>
            </w:r>
          </w:p>
        </w:tc>
        <w:tc>
          <w:tcPr>
            <w:tcW w:w="2268" w:type="dxa"/>
          </w:tcPr>
          <w:p w:rsidR="00864274" w:rsidRPr="00152390" w:rsidRDefault="00864274" w:rsidP="00152390">
            <w:pPr>
              <w:rPr>
                <w:i/>
              </w:rPr>
            </w:pPr>
            <w:r w:rsidRPr="00152390">
              <w:rPr>
                <w:i/>
                <w:sz w:val="22"/>
                <w:szCs w:val="22"/>
              </w:rPr>
              <w:t xml:space="preserve">Научатся </w:t>
            </w:r>
            <w:r w:rsidRPr="00152390">
              <w:rPr>
                <w:sz w:val="22"/>
                <w:szCs w:val="22"/>
              </w:rPr>
              <w:t xml:space="preserve">определять термины: </w:t>
            </w:r>
            <w:r>
              <w:rPr>
                <w:sz w:val="22"/>
                <w:szCs w:val="22"/>
              </w:rPr>
              <w:t>р</w:t>
            </w:r>
            <w:r w:rsidRPr="00152390">
              <w:rPr>
                <w:sz w:val="22"/>
                <w:szCs w:val="22"/>
              </w:rPr>
              <w:t>аздел Африки</w:t>
            </w:r>
            <w:r>
              <w:rPr>
                <w:sz w:val="22"/>
                <w:szCs w:val="22"/>
              </w:rPr>
              <w:t>.</w:t>
            </w:r>
          </w:p>
        </w:tc>
        <w:tc>
          <w:tcPr>
            <w:tcW w:w="3119" w:type="dxa"/>
          </w:tcPr>
          <w:p w:rsidR="00864274" w:rsidRPr="00152390" w:rsidRDefault="00864274" w:rsidP="00152390">
            <w:r w:rsidRPr="00152390">
              <w:rPr>
                <w:b/>
                <w:i/>
                <w:sz w:val="22"/>
                <w:szCs w:val="22"/>
              </w:rPr>
              <w:t>Регулятивные:</w:t>
            </w:r>
            <w:r w:rsidRPr="00EB5C7E">
              <w:rPr>
                <w:b/>
                <w:i/>
              </w:rPr>
              <w:t xml:space="preserve"> </w:t>
            </w:r>
            <w:r w:rsidRPr="00152390">
              <w:rPr>
                <w:sz w:val="22"/>
                <w:szCs w:val="22"/>
              </w:rPr>
              <w:t>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864274" w:rsidRPr="00152390" w:rsidRDefault="00864274" w:rsidP="00152390">
            <w:r w:rsidRPr="00152390">
              <w:rPr>
                <w:b/>
                <w:i/>
                <w:sz w:val="22"/>
                <w:szCs w:val="22"/>
              </w:rPr>
              <w:t xml:space="preserve">Познавательные: </w:t>
            </w:r>
            <w:r w:rsidRPr="00152390">
              <w:rPr>
                <w:sz w:val="22"/>
                <w:szCs w:val="22"/>
              </w:rPr>
              <w:t xml:space="preserve">используют знаково-символические </w:t>
            </w:r>
            <w:r w:rsidRPr="00152390">
              <w:rPr>
                <w:sz w:val="22"/>
                <w:szCs w:val="22"/>
              </w:rPr>
              <w:lastRenderedPageBreak/>
              <w:t>средства, в том числе модели и схемы для решения познавательных задач</w:t>
            </w:r>
          </w:p>
          <w:p w:rsidR="00864274" w:rsidRPr="00152390" w:rsidRDefault="00864274" w:rsidP="00152390">
            <w:r w:rsidRPr="00152390">
              <w:rPr>
                <w:b/>
                <w:i/>
                <w:sz w:val="22"/>
                <w:szCs w:val="22"/>
              </w:rPr>
              <w:t xml:space="preserve">Коммуникативные: </w:t>
            </w:r>
            <w:r w:rsidRPr="00152390">
              <w:rPr>
                <w:sz w:val="22"/>
                <w:szCs w:val="22"/>
              </w:rPr>
              <w:t>аргументируют свою позицию и координируют ее с позициями партнеров в сотрудничестве при выработке общего решения в совместной деятельности</w:t>
            </w:r>
            <w:r>
              <w:rPr>
                <w:sz w:val="22"/>
                <w:szCs w:val="22"/>
              </w:rPr>
              <w:t>.</w:t>
            </w:r>
          </w:p>
        </w:tc>
        <w:tc>
          <w:tcPr>
            <w:tcW w:w="1701" w:type="dxa"/>
          </w:tcPr>
          <w:p w:rsidR="00864274" w:rsidRPr="00152390" w:rsidRDefault="00864274" w:rsidP="00152390">
            <w:r w:rsidRPr="00152390">
              <w:rPr>
                <w:sz w:val="22"/>
                <w:szCs w:val="22"/>
              </w:rPr>
              <w:lastRenderedPageBreak/>
              <w:t xml:space="preserve">Проявляют эмпатию, как осознанное понимание чувств </w:t>
            </w:r>
            <w:r>
              <w:rPr>
                <w:sz w:val="22"/>
                <w:szCs w:val="22"/>
              </w:rPr>
              <w:t xml:space="preserve"> </w:t>
            </w:r>
            <w:r w:rsidRPr="00152390">
              <w:rPr>
                <w:sz w:val="22"/>
                <w:szCs w:val="22"/>
              </w:rPr>
              <w:t>других людей и сопереживание им</w:t>
            </w:r>
          </w:p>
          <w:p w:rsidR="00864274" w:rsidRPr="00152390" w:rsidRDefault="00864274" w:rsidP="00152390"/>
        </w:tc>
        <w:tc>
          <w:tcPr>
            <w:tcW w:w="2693" w:type="dxa"/>
          </w:tcPr>
          <w:p w:rsidR="00864274" w:rsidRPr="00152390" w:rsidRDefault="00864274" w:rsidP="00152390">
            <w:pPr>
              <w:pStyle w:val="ae"/>
              <w:rPr>
                <w:color w:val="000000"/>
              </w:rPr>
            </w:pPr>
            <w:r w:rsidRPr="00152390">
              <w:rPr>
                <w:color w:val="000000"/>
                <w:sz w:val="22"/>
                <w:szCs w:val="22"/>
              </w:rPr>
              <w:t xml:space="preserve">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w:t>
            </w:r>
            <w:r w:rsidRPr="00152390">
              <w:rPr>
                <w:color w:val="000000"/>
                <w:sz w:val="22"/>
                <w:szCs w:val="22"/>
              </w:rPr>
              <w:lastRenderedPageBreak/>
              <w:t>независимость. Особенность колонизации Южной Африки. Создание ЮАС. Европейская колонизация Африки. Восстания гетеро и готтентотов.</w:t>
            </w:r>
            <w:r w:rsidRPr="00152390">
              <w:rPr>
                <w:color w:val="000000"/>
                <w:sz w:val="22"/>
                <w:szCs w:val="22"/>
              </w:rPr>
              <w:br/>
            </w:r>
          </w:p>
        </w:tc>
        <w:tc>
          <w:tcPr>
            <w:tcW w:w="992" w:type="dxa"/>
          </w:tcPr>
          <w:p w:rsidR="00864274" w:rsidRDefault="00927BFA" w:rsidP="00A76B1F">
            <w:pPr>
              <w:pStyle w:val="ab"/>
              <w:rPr>
                <w:rFonts w:ascii="Times New Roman" w:hAnsi="Times New Roman"/>
              </w:rPr>
            </w:pPr>
            <w:r>
              <w:rPr>
                <w:rFonts w:eastAsiaTheme="minorHAnsi"/>
              </w:rPr>
              <w:lastRenderedPageBreak/>
              <w:t>§</w:t>
            </w:r>
            <w:r w:rsidR="00864274">
              <w:rPr>
                <w:rFonts w:ascii="Times New Roman" w:hAnsi="Times New Roman"/>
              </w:rPr>
              <w:t>.30</w:t>
            </w:r>
          </w:p>
        </w:tc>
      </w:tr>
      <w:tr w:rsidR="00927BFA" w:rsidRPr="0067151C" w:rsidTr="00267FD1">
        <w:tc>
          <w:tcPr>
            <w:tcW w:w="15876" w:type="dxa"/>
            <w:gridSpan w:val="10"/>
          </w:tcPr>
          <w:p w:rsidR="00927BFA" w:rsidRPr="00152390" w:rsidRDefault="00927BFA" w:rsidP="00152390">
            <w:pPr>
              <w:pStyle w:val="ab"/>
              <w:jc w:val="center"/>
              <w:rPr>
                <w:rFonts w:ascii="Times New Roman" w:hAnsi="Times New Roman"/>
                <w:b/>
                <w:sz w:val="24"/>
                <w:szCs w:val="24"/>
              </w:rPr>
            </w:pPr>
            <w:r w:rsidRPr="00152390">
              <w:rPr>
                <w:rFonts w:ascii="Times New Roman" w:hAnsi="Times New Roman"/>
                <w:b/>
                <w:sz w:val="24"/>
                <w:szCs w:val="24"/>
              </w:rPr>
              <w:lastRenderedPageBreak/>
              <w:t xml:space="preserve">Тема 6.  Международные отношения в конце </w:t>
            </w:r>
            <w:r w:rsidRPr="00152390">
              <w:rPr>
                <w:rFonts w:ascii="Times New Roman" w:hAnsi="Times New Roman"/>
                <w:b/>
                <w:sz w:val="24"/>
                <w:szCs w:val="24"/>
                <w:lang w:val="en-US"/>
              </w:rPr>
              <w:t>XIX</w:t>
            </w:r>
            <w:r w:rsidRPr="00152390">
              <w:rPr>
                <w:rFonts w:ascii="Times New Roman" w:hAnsi="Times New Roman"/>
                <w:b/>
                <w:sz w:val="24"/>
                <w:szCs w:val="24"/>
              </w:rPr>
              <w:t xml:space="preserve"> – начале </w:t>
            </w:r>
            <w:r w:rsidRPr="00152390">
              <w:rPr>
                <w:rFonts w:ascii="Times New Roman" w:hAnsi="Times New Roman"/>
                <w:b/>
                <w:sz w:val="24"/>
                <w:szCs w:val="24"/>
                <w:lang w:val="en-US"/>
              </w:rPr>
              <w:t>XX</w:t>
            </w:r>
            <w:r w:rsidRPr="00152390">
              <w:rPr>
                <w:rFonts w:ascii="Times New Roman" w:hAnsi="Times New Roman"/>
                <w:b/>
                <w:sz w:val="24"/>
                <w:szCs w:val="24"/>
              </w:rPr>
              <w:t xml:space="preserve"> вв. </w:t>
            </w:r>
            <w:r>
              <w:rPr>
                <w:rFonts w:ascii="Times New Roman" w:hAnsi="Times New Roman"/>
                <w:b/>
                <w:sz w:val="24"/>
                <w:szCs w:val="24"/>
              </w:rPr>
              <w:t>(</w:t>
            </w:r>
            <w:r w:rsidRPr="00152390">
              <w:rPr>
                <w:rFonts w:ascii="Times New Roman" w:hAnsi="Times New Roman"/>
                <w:b/>
                <w:sz w:val="24"/>
                <w:szCs w:val="24"/>
              </w:rPr>
              <w:t>1 час</w:t>
            </w:r>
            <w:r>
              <w:rPr>
                <w:rFonts w:ascii="Times New Roman" w:hAnsi="Times New Roman"/>
                <w:b/>
                <w:sz w:val="24"/>
                <w:szCs w:val="24"/>
              </w:rPr>
              <w:t>)</w:t>
            </w:r>
          </w:p>
        </w:tc>
      </w:tr>
      <w:tr w:rsidR="00864274" w:rsidRPr="0067151C" w:rsidTr="00927BFA">
        <w:tc>
          <w:tcPr>
            <w:tcW w:w="567" w:type="dxa"/>
          </w:tcPr>
          <w:p w:rsidR="00864274" w:rsidRDefault="00927BFA" w:rsidP="00A76B1F">
            <w:pPr>
              <w:pStyle w:val="ab"/>
              <w:jc w:val="center"/>
              <w:rPr>
                <w:rFonts w:ascii="Times New Roman" w:hAnsi="Times New Roman"/>
              </w:rPr>
            </w:pPr>
            <w:r>
              <w:rPr>
                <w:rFonts w:ascii="Times New Roman" w:hAnsi="Times New Roman"/>
              </w:rPr>
              <w:t>6</w:t>
            </w:r>
            <w:r w:rsidR="00864274">
              <w:rPr>
                <w:rFonts w:ascii="Times New Roman" w:hAnsi="Times New Roman"/>
              </w:rPr>
              <w:t>6</w:t>
            </w:r>
          </w:p>
        </w:tc>
        <w:tc>
          <w:tcPr>
            <w:tcW w:w="1701" w:type="dxa"/>
          </w:tcPr>
          <w:p w:rsidR="00864274" w:rsidRDefault="00864274" w:rsidP="00A53B14">
            <w:r w:rsidRPr="004C7863">
              <w:rPr>
                <w:sz w:val="22"/>
                <w:szCs w:val="22"/>
              </w:rPr>
              <w:t>Международные отношения: дипломатия или войны?</w:t>
            </w:r>
          </w:p>
          <w:p w:rsidR="00864274" w:rsidRPr="004C7863" w:rsidRDefault="00864274" w:rsidP="00A53B14">
            <w:pPr>
              <w:rPr>
                <w:i/>
              </w:rPr>
            </w:pPr>
            <w:r>
              <w:rPr>
                <w:i/>
                <w:sz w:val="22"/>
                <w:szCs w:val="22"/>
              </w:rPr>
              <w:t>Урок применения ИКТ.</w:t>
            </w:r>
          </w:p>
        </w:tc>
        <w:tc>
          <w:tcPr>
            <w:tcW w:w="851" w:type="dxa"/>
          </w:tcPr>
          <w:p w:rsidR="00864274" w:rsidRPr="00D56BCF" w:rsidRDefault="00864274" w:rsidP="00A76B1F">
            <w:pPr>
              <w:pStyle w:val="ab"/>
              <w:rPr>
                <w:rFonts w:ascii="Times New Roman" w:hAnsi="Times New Roman"/>
              </w:rPr>
            </w:pPr>
          </w:p>
        </w:tc>
        <w:tc>
          <w:tcPr>
            <w:tcW w:w="992" w:type="dxa"/>
          </w:tcPr>
          <w:p w:rsidR="00864274" w:rsidRPr="00D56BCF" w:rsidRDefault="00864274" w:rsidP="00A76B1F">
            <w:pPr>
              <w:pStyle w:val="ab"/>
              <w:rPr>
                <w:rFonts w:ascii="Times New Roman" w:hAnsi="Times New Roman"/>
              </w:rPr>
            </w:pPr>
          </w:p>
        </w:tc>
        <w:tc>
          <w:tcPr>
            <w:tcW w:w="992" w:type="dxa"/>
          </w:tcPr>
          <w:p w:rsidR="00864274" w:rsidRDefault="00864274" w:rsidP="00A76B1F">
            <w:pPr>
              <w:pStyle w:val="ab"/>
              <w:jc w:val="center"/>
              <w:rPr>
                <w:rFonts w:ascii="Times New Roman" w:hAnsi="Times New Roman"/>
              </w:rPr>
            </w:pPr>
            <w:r>
              <w:rPr>
                <w:rFonts w:ascii="Times New Roman" w:hAnsi="Times New Roman"/>
              </w:rPr>
              <w:t>1</w:t>
            </w:r>
          </w:p>
        </w:tc>
        <w:tc>
          <w:tcPr>
            <w:tcW w:w="2268" w:type="dxa"/>
          </w:tcPr>
          <w:p w:rsidR="00864274" w:rsidRPr="004C7863" w:rsidRDefault="00864274" w:rsidP="004C7863">
            <w:r w:rsidRPr="004C7863">
              <w:rPr>
                <w:i/>
                <w:sz w:val="22"/>
                <w:szCs w:val="22"/>
              </w:rPr>
              <w:t xml:space="preserve">Научатся </w:t>
            </w:r>
            <w:r w:rsidRPr="004C7863">
              <w:rPr>
                <w:sz w:val="22"/>
                <w:szCs w:val="22"/>
              </w:rPr>
              <w:t>характеризовать международные отношения на рубеже веков</w:t>
            </w:r>
            <w:r>
              <w:rPr>
                <w:sz w:val="22"/>
                <w:szCs w:val="22"/>
              </w:rPr>
              <w:t>.</w:t>
            </w:r>
          </w:p>
          <w:p w:rsidR="00864274" w:rsidRPr="004C7863" w:rsidRDefault="00864274" w:rsidP="00152390">
            <w:pPr>
              <w:rPr>
                <w:i/>
              </w:rPr>
            </w:pPr>
          </w:p>
        </w:tc>
        <w:tc>
          <w:tcPr>
            <w:tcW w:w="3119" w:type="dxa"/>
          </w:tcPr>
          <w:p w:rsidR="00864274" w:rsidRPr="004C7863" w:rsidRDefault="00864274" w:rsidP="004C7863">
            <w:r w:rsidRPr="004C7863">
              <w:rPr>
                <w:b/>
                <w:i/>
                <w:sz w:val="22"/>
                <w:szCs w:val="22"/>
              </w:rPr>
              <w:t xml:space="preserve">Регулятивные: </w:t>
            </w:r>
            <w:r w:rsidRPr="004C7863">
              <w:rPr>
                <w:sz w:val="22"/>
                <w:szCs w:val="22"/>
              </w:rPr>
              <w:t>планируют свои действия в соответствии с поставленной задачей и условиями ее реализации, оценивают правильность выполнения действий</w:t>
            </w:r>
          </w:p>
          <w:p w:rsidR="00864274" w:rsidRPr="004C7863" w:rsidRDefault="00864274" w:rsidP="004C7863">
            <w:r w:rsidRPr="004C7863">
              <w:rPr>
                <w:b/>
                <w:i/>
                <w:sz w:val="22"/>
                <w:szCs w:val="22"/>
              </w:rPr>
              <w:t xml:space="preserve">Познавательные: </w:t>
            </w:r>
            <w:r w:rsidRPr="004C7863">
              <w:rPr>
                <w:sz w:val="22"/>
                <w:szCs w:val="22"/>
              </w:rPr>
              <w:t xml:space="preserve"> самостоятельно выделяют и формулируют познавательную цель, используют общие приемы решения поставленных задач</w:t>
            </w:r>
          </w:p>
          <w:p w:rsidR="00864274" w:rsidRPr="004C7863" w:rsidRDefault="00864274" w:rsidP="00152390">
            <w:r w:rsidRPr="004C7863">
              <w:rPr>
                <w:b/>
                <w:i/>
                <w:sz w:val="22"/>
                <w:szCs w:val="22"/>
              </w:rPr>
              <w:t xml:space="preserve">Коммуникативные: </w:t>
            </w:r>
            <w:r w:rsidRPr="004C7863">
              <w:rPr>
                <w:sz w:val="22"/>
                <w:szCs w:val="22"/>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1701" w:type="dxa"/>
          </w:tcPr>
          <w:p w:rsidR="00864274" w:rsidRPr="004C7863" w:rsidRDefault="00864274" w:rsidP="004C7863">
            <w:r w:rsidRPr="004C7863">
              <w:rPr>
                <w:sz w:val="22"/>
                <w:szCs w:val="22"/>
              </w:rPr>
              <w:t>Проявляют доброжелательность и эмоционально-нравственную отзывчивость, эмпатию, как понимание чувств других людей и сопереживание им</w:t>
            </w:r>
            <w:r>
              <w:rPr>
                <w:sz w:val="22"/>
                <w:szCs w:val="22"/>
              </w:rPr>
              <w:t>.</w:t>
            </w:r>
          </w:p>
          <w:p w:rsidR="00864274" w:rsidRPr="004C7863" w:rsidRDefault="00864274" w:rsidP="00152390"/>
        </w:tc>
        <w:tc>
          <w:tcPr>
            <w:tcW w:w="2693" w:type="dxa"/>
          </w:tcPr>
          <w:p w:rsidR="00864274" w:rsidRPr="004C7863" w:rsidRDefault="00864274" w:rsidP="004C7863">
            <w:pPr>
              <w:pStyle w:val="ae"/>
              <w:rPr>
                <w:color w:val="000000"/>
              </w:rPr>
            </w:pPr>
            <w:r w:rsidRPr="004C7863">
              <w:rPr>
                <w:color w:val="000000"/>
                <w:sz w:val="22"/>
                <w:szCs w:val="22"/>
              </w:rPr>
              <w:t xml:space="preserve">Политическая карта мира к началу </w:t>
            </w:r>
            <w:r w:rsidRPr="004C7863">
              <w:rPr>
                <w:color w:val="000000"/>
                <w:sz w:val="22"/>
                <w:szCs w:val="22"/>
                <w:lang w:val="en-US"/>
              </w:rPr>
              <w:t>XX </w:t>
            </w:r>
            <w:r w:rsidRPr="004C7863">
              <w:rPr>
                <w:color w:val="000000"/>
                <w:sz w:val="22"/>
                <w:szCs w:val="22"/>
              </w:rPr>
              <w:t>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пролог Первой мировой войны.</w:t>
            </w:r>
          </w:p>
          <w:p w:rsidR="00864274" w:rsidRPr="004C7863" w:rsidRDefault="00864274" w:rsidP="004C7863">
            <w:pPr>
              <w:pStyle w:val="ae"/>
              <w:rPr>
                <w:color w:val="000000"/>
              </w:rPr>
            </w:pPr>
          </w:p>
        </w:tc>
        <w:tc>
          <w:tcPr>
            <w:tcW w:w="992" w:type="dxa"/>
          </w:tcPr>
          <w:p w:rsidR="00864274" w:rsidRDefault="00927BFA" w:rsidP="00A76B1F">
            <w:pPr>
              <w:pStyle w:val="ab"/>
              <w:rPr>
                <w:rFonts w:ascii="Times New Roman" w:hAnsi="Times New Roman"/>
              </w:rPr>
            </w:pPr>
            <w:r>
              <w:rPr>
                <w:rFonts w:eastAsiaTheme="minorHAnsi"/>
              </w:rPr>
              <w:t>§</w:t>
            </w:r>
            <w:r w:rsidR="00864274">
              <w:rPr>
                <w:rFonts w:ascii="Times New Roman" w:hAnsi="Times New Roman"/>
              </w:rPr>
              <w:t>.31</w:t>
            </w:r>
          </w:p>
        </w:tc>
      </w:tr>
      <w:tr w:rsidR="00864274" w:rsidRPr="0067151C" w:rsidTr="00927BFA">
        <w:tc>
          <w:tcPr>
            <w:tcW w:w="567" w:type="dxa"/>
          </w:tcPr>
          <w:p w:rsidR="00864274" w:rsidRDefault="00927BFA" w:rsidP="00A76B1F">
            <w:pPr>
              <w:pStyle w:val="ab"/>
              <w:jc w:val="center"/>
              <w:rPr>
                <w:rFonts w:ascii="Times New Roman" w:hAnsi="Times New Roman"/>
              </w:rPr>
            </w:pPr>
            <w:r>
              <w:rPr>
                <w:rFonts w:ascii="Times New Roman" w:hAnsi="Times New Roman"/>
              </w:rPr>
              <w:t>6</w:t>
            </w:r>
            <w:r w:rsidR="00864274">
              <w:rPr>
                <w:rFonts w:ascii="Times New Roman" w:hAnsi="Times New Roman"/>
              </w:rPr>
              <w:t>7</w:t>
            </w:r>
          </w:p>
        </w:tc>
        <w:tc>
          <w:tcPr>
            <w:tcW w:w="1701" w:type="dxa"/>
          </w:tcPr>
          <w:p w:rsidR="00864274" w:rsidRDefault="00864274" w:rsidP="00A53B14">
            <w:r>
              <w:rPr>
                <w:sz w:val="22"/>
                <w:szCs w:val="22"/>
              </w:rPr>
              <w:t>Повторение по теме: «Новая история.1800-1900».</w:t>
            </w:r>
          </w:p>
          <w:p w:rsidR="00864274" w:rsidRPr="004C7863" w:rsidRDefault="00864274" w:rsidP="00A53B14">
            <w:pPr>
              <w:rPr>
                <w:i/>
              </w:rPr>
            </w:pPr>
            <w:r>
              <w:rPr>
                <w:i/>
                <w:sz w:val="22"/>
                <w:szCs w:val="22"/>
              </w:rPr>
              <w:t>Урок-практикум.</w:t>
            </w:r>
          </w:p>
        </w:tc>
        <w:tc>
          <w:tcPr>
            <w:tcW w:w="851" w:type="dxa"/>
          </w:tcPr>
          <w:p w:rsidR="00864274" w:rsidRPr="00D56BCF" w:rsidRDefault="00864274" w:rsidP="00A76B1F">
            <w:pPr>
              <w:pStyle w:val="ab"/>
              <w:rPr>
                <w:rFonts w:ascii="Times New Roman" w:hAnsi="Times New Roman"/>
              </w:rPr>
            </w:pPr>
          </w:p>
        </w:tc>
        <w:tc>
          <w:tcPr>
            <w:tcW w:w="992" w:type="dxa"/>
          </w:tcPr>
          <w:p w:rsidR="00864274" w:rsidRPr="00D56BCF" w:rsidRDefault="00864274" w:rsidP="00A76B1F">
            <w:pPr>
              <w:pStyle w:val="ab"/>
              <w:rPr>
                <w:rFonts w:ascii="Times New Roman" w:hAnsi="Times New Roman"/>
              </w:rPr>
            </w:pPr>
          </w:p>
        </w:tc>
        <w:tc>
          <w:tcPr>
            <w:tcW w:w="992" w:type="dxa"/>
          </w:tcPr>
          <w:p w:rsidR="00864274" w:rsidRDefault="00864274" w:rsidP="00A76B1F">
            <w:pPr>
              <w:pStyle w:val="ab"/>
              <w:jc w:val="center"/>
              <w:rPr>
                <w:rFonts w:ascii="Times New Roman" w:hAnsi="Times New Roman"/>
              </w:rPr>
            </w:pPr>
            <w:r>
              <w:rPr>
                <w:rFonts w:ascii="Times New Roman" w:hAnsi="Times New Roman"/>
              </w:rPr>
              <w:t>1</w:t>
            </w:r>
          </w:p>
        </w:tc>
        <w:tc>
          <w:tcPr>
            <w:tcW w:w="2268" w:type="dxa"/>
          </w:tcPr>
          <w:p w:rsidR="00864274" w:rsidRPr="004C7863" w:rsidRDefault="00864274" w:rsidP="00152390">
            <w:r>
              <w:rPr>
                <w:i/>
                <w:sz w:val="22"/>
                <w:szCs w:val="22"/>
              </w:rPr>
              <w:t xml:space="preserve">Научатся </w:t>
            </w:r>
            <w:r>
              <w:rPr>
                <w:sz w:val="22"/>
                <w:szCs w:val="22"/>
              </w:rPr>
              <w:t>самостоятельно работать с вопросами практикума в группах.</w:t>
            </w:r>
          </w:p>
        </w:tc>
        <w:tc>
          <w:tcPr>
            <w:tcW w:w="3119" w:type="dxa"/>
          </w:tcPr>
          <w:p w:rsidR="00864274" w:rsidRPr="004C7863" w:rsidRDefault="00864274" w:rsidP="00A53B14">
            <w:r w:rsidRPr="004C7863">
              <w:rPr>
                <w:b/>
                <w:i/>
                <w:sz w:val="22"/>
                <w:szCs w:val="22"/>
              </w:rPr>
              <w:t xml:space="preserve">Регулятивные: </w:t>
            </w:r>
            <w:r w:rsidRPr="004C7863">
              <w:rPr>
                <w:sz w:val="22"/>
                <w:szCs w:val="22"/>
              </w:rPr>
              <w:t>планируют свои действия в соответствии с поставленной задачей и условиями ее реализации, оценивают правильность выполнения действий</w:t>
            </w:r>
          </w:p>
          <w:p w:rsidR="00864274" w:rsidRPr="004C7863" w:rsidRDefault="00864274" w:rsidP="00A53B14">
            <w:r w:rsidRPr="004C7863">
              <w:rPr>
                <w:b/>
                <w:i/>
                <w:sz w:val="22"/>
                <w:szCs w:val="22"/>
              </w:rPr>
              <w:lastRenderedPageBreak/>
              <w:t xml:space="preserve">Познавательные: </w:t>
            </w:r>
            <w:r w:rsidRPr="004C7863">
              <w:rPr>
                <w:sz w:val="22"/>
                <w:szCs w:val="22"/>
              </w:rPr>
              <w:t xml:space="preserve"> самостоятельно выделяют и формулируют познавательную цель, используют общие приемы решения поставленных задач</w:t>
            </w:r>
          </w:p>
          <w:p w:rsidR="00864274" w:rsidRPr="004C7863" w:rsidRDefault="00864274" w:rsidP="00A53B14">
            <w:r w:rsidRPr="004C7863">
              <w:rPr>
                <w:b/>
                <w:i/>
                <w:sz w:val="22"/>
                <w:szCs w:val="22"/>
              </w:rPr>
              <w:t xml:space="preserve">Коммуникативные: </w:t>
            </w:r>
            <w:r w:rsidRPr="004C7863">
              <w:rPr>
                <w:sz w:val="22"/>
                <w:szCs w:val="22"/>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1701" w:type="dxa"/>
          </w:tcPr>
          <w:p w:rsidR="00864274" w:rsidRPr="004C7863" w:rsidRDefault="00864274" w:rsidP="00A53B14">
            <w:r w:rsidRPr="004C7863">
              <w:rPr>
                <w:sz w:val="22"/>
                <w:szCs w:val="22"/>
              </w:rPr>
              <w:lastRenderedPageBreak/>
              <w:t xml:space="preserve">Проявляют доброжелательность и эмоционально-нравственную отзывчивость, </w:t>
            </w:r>
            <w:r w:rsidRPr="004C7863">
              <w:rPr>
                <w:sz w:val="22"/>
                <w:szCs w:val="22"/>
              </w:rPr>
              <w:lastRenderedPageBreak/>
              <w:t>эмпатию, как понимание чувств других людей и сопереживание им</w:t>
            </w:r>
            <w:r>
              <w:rPr>
                <w:sz w:val="22"/>
                <w:szCs w:val="22"/>
              </w:rPr>
              <w:t>.</w:t>
            </w:r>
          </w:p>
          <w:p w:rsidR="00864274" w:rsidRPr="004C7863" w:rsidRDefault="00864274" w:rsidP="00A53B14"/>
        </w:tc>
        <w:tc>
          <w:tcPr>
            <w:tcW w:w="2693" w:type="dxa"/>
          </w:tcPr>
          <w:p w:rsidR="00864274" w:rsidRPr="00152390" w:rsidRDefault="00864274" w:rsidP="00152390">
            <w:pPr>
              <w:pStyle w:val="ae"/>
              <w:rPr>
                <w:color w:val="000000"/>
              </w:rPr>
            </w:pPr>
            <w:r>
              <w:rPr>
                <w:color w:val="000000"/>
                <w:sz w:val="22"/>
                <w:szCs w:val="22"/>
              </w:rPr>
              <w:lastRenderedPageBreak/>
              <w:t>Основные положения изученного курса: даты, события, понятия, исторические личности и их влияние на развитие исторических событий.</w:t>
            </w:r>
          </w:p>
        </w:tc>
        <w:tc>
          <w:tcPr>
            <w:tcW w:w="992" w:type="dxa"/>
          </w:tcPr>
          <w:p w:rsidR="00864274" w:rsidRDefault="00864274" w:rsidP="00A76B1F">
            <w:pPr>
              <w:pStyle w:val="ab"/>
              <w:rPr>
                <w:rFonts w:ascii="Times New Roman" w:hAnsi="Times New Roman"/>
              </w:rPr>
            </w:pPr>
            <w:r>
              <w:rPr>
                <w:rFonts w:ascii="Times New Roman" w:hAnsi="Times New Roman"/>
              </w:rPr>
              <w:t>Подготовиться к итоговому тестиро</w:t>
            </w:r>
            <w:r>
              <w:rPr>
                <w:rFonts w:ascii="Times New Roman" w:hAnsi="Times New Roman"/>
              </w:rPr>
              <w:lastRenderedPageBreak/>
              <w:t>ванию.</w:t>
            </w:r>
          </w:p>
        </w:tc>
      </w:tr>
      <w:tr w:rsidR="00864274" w:rsidRPr="0067151C" w:rsidTr="00927BFA">
        <w:tc>
          <w:tcPr>
            <w:tcW w:w="567" w:type="dxa"/>
          </w:tcPr>
          <w:p w:rsidR="00864274" w:rsidRDefault="00927BFA" w:rsidP="00A76B1F">
            <w:pPr>
              <w:pStyle w:val="ab"/>
              <w:jc w:val="center"/>
              <w:rPr>
                <w:rFonts w:ascii="Times New Roman" w:hAnsi="Times New Roman"/>
              </w:rPr>
            </w:pPr>
            <w:r>
              <w:rPr>
                <w:rFonts w:ascii="Times New Roman" w:hAnsi="Times New Roman"/>
              </w:rPr>
              <w:lastRenderedPageBreak/>
              <w:t>6</w:t>
            </w:r>
            <w:r w:rsidR="00864274">
              <w:rPr>
                <w:rFonts w:ascii="Times New Roman" w:hAnsi="Times New Roman"/>
              </w:rPr>
              <w:t>8</w:t>
            </w:r>
          </w:p>
        </w:tc>
        <w:tc>
          <w:tcPr>
            <w:tcW w:w="1701" w:type="dxa"/>
          </w:tcPr>
          <w:p w:rsidR="00864274" w:rsidRDefault="00864274" w:rsidP="004C7863">
            <w:r>
              <w:rPr>
                <w:sz w:val="22"/>
                <w:szCs w:val="22"/>
              </w:rPr>
              <w:t>Итоговое тестирование по теме: «Новая история.1800-1900».</w:t>
            </w:r>
          </w:p>
          <w:p w:rsidR="00864274" w:rsidRPr="004C7863" w:rsidRDefault="00864274" w:rsidP="004C7863">
            <w:pPr>
              <w:rPr>
                <w:i/>
              </w:rPr>
            </w:pPr>
            <w:r w:rsidRPr="004C7863">
              <w:rPr>
                <w:i/>
                <w:sz w:val="22"/>
                <w:szCs w:val="22"/>
              </w:rPr>
              <w:t>Урок комплексного применения знаний и умений</w:t>
            </w:r>
          </w:p>
          <w:p w:rsidR="00864274" w:rsidRDefault="00864274" w:rsidP="00A53B14"/>
        </w:tc>
        <w:tc>
          <w:tcPr>
            <w:tcW w:w="851" w:type="dxa"/>
          </w:tcPr>
          <w:p w:rsidR="00864274" w:rsidRPr="00D56BCF" w:rsidRDefault="00864274" w:rsidP="00A76B1F">
            <w:pPr>
              <w:pStyle w:val="ab"/>
              <w:rPr>
                <w:rFonts w:ascii="Times New Roman" w:hAnsi="Times New Roman"/>
              </w:rPr>
            </w:pPr>
          </w:p>
        </w:tc>
        <w:tc>
          <w:tcPr>
            <w:tcW w:w="992" w:type="dxa"/>
          </w:tcPr>
          <w:p w:rsidR="00864274" w:rsidRPr="00D56BCF" w:rsidRDefault="00864274" w:rsidP="00A76B1F">
            <w:pPr>
              <w:pStyle w:val="ab"/>
              <w:rPr>
                <w:rFonts w:ascii="Times New Roman" w:hAnsi="Times New Roman"/>
              </w:rPr>
            </w:pPr>
          </w:p>
        </w:tc>
        <w:tc>
          <w:tcPr>
            <w:tcW w:w="992" w:type="dxa"/>
          </w:tcPr>
          <w:p w:rsidR="00864274" w:rsidRDefault="00864274" w:rsidP="00A76B1F">
            <w:pPr>
              <w:pStyle w:val="ab"/>
              <w:jc w:val="center"/>
              <w:rPr>
                <w:rFonts w:ascii="Times New Roman" w:hAnsi="Times New Roman"/>
              </w:rPr>
            </w:pPr>
            <w:r>
              <w:rPr>
                <w:rFonts w:ascii="Times New Roman" w:hAnsi="Times New Roman"/>
              </w:rPr>
              <w:t>1</w:t>
            </w:r>
          </w:p>
        </w:tc>
        <w:tc>
          <w:tcPr>
            <w:tcW w:w="2268" w:type="dxa"/>
          </w:tcPr>
          <w:p w:rsidR="00864274" w:rsidRPr="004C7863" w:rsidRDefault="00864274" w:rsidP="004C7863">
            <w:r w:rsidRPr="004C7863">
              <w:rPr>
                <w:i/>
                <w:sz w:val="22"/>
                <w:szCs w:val="22"/>
              </w:rPr>
              <w:t xml:space="preserve">Научатся </w:t>
            </w:r>
            <w:r w:rsidRPr="004C7863">
              <w:rPr>
                <w:sz w:val="22"/>
                <w:szCs w:val="22"/>
              </w:rPr>
              <w:t>определять термины, изученные в курсе истории Нового времени</w:t>
            </w:r>
          </w:p>
          <w:p w:rsidR="00864274" w:rsidRPr="004C7863" w:rsidRDefault="00864274" w:rsidP="00152390">
            <w:pPr>
              <w:rPr>
                <w:i/>
              </w:rPr>
            </w:pPr>
          </w:p>
        </w:tc>
        <w:tc>
          <w:tcPr>
            <w:tcW w:w="3119" w:type="dxa"/>
          </w:tcPr>
          <w:p w:rsidR="00864274" w:rsidRPr="00B846D7" w:rsidRDefault="00864274" w:rsidP="00B846D7">
            <w:r w:rsidRPr="00B846D7">
              <w:rPr>
                <w:b/>
                <w:i/>
                <w:sz w:val="22"/>
                <w:szCs w:val="22"/>
              </w:rPr>
              <w:t xml:space="preserve">Регулятивные: </w:t>
            </w:r>
            <w:r w:rsidRPr="00B846D7">
              <w:rPr>
                <w:sz w:val="22"/>
                <w:szCs w:val="22"/>
              </w:rPr>
              <w:t>адекватно воспринимают предложения и оценку учителей, товарищей и родителей</w:t>
            </w:r>
          </w:p>
          <w:p w:rsidR="00864274" w:rsidRPr="00B846D7" w:rsidRDefault="00864274" w:rsidP="00B846D7">
            <w:r w:rsidRPr="00B846D7">
              <w:rPr>
                <w:b/>
                <w:i/>
                <w:sz w:val="22"/>
                <w:szCs w:val="22"/>
              </w:rPr>
              <w:t xml:space="preserve">Познавательные: </w:t>
            </w:r>
            <w:r w:rsidRPr="00B846D7">
              <w:rPr>
                <w:sz w:val="22"/>
                <w:szCs w:val="22"/>
              </w:rPr>
              <w:t>выбирают наиболее эффективные способы решения задач, контролируют и оценивают процесс и результат деятельности</w:t>
            </w:r>
          </w:p>
          <w:p w:rsidR="00864274" w:rsidRPr="00B846D7" w:rsidRDefault="00864274" w:rsidP="00A53B14">
            <w:r w:rsidRPr="00B846D7">
              <w:rPr>
                <w:b/>
                <w:i/>
                <w:sz w:val="22"/>
                <w:szCs w:val="22"/>
              </w:rPr>
              <w:t xml:space="preserve">Коммуникативные: </w:t>
            </w:r>
            <w:r w:rsidRPr="00B846D7">
              <w:rPr>
                <w:sz w:val="22"/>
                <w:szCs w:val="22"/>
              </w:rPr>
              <w:t xml:space="preserve">договариваются о распределении ролей и функций в совместной деятельности </w:t>
            </w:r>
            <w:r>
              <w:rPr>
                <w:sz w:val="22"/>
                <w:szCs w:val="22"/>
              </w:rPr>
              <w:t>.</w:t>
            </w:r>
          </w:p>
        </w:tc>
        <w:tc>
          <w:tcPr>
            <w:tcW w:w="1701" w:type="dxa"/>
          </w:tcPr>
          <w:p w:rsidR="00864274" w:rsidRPr="00B846D7" w:rsidRDefault="00864274" w:rsidP="00B846D7">
            <w:r w:rsidRPr="00B846D7">
              <w:rPr>
                <w:sz w:val="22"/>
                <w:szCs w:val="22"/>
              </w:rPr>
              <w:t>Определяют свою личностную позицию, адекватную дифференцированную самооценку своих успехов в учебе</w:t>
            </w:r>
            <w:r>
              <w:rPr>
                <w:sz w:val="22"/>
                <w:szCs w:val="22"/>
              </w:rPr>
              <w:t>.</w:t>
            </w:r>
          </w:p>
          <w:p w:rsidR="00864274" w:rsidRPr="00B846D7" w:rsidRDefault="00864274" w:rsidP="00A53B14"/>
        </w:tc>
        <w:tc>
          <w:tcPr>
            <w:tcW w:w="2693" w:type="dxa"/>
          </w:tcPr>
          <w:p w:rsidR="00864274" w:rsidRDefault="00864274" w:rsidP="00A53B14">
            <w:pPr>
              <w:pStyle w:val="ae"/>
              <w:rPr>
                <w:color w:val="000000"/>
              </w:rPr>
            </w:pPr>
            <w:r>
              <w:rPr>
                <w:color w:val="000000"/>
                <w:sz w:val="22"/>
                <w:szCs w:val="22"/>
              </w:rPr>
              <w:t>Основные положения изученного курса: даты, события, понятия, исторические личности и их влияние на развитие исторических событий.</w:t>
            </w:r>
          </w:p>
          <w:p w:rsidR="00864274" w:rsidRPr="00B846D7" w:rsidRDefault="00864274" w:rsidP="00A53B14">
            <w:pPr>
              <w:pStyle w:val="ae"/>
              <w:rPr>
                <w:i/>
                <w:color w:val="000000"/>
              </w:rPr>
            </w:pPr>
            <w:r>
              <w:rPr>
                <w:i/>
                <w:color w:val="000000"/>
                <w:sz w:val="22"/>
                <w:szCs w:val="22"/>
              </w:rPr>
              <w:t>Тестирование по типу ОГЭ.</w:t>
            </w:r>
          </w:p>
        </w:tc>
        <w:tc>
          <w:tcPr>
            <w:tcW w:w="992" w:type="dxa"/>
          </w:tcPr>
          <w:p w:rsidR="00864274" w:rsidRDefault="00864274" w:rsidP="00A76B1F">
            <w:pPr>
              <w:pStyle w:val="ab"/>
              <w:rPr>
                <w:rFonts w:ascii="Times New Roman" w:hAnsi="Times New Roman"/>
              </w:rPr>
            </w:pPr>
          </w:p>
        </w:tc>
      </w:tr>
    </w:tbl>
    <w:p w:rsidR="00A97FAF" w:rsidRDefault="00A97FAF" w:rsidP="00E73648">
      <w:pPr>
        <w:rPr>
          <w:b/>
          <w:i/>
        </w:rPr>
        <w:sectPr w:rsidR="00A97FAF" w:rsidSect="00A97FAF">
          <w:pgSz w:w="16838" w:h="11906" w:orient="landscape"/>
          <w:pgMar w:top="851" w:right="1134" w:bottom="709" w:left="1134" w:header="709" w:footer="709" w:gutter="0"/>
          <w:cols w:space="708"/>
          <w:docGrid w:linePitch="360"/>
        </w:sectPr>
      </w:pPr>
    </w:p>
    <w:p w:rsidR="00246EEE" w:rsidRPr="00035350" w:rsidRDefault="00246EEE" w:rsidP="00246EEE">
      <w:pPr>
        <w:rPr>
          <w:b/>
          <w:spacing w:val="2"/>
          <w:sz w:val="28"/>
          <w:szCs w:val="28"/>
        </w:rPr>
      </w:pPr>
      <w:r w:rsidRPr="00035350">
        <w:rPr>
          <w:b/>
          <w:spacing w:val="7"/>
          <w:sz w:val="28"/>
          <w:szCs w:val="28"/>
        </w:rPr>
        <w:lastRenderedPageBreak/>
        <w:t xml:space="preserve">Учебно-методическое </w:t>
      </w:r>
      <w:r w:rsidRPr="00035350">
        <w:rPr>
          <w:b/>
          <w:iCs/>
          <w:spacing w:val="7"/>
          <w:sz w:val="28"/>
          <w:szCs w:val="28"/>
        </w:rPr>
        <w:t xml:space="preserve">и </w:t>
      </w:r>
      <w:r w:rsidRPr="00035350">
        <w:rPr>
          <w:b/>
          <w:spacing w:val="7"/>
          <w:sz w:val="28"/>
          <w:szCs w:val="28"/>
        </w:rPr>
        <w:t xml:space="preserve">материально-техническое обеспечение </w:t>
      </w:r>
      <w:r w:rsidRPr="00035350">
        <w:rPr>
          <w:b/>
          <w:spacing w:val="2"/>
          <w:sz w:val="28"/>
          <w:szCs w:val="28"/>
        </w:rPr>
        <w:t>образовательного процесса</w:t>
      </w:r>
    </w:p>
    <w:p w:rsidR="00246EEE" w:rsidRPr="006A2BC1" w:rsidRDefault="00246EEE" w:rsidP="00246EEE">
      <w:pPr>
        <w:shd w:val="clear" w:color="auto" w:fill="FFFFFF"/>
        <w:tabs>
          <w:tab w:val="left" w:pos="557"/>
        </w:tabs>
        <w:ind w:firstLine="540"/>
        <w:jc w:val="center"/>
        <w:rPr>
          <w:b/>
          <w:bCs/>
          <w:sz w:val="28"/>
          <w:szCs w:val="28"/>
        </w:rPr>
      </w:pPr>
      <w:r w:rsidRPr="006A2BC1">
        <w:rPr>
          <w:b/>
          <w:bCs/>
          <w:sz w:val="28"/>
          <w:szCs w:val="28"/>
        </w:rPr>
        <w:t>Литература:</w:t>
      </w:r>
    </w:p>
    <w:p w:rsidR="00246EEE" w:rsidRPr="006A2BC1" w:rsidRDefault="00246EEE" w:rsidP="00246EEE">
      <w:pPr>
        <w:shd w:val="clear" w:color="auto" w:fill="FFFFFF"/>
        <w:tabs>
          <w:tab w:val="left" w:pos="557"/>
        </w:tabs>
        <w:jc w:val="both"/>
        <w:rPr>
          <w:i/>
          <w:iCs/>
          <w:sz w:val="28"/>
          <w:szCs w:val="28"/>
        </w:rPr>
      </w:pPr>
      <w:r w:rsidRPr="006A2BC1">
        <w:rPr>
          <w:i/>
          <w:iCs/>
          <w:sz w:val="28"/>
          <w:szCs w:val="28"/>
        </w:rPr>
        <w:t>Программно-нормативное обеспечение:</w:t>
      </w:r>
    </w:p>
    <w:p w:rsidR="00246EEE" w:rsidRPr="006A2BC1" w:rsidRDefault="00246EEE" w:rsidP="00246EEE">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sz w:val="28"/>
          <w:szCs w:val="28"/>
        </w:rPr>
      </w:pPr>
      <w:r w:rsidRPr="006A2BC1">
        <w:rPr>
          <w:rFonts w:ascii="Times New Roman" w:hAnsi="Times New Roman"/>
          <w:sz w:val="28"/>
          <w:szCs w:val="28"/>
        </w:rPr>
        <w:t>ФГОС: основное общее образование // ФГОС. М.: Просвещение, 2009.</w:t>
      </w:r>
    </w:p>
    <w:p w:rsidR="00246EEE" w:rsidRPr="006A2BC1" w:rsidRDefault="00246EEE" w:rsidP="00246EEE">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sz w:val="28"/>
          <w:szCs w:val="28"/>
        </w:rPr>
      </w:pPr>
      <w:r w:rsidRPr="006A2BC1">
        <w:rPr>
          <w:rFonts w:ascii="Times New Roman" w:hAnsi="Times New Roman"/>
          <w:sz w:val="28"/>
          <w:szCs w:val="28"/>
        </w:rPr>
        <w:t>Примерные программы по учебным предметам. История. 5-9 классы: проект. – 2-е изд. – М.: Просвещение, 2011.</w:t>
      </w:r>
    </w:p>
    <w:p w:rsidR="00246EEE" w:rsidRPr="006A2BC1" w:rsidRDefault="00246EEE" w:rsidP="00246EEE">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sz w:val="28"/>
          <w:szCs w:val="28"/>
        </w:rPr>
      </w:pPr>
      <w:r w:rsidRPr="006A2BC1">
        <w:rPr>
          <w:rFonts w:ascii="Times New Roman" w:hAnsi="Times New Roman"/>
          <w:sz w:val="28"/>
          <w:szCs w:val="28"/>
        </w:rPr>
        <w:t>Концепция единого учебно-методического комплекса по отечественной истории (</w:t>
      </w:r>
      <w:hyperlink r:id="rId8" w:history="1">
        <w:r w:rsidRPr="006A2BC1">
          <w:rPr>
            <w:rStyle w:val="a9"/>
            <w:rFonts w:ascii="Times New Roman" w:hAnsi="Times New Roman"/>
            <w:sz w:val="28"/>
            <w:szCs w:val="28"/>
          </w:rPr>
          <w:t>http://минобрнауки.рф/документы/3483</w:t>
        </w:r>
      </w:hyperlink>
      <w:r w:rsidRPr="006A2BC1">
        <w:rPr>
          <w:rFonts w:ascii="Times New Roman" w:hAnsi="Times New Roman"/>
          <w:sz w:val="28"/>
          <w:szCs w:val="28"/>
        </w:rPr>
        <w:t>).</w:t>
      </w:r>
    </w:p>
    <w:p w:rsidR="00246EEE" w:rsidRPr="006A2BC1" w:rsidRDefault="00246EEE" w:rsidP="00246EEE">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sz w:val="28"/>
          <w:szCs w:val="28"/>
        </w:rPr>
      </w:pPr>
      <w:r w:rsidRPr="006A2BC1">
        <w:rPr>
          <w:rFonts w:ascii="Times New Roman" w:hAnsi="Times New Roman"/>
          <w:sz w:val="28"/>
          <w:szCs w:val="28"/>
        </w:rPr>
        <w:t xml:space="preserve"> Историко-культурный стандарт (</w:t>
      </w:r>
      <w:hyperlink r:id="rId9" w:history="1">
        <w:r w:rsidRPr="006A2BC1">
          <w:rPr>
            <w:rStyle w:val="a9"/>
            <w:rFonts w:ascii="Times New Roman" w:hAnsi="Times New Roman"/>
            <w:sz w:val="28"/>
            <w:szCs w:val="28"/>
          </w:rPr>
          <w:t>http://минобрнауки.рф/документы/3483</w:t>
        </w:r>
      </w:hyperlink>
      <w:r w:rsidRPr="006A2BC1">
        <w:rPr>
          <w:rFonts w:ascii="Times New Roman" w:hAnsi="Times New Roman"/>
          <w:sz w:val="28"/>
          <w:szCs w:val="28"/>
        </w:rPr>
        <w:t>).</w:t>
      </w:r>
    </w:p>
    <w:p w:rsidR="00246EEE" w:rsidRPr="006A2BC1" w:rsidRDefault="00246EEE" w:rsidP="00246EEE">
      <w:pPr>
        <w:numPr>
          <w:ilvl w:val="0"/>
          <w:numId w:val="5"/>
        </w:numPr>
        <w:autoSpaceDE w:val="0"/>
        <w:autoSpaceDN w:val="0"/>
        <w:adjustRightInd w:val="0"/>
        <w:ind w:left="330" w:hanging="330"/>
        <w:jc w:val="both"/>
        <w:rPr>
          <w:sz w:val="28"/>
          <w:szCs w:val="28"/>
        </w:rPr>
      </w:pPr>
      <w:r w:rsidRPr="006A2BC1">
        <w:rPr>
          <w:sz w:val="28"/>
          <w:szCs w:val="28"/>
        </w:rPr>
        <w:t xml:space="preserve">Данилов А.А. Рабочая программа и тематическое планирование курса «История России». 6-9 кл. (основная школа) / А. А. Данилов, О. Н. Журавлева, И. Е. Барыкина. - М.: Просвещение, 2016. </w:t>
      </w:r>
    </w:p>
    <w:p w:rsidR="00246EEE" w:rsidRPr="006A2BC1" w:rsidRDefault="00246EEE" w:rsidP="00246EEE">
      <w:pPr>
        <w:numPr>
          <w:ilvl w:val="0"/>
          <w:numId w:val="5"/>
        </w:numPr>
        <w:autoSpaceDE w:val="0"/>
        <w:autoSpaceDN w:val="0"/>
        <w:adjustRightInd w:val="0"/>
        <w:ind w:left="330" w:hanging="330"/>
        <w:jc w:val="both"/>
        <w:rPr>
          <w:sz w:val="28"/>
          <w:szCs w:val="28"/>
        </w:rPr>
      </w:pPr>
      <w:r w:rsidRPr="006A2BC1">
        <w:rPr>
          <w:sz w:val="28"/>
          <w:szCs w:val="28"/>
        </w:rPr>
        <w:t>Рабочие программы по всеобщей истории к предметной линии учебников А.А.Вигасина – О.С.Сороко-Цюпы 5-9 классы изд-ва «Просвещение», Москва 2014 год</w:t>
      </w:r>
    </w:p>
    <w:p w:rsidR="00246EEE" w:rsidRPr="006A2BC1" w:rsidRDefault="00246EEE" w:rsidP="00246EEE">
      <w:pPr>
        <w:shd w:val="clear" w:color="auto" w:fill="FFFFFF"/>
        <w:tabs>
          <w:tab w:val="left" w:pos="562"/>
        </w:tabs>
        <w:ind w:left="454"/>
        <w:jc w:val="both"/>
        <w:rPr>
          <w:i/>
          <w:iCs/>
          <w:sz w:val="28"/>
          <w:szCs w:val="28"/>
        </w:rPr>
      </w:pPr>
      <w:r w:rsidRPr="006A2BC1">
        <w:rPr>
          <w:i/>
          <w:iCs/>
          <w:color w:val="000000"/>
          <w:sz w:val="28"/>
          <w:szCs w:val="28"/>
        </w:rPr>
        <w:t xml:space="preserve">Состав </w:t>
      </w:r>
      <w:r w:rsidRPr="006A2BC1">
        <w:rPr>
          <w:i/>
          <w:iCs/>
          <w:spacing w:val="-5"/>
          <w:sz w:val="28"/>
          <w:szCs w:val="28"/>
        </w:rPr>
        <w:t>учебно-методиче</w:t>
      </w:r>
      <w:r w:rsidRPr="006A2BC1">
        <w:rPr>
          <w:i/>
          <w:iCs/>
          <w:sz w:val="28"/>
          <w:szCs w:val="28"/>
        </w:rPr>
        <w:t>ского комплекта:</w:t>
      </w:r>
    </w:p>
    <w:p w:rsidR="00246EEE" w:rsidRPr="006A2BC1" w:rsidRDefault="00246EEE" w:rsidP="00246EEE">
      <w:pPr>
        <w:pStyle w:val="a3"/>
        <w:numPr>
          <w:ilvl w:val="0"/>
          <w:numId w:val="6"/>
        </w:numPr>
        <w:tabs>
          <w:tab w:val="clear" w:pos="720"/>
          <w:tab w:val="num" w:pos="0"/>
          <w:tab w:val="left" w:pos="284"/>
        </w:tabs>
        <w:spacing w:after="0" w:line="240" w:lineRule="auto"/>
        <w:ind w:left="0" w:firstLine="0"/>
        <w:rPr>
          <w:rFonts w:ascii="Times New Roman" w:hAnsi="Times New Roman"/>
          <w:bCs/>
          <w:i/>
          <w:sz w:val="28"/>
          <w:szCs w:val="28"/>
        </w:rPr>
      </w:pPr>
      <w:r w:rsidRPr="006A2BC1">
        <w:rPr>
          <w:rFonts w:ascii="Times New Roman" w:hAnsi="Times New Roman"/>
          <w:sz w:val="28"/>
          <w:szCs w:val="28"/>
        </w:rPr>
        <w:t>Учебник. История России. 8 класс.</w:t>
      </w:r>
      <w:r w:rsidRPr="006A2BC1">
        <w:rPr>
          <w:rStyle w:val="apple-converted-space"/>
          <w:rFonts w:ascii="Times New Roman" w:hAnsi="Times New Roman"/>
          <w:sz w:val="28"/>
          <w:szCs w:val="28"/>
        </w:rPr>
        <w:t> </w:t>
      </w:r>
      <w:r w:rsidRPr="006A2BC1">
        <w:rPr>
          <w:rFonts w:ascii="Times New Roman" w:hAnsi="Times New Roman"/>
          <w:bCs/>
          <w:i/>
          <w:sz w:val="28"/>
          <w:szCs w:val="28"/>
        </w:rPr>
        <w:t xml:space="preserve">Н. М. Арсентьев, А. А. Данилов, И.В.Курукин, А.Я.Токарева под редакцией А. В. Торкунова; </w:t>
      </w:r>
      <w:r w:rsidRPr="006A2BC1">
        <w:rPr>
          <w:rFonts w:ascii="Times New Roman" w:hAnsi="Times New Roman"/>
          <w:bCs/>
          <w:sz w:val="28"/>
          <w:szCs w:val="28"/>
        </w:rPr>
        <w:t>М.</w:t>
      </w:r>
      <w:r w:rsidRPr="006A2BC1">
        <w:rPr>
          <w:rFonts w:ascii="Times New Roman" w:hAnsi="Times New Roman"/>
          <w:bCs/>
          <w:i/>
          <w:sz w:val="28"/>
          <w:szCs w:val="28"/>
        </w:rPr>
        <w:t xml:space="preserve"> </w:t>
      </w:r>
      <w:r w:rsidRPr="006A2BC1">
        <w:rPr>
          <w:rFonts w:ascii="Times New Roman" w:hAnsi="Times New Roman"/>
          <w:bCs/>
          <w:sz w:val="28"/>
          <w:szCs w:val="28"/>
        </w:rPr>
        <w:t>«Просвещение», 2016 год</w:t>
      </w:r>
      <w:r w:rsidRPr="006A2BC1">
        <w:rPr>
          <w:rFonts w:ascii="Times New Roman" w:hAnsi="Times New Roman"/>
          <w:bCs/>
          <w:i/>
          <w:sz w:val="28"/>
          <w:szCs w:val="28"/>
        </w:rPr>
        <w:t>;</w:t>
      </w:r>
    </w:p>
    <w:p w:rsidR="00246EEE" w:rsidRPr="006A2BC1" w:rsidRDefault="00246EEE" w:rsidP="00246EEE">
      <w:pPr>
        <w:pStyle w:val="a3"/>
        <w:numPr>
          <w:ilvl w:val="0"/>
          <w:numId w:val="6"/>
        </w:numPr>
        <w:tabs>
          <w:tab w:val="clear" w:pos="720"/>
          <w:tab w:val="num" w:pos="284"/>
        </w:tabs>
        <w:spacing w:after="0" w:line="240" w:lineRule="auto"/>
        <w:ind w:left="0" w:firstLine="0"/>
        <w:rPr>
          <w:rFonts w:ascii="Times New Roman" w:hAnsi="Times New Roman"/>
          <w:sz w:val="28"/>
          <w:szCs w:val="28"/>
        </w:rPr>
      </w:pPr>
      <w:r w:rsidRPr="006A2BC1">
        <w:rPr>
          <w:rFonts w:ascii="Times New Roman" w:hAnsi="Times New Roman"/>
          <w:sz w:val="28"/>
          <w:szCs w:val="28"/>
        </w:rPr>
        <w:t xml:space="preserve">Учебник «Всеобщая история. Новая история. 1800-1900 гг.. 8 класс», </w:t>
      </w:r>
      <w:r w:rsidRPr="006A2BC1">
        <w:rPr>
          <w:rFonts w:ascii="Times New Roman" w:hAnsi="Times New Roman"/>
          <w:i/>
          <w:sz w:val="28"/>
          <w:szCs w:val="28"/>
        </w:rPr>
        <w:t xml:space="preserve">авторы: А.Я.Юдовская, П.А.Баранов, Л.М.Ванюшкина; под ред. А.А.Искендерова </w:t>
      </w:r>
      <w:r w:rsidRPr="006A2BC1">
        <w:rPr>
          <w:rFonts w:ascii="Times New Roman" w:hAnsi="Times New Roman"/>
          <w:sz w:val="28"/>
          <w:szCs w:val="28"/>
        </w:rPr>
        <w:t>; М. «Просвещение», 2014 год.</w:t>
      </w:r>
    </w:p>
    <w:p w:rsidR="00246EEE" w:rsidRPr="006A2BC1" w:rsidRDefault="00246EEE" w:rsidP="00246EEE">
      <w:pPr>
        <w:numPr>
          <w:ilvl w:val="0"/>
          <w:numId w:val="6"/>
        </w:numPr>
        <w:shd w:val="clear" w:color="auto" w:fill="FFFFFF"/>
        <w:tabs>
          <w:tab w:val="clear" w:pos="720"/>
        </w:tabs>
        <w:ind w:left="330" w:hanging="330"/>
        <w:jc w:val="both"/>
        <w:rPr>
          <w:rStyle w:val="aa"/>
          <w:i w:val="0"/>
          <w:iCs w:val="0"/>
          <w:sz w:val="28"/>
          <w:szCs w:val="28"/>
        </w:rPr>
      </w:pPr>
      <w:r w:rsidRPr="006A2BC1">
        <w:rPr>
          <w:sz w:val="28"/>
          <w:szCs w:val="28"/>
        </w:rPr>
        <w:t>Поурочные рекомендации. История России. 8 класс.</w:t>
      </w:r>
      <w:r w:rsidRPr="006A2BC1">
        <w:rPr>
          <w:rStyle w:val="apple-converted-space"/>
          <w:sz w:val="28"/>
          <w:szCs w:val="28"/>
        </w:rPr>
        <w:t> </w:t>
      </w:r>
      <w:r w:rsidRPr="006A2BC1">
        <w:rPr>
          <w:rStyle w:val="aa"/>
          <w:rFonts w:eastAsia="Calibri"/>
          <w:sz w:val="28"/>
          <w:szCs w:val="28"/>
        </w:rPr>
        <w:t>Журавлева О.Н.</w:t>
      </w:r>
    </w:p>
    <w:p w:rsidR="00246EEE" w:rsidRPr="006A2BC1" w:rsidRDefault="00246EEE" w:rsidP="00246EEE">
      <w:pPr>
        <w:numPr>
          <w:ilvl w:val="0"/>
          <w:numId w:val="6"/>
        </w:numPr>
        <w:shd w:val="clear" w:color="auto" w:fill="FFFFFF"/>
        <w:tabs>
          <w:tab w:val="clear" w:pos="720"/>
        </w:tabs>
        <w:ind w:left="330" w:hanging="330"/>
        <w:jc w:val="both"/>
        <w:rPr>
          <w:sz w:val="28"/>
          <w:szCs w:val="28"/>
        </w:rPr>
      </w:pPr>
      <w:r w:rsidRPr="006A2BC1">
        <w:rPr>
          <w:rStyle w:val="aa"/>
          <w:i w:val="0"/>
          <w:sz w:val="28"/>
          <w:szCs w:val="28"/>
        </w:rPr>
        <w:t xml:space="preserve">Поурочные разработки. Всеобщая история. Новая история.1800-1913 гг. </w:t>
      </w:r>
      <w:r w:rsidRPr="006A2BC1">
        <w:rPr>
          <w:rStyle w:val="aa"/>
          <w:sz w:val="28"/>
          <w:szCs w:val="28"/>
        </w:rPr>
        <w:t>авторы: А.Я.Юдовская, Л.М.Ванюшкина; М.»Просвещение», 2002 г.</w:t>
      </w:r>
    </w:p>
    <w:p w:rsidR="00246EEE" w:rsidRPr="006A2BC1" w:rsidRDefault="00246EEE" w:rsidP="00246EEE">
      <w:pPr>
        <w:numPr>
          <w:ilvl w:val="0"/>
          <w:numId w:val="6"/>
        </w:numPr>
        <w:shd w:val="clear" w:color="auto" w:fill="FFFFFF"/>
        <w:tabs>
          <w:tab w:val="clear" w:pos="720"/>
        </w:tabs>
        <w:ind w:left="330" w:hanging="330"/>
        <w:jc w:val="both"/>
        <w:rPr>
          <w:rStyle w:val="aa"/>
          <w:rFonts w:eastAsia="Calibri"/>
          <w:i w:val="0"/>
          <w:iCs w:val="0"/>
          <w:sz w:val="28"/>
          <w:szCs w:val="28"/>
        </w:rPr>
      </w:pPr>
      <w:r w:rsidRPr="006A2BC1">
        <w:rPr>
          <w:sz w:val="28"/>
          <w:szCs w:val="28"/>
        </w:rPr>
        <w:t>Книга для чтения. История России. 6-9 классы.</w:t>
      </w:r>
      <w:r w:rsidRPr="006A2BC1">
        <w:rPr>
          <w:rStyle w:val="apple-converted-space"/>
          <w:sz w:val="28"/>
          <w:szCs w:val="28"/>
        </w:rPr>
        <w:t> </w:t>
      </w:r>
      <w:r w:rsidRPr="006A2BC1">
        <w:rPr>
          <w:rStyle w:val="aa"/>
          <w:rFonts w:eastAsia="Calibri"/>
          <w:sz w:val="28"/>
          <w:szCs w:val="28"/>
        </w:rPr>
        <w:t>Данилов А.А.</w:t>
      </w:r>
    </w:p>
    <w:p w:rsidR="00246EEE" w:rsidRPr="006A2BC1" w:rsidRDefault="00246EEE" w:rsidP="00246EEE">
      <w:pPr>
        <w:numPr>
          <w:ilvl w:val="0"/>
          <w:numId w:val="6"/>
        </w:numPr>
        <w:shd w:val="clear" w:color="auto" w:fill="FFFFFF"/>
        <w:tabs>
          <w:tab w:val="clear" w:pos="720"/>
        </w:tabs>
        <w:ind w:left="330" w:hanging="330"/>
        <w:jc w:val="both"/>
        <w:rPr>
          <w:rStyle w:val="aa"/>
          <w:rFonts w:eastAsia="Calibri"/>
          <w:i w:val="0"/>
          <w:iCs w:val="0"/>
          <w:sz w:val="28"/>
          <w:szCs w:val="28"/>
        </w:rPr>
      </w:pPr>
      <w:r w:rsidRPr="006A2BC1">
        <w:rPr>
          <w:rStyle w:val="aa"/>
          <w:i w:val="0"/>
          <w:sz w:val="28"/>
          <w:szCs w:val="28"/>
        </w:rPr>
        <w:t>Атлас по истории России. К</w:t>
      </w:r>
      <w:r w:rsidRPr="006A2BC1">
        <w:rPr>
          <w:rStyle w:val="aa"/>
          <w:rFonts w:eastAsia="Calibri"/>
          <w:i w:val="0"/>
          <w:sz w:val="28"/>
          <w:szCs w:val="28"/>
        </w:rPr>
        <w:t xml:space="preserve">онец </w:t>
      </w:r>
      <w:r w:rsidRPr="006A2BC1">
        <w:rPr>
          <w:rStyle w:val="aa"/>
          <w:rFonts w:eastAsia="Calibri"/>
          <w:i w:val="0"/>
          <w:sz w:val="28"/>
          <w:szCs w:val="28"/>
          <w:lang w:val="en-US"/>
        </w:rPr>
        <w:t>XVII</w:t>
      </w:r>
      <w:r w:rsidRPr="006A2BC1">
        <w:rPr>
          <w:rStyle w:val="aa"/>
          <w:i w:val="0"/>
          <w:sz w:val="28"/>
          <w:szCs w:val="28"/>
        </w:rPr>
        <w:t>-</w:t>
      </w:r>
      <w:r w:rsidRPr="006A2BC1">
        <w:rPr>
          <w:rStyle w:val="aa"/>
          <w:i w:val="0"/>
          <w:sz w:val="28"/>
          <w:szCs w:val="28"/>
          <w:lang w:val="en-US"/>
        </w:rPr>
        <w:t>XVIII</w:t>
      </w:r>
      <w:r w:rsidRPr="006A2BC1">
        <w:rPr>
          <w:rStyle w:val="aa"/>
          <w:rFonts w:eastAsia="Calibri"/>
          <w:i w:val="0"/>
          <w:sz w:val="28"/>
          <w:szCs w:val="28"/>
        </w:rPr>
        <w:t xml:space="preserve"> вв.</w:t>
      </w:r>
      <w:r w:rsidRPr="006A2BC1">
        <w:rPr>
          <w:rStyle w:val="aa"/>
          <w:rFonts w:eastAsia="Calibri"/>
          <w:sz w:val="28"/>
          <w:szCs w:val="28"/>
        </w:rPr>
        <w:t xml:space="preserve"> М. «</w:t>
      </w:r>
      <w:r>
        <w:rPr>
          <w:rStyle w:val="aa"/>
          <w:rFonts w:eastAsia="Calibri"/>
          <w:sz w:val="28"/>
          <w:szCs w:val="28"/>
        </w:rPr>
        <w:t>Просвещение», 2017</w:t>
      </w:r>
      <w:r w:rsidRPr="006A2BC1">
        <w:rPr>
          <w:rStyle w:val="aa"/>
          <w:rFonts w:eastAsia="Calibri"/>
          <w:sz w:val="28"/>
          <w:szCs w:val="28"/>
        </w:rPr>
        <w:t xml:space="preserve"> г.</w:t>
      </w:r>
    </w:p>
    <w:p w:rsidR="00246EEE" w:rsidRPr="006A2BC1" w:rsidRDefault="00246EEE" w:rsidP="00246EEE">
      <w:pPr>
        <w:numPr>
          <w:ilvl w:val="0"/>
          <w:numId w:val="6"/>
        </w:numPr>
        <w:shd w:val="clear" w:color="auto" w:fill="FFFFFF"/>
        <w:tabs>
          <w:tab w:val="clear" w:pos="720"/>
        </w:tabs>
        <w:ind w:left="330" w:hanging="330"/>
        <w:jc w:val="both"/>
        <w:rPr>
          <w:sz w:val="28"/>
          <w:szCs w:val="28"/>
        </w:rPr>
      </w:pPr>
      <w:r w:rsidRPr="006A2BC1">
        <w:rPr>
          <w:rStyle w:val="aa"/>
          <w:rFonts w:eastAsia="Calibri"/>
          <w:i w:val="0"/>
          <w:sz w:val="28"/>
          <w:szCs w:val="28"/>
        </w:rPr>
        <w:t>Контурные карты по истории России.</w:t>
      </w:r>
      <w:r w:rsidRPr="006A2BC1">
        <w:rPr>
          <w:rStyle w:val="aa"/>
          <w:i w:val="0"/>
          <w:sz w:val="28"/>
          <w:szCs w:val="28"/>
        </w:rPr>
        <w:t xml:space="preserve"> К</w:t>
      </w:r>
      <w:r w:rsidRPr="006A2BC1">
        <w:rPr>
          <w:rStyle w:val="aa"/>
          <w:rFonts w:eastAsia="Calibri"/>
          <w:i w:val="0"/>
          <w:sz w:val="28"/>
          <w:szCs w:val="28"/>
        </w:rPr>
        <w:t xml:space="preserve">онец </w:t>
      </w:r>
      <w:r w:rsidRPr="006A2BC1">
        <w:rPr>
          <w:rStyle w:val="aa"/>
          <w:rFonts w:eastAsia="Calibri"/>
          <w:i w:val="0"/>
          <w:sz w:val="28"/>
          <w:szCs w:val="28"/>
          <w:lang w:val="en-US"/>
        </w:rPr>
        <w:t>XVII</w:t>
      </w:r>
      <w:r w:rsidRPr="006A2BC1">
        <w:rPr>
          <w:rStyle w:val="aa"/>
          <w:i w:val="0"/>
          <w:sz w:val="28"/>
          <w:szCs w:val="28"/>
        </w:rPr>
        <w:t>-</w:t>
      </w:r>
      <w:r w:rsidRPr="006A2BC1">
        <w:rPr>
          <w:rStyle w:val="aa"/>
          <w:i w:val="0"/>
          <w:sz w:val="28"/>
          <w:szCs w:val="28"/>
          <w:lang w:val="en-US"/>
        </w:rPr>
        <w:t>XVIII</w:t>
      </w:r>
      <w:r w:rsidRPr="006A2BC1">
        <w:rPr>
          <w:rStyle w:val="aa"/>
          <w:rFonts w:eastAsia="Calibri"/>
          <w:i w:val="0"/>
          <w:sz w:val="28"/>
          <w:szCs w:val="28"/>
        </w:rPr>
        <w:t xml:space="preserve"> вв</w:t>
      </w:r>
      <w:r w:rsidRPr="006A2BC1">
        <w:rPr>
          <w:rStyle w:val="aa"/>
          <w:rFonts w:eastAsia="Calibri"/>
          <w:sz w:val="28"/>
          <w:szCs w:val="28"/>
        </w:rPr>
        <w:t>. М. «</w:t>
      </w:r>
      <w:r>
        <w:rPr>
          <w:rStyle w:val="aa"/>
          <w:rFonts w:eastAsia="Calibri"/>
          <w:sz w:val="28"/>
          <w:szCs w:val="28"/>
        </w:rPr>
        <w:t>Просвещение», 2017</w:t>
      </w:r>
      <w:r w:rsidRPr="006A2BC1">
        <w:rPr>
          <w:rStyle w:val="aa"/>
          <w:rFonts w:eastAsia="Calibri"/>
          <w:sz w:val="28"/>
          <w:szCs w:val="28"/>
        </w:rPr>
        <w:t xml:space="preserve"> г.</w:t>
      </w:r>
    </w:p>
    <w:p w:rsidR="00246EEE" w:rsidRPr="006A2BC1" w:rsidRDefault="00246EEE" w:rsidP="00246EEE">
      <w:pPr>
        <w:numPr>
          <w:ilvl w:val="0"/>
          <w:numId w:val="6"/>
        </w:numPr>
        <w:shd w:val="clear" w:color="auto" w:fill="FFFFFF"/>
        <w:tabs>
          <w:tab w:val="clear" w:pos="720"/>
        </w:tabs>
        <w:ind w:left="330" w:hanging="330"/>
        <w:jc w:val="both"/>
        <w:rPr>
          <w:sz w:val="28"/>
          <w:szCs w:val="28"/>
        </w:rPr>
      </w:pPr>
      <w:r w:rsidRPr="006A2BC1">
        <w:rPr>
          <w:sz w:val="28"/>
          <w:szCs w:val="28"/>
        </w:rPr>
        <w:t>Хрестоматия. История России. 6–10 классы (в 2-х частях).</w:t>
      </w:r>
      <w:r w:rsidRPr="006A2BC1">
        <w:rPr>
          <w:rStyle w:val="apple-converted-space"/>
          <w:sz w:val="28"/>
          <w:szCs w:val="28"/>
        </w:rPr>
        <w:t> </w:t>
      </w:r>
      <w:r w:rsidRPr="006A2BC1">
        <w:rPr>
          <w:rStyle w:val="aa"/>
          <w:rFonts w:eastAsia="Calibri"/>
          <w:sz w:val="28"/>
          <w:szCs w:val="28"/>
        </w:rPr>
        <w:t>Сост. Данилов А.А.</w:t>
      </w:r>
      <w:r w:rsidRPr="006A2BC1">
        <w:rPr>
          <w:rStyle w:val="apple-converted-space"/>
          <w:sz w:val="28"/>
          <w:szCs w:val="28"/>
        </w:rPr>
        <w:t> </w:t>
      </w:r>
    </w:p>
    <w:p w:rsidR="00246EEE" w:rsidRPr="006A2BC1" w:rsidRDefault="00246EEE" w:rsidP="00246EEE">
      <w:pPr>
        <w:numPr>
          <w:ilvl w:val="0"/>
          <w:numId w:val="6"/>
        </w:numPr>
        <w:shd w:val="clear" w:color="auto" w:fill="FFFFFF"/>
        <w:tabs>
          <w:tab w:val="clear" w:pos="720"/>
        </w:tabs>
        <w:ind w:left="330" w:hanging="330"/>
        <w:jc w:val="both"/>
        <w:rPr>
          <w:sz w:val="28"/>
          <w:szCs w:val="28"/>
        </w:rPr>
      </w:pPr>
      <w:r w:rsidRPr="006A2BC1">
        <w:rPr>
          <w:sz w:val="28"/>
          <w:szCs w:val="28"/>
        </w:rPr>
        <w:t xml:space="preserve"> Рабочая программа и тематическое планирование курса «История России». 6–9 классы.</w:t>
      </w:r>
      <w:r w:rsidRPr="006A2BC1">
        <w:rPr>
          <w:rStyle w:val="apple-converted-space"/>
          <w:sz w:val="28"/>
          <w:szCs w:val="28"/>
        </w:rPr>
        <w:t> </w:t>
      </w:r>
      <w:r w:rsidRPr="006A2BC1">
        <w:rPr>
          <w:rStyle w:val="aa"/>
          <w:rFonts w:eastAsia="Calibri"/>
          <w:sz w:val="28"/>
          <w:szCs w:val="28"/>
        </w:rPr>
        <w:t>Данилов А.А., Журавлева О.Н., Барыкина И.Е.</w:t>
      </w:r>
    </w:p>
    <w:p w:rsidR="00246EEE" w:rsidRPr="006A2BC1" w:rsidRDefault="00246EEE" w:rsidP="00246EEE">
      <w:pPr>
        <w:numPr>
          <w:ilvl w:val="0"/>
          <w:numId w:val="6"/>
        </w:numPr>
        <w:shd w:val="clear" w:color="auto" w:fill="FFFFFF"/>
        <w:tabs>
          <w:tab w:val="clear" w:pos="720"/>
        </w:tabs>
        <w:ind w:left="330" w:hanging="330"/>
        <w:jc w:val="both"/>
        <w:rPr>
          <w:rStyle w:val="aa"/>
          <w:rFonts w:eastAsia="Calibri"/>
          <w:i w:val="0"/>
          <w:iCs w:val="0"/>
          <w:sz w:val="28"/>
          <w:szCs w:val="28"/>
        </w:rPr>
      </w:pPr>
      <w:r w:rsidRPr="006A2BC1">
        <w:rPr>
          <w:sz w:val="28"/>
          <w:szCs w:val="28"/>
        </w:rPr>
        <w:t>Комплект методических материалов в помощь учителю истории.</w:t>
      </w:r>
      <w:r w:rsidRPr="006A2BC1">
        <w:rPr>
          <w:rStyle w:val="apple-converted-space"/>
          <w:sz w:val="28"/>
          <w:szCs w:val="28"/>
        </w:rPr>
        <w:t> </w:t>
      </w:r>
      <w:r w:rsidRPr="006A2BC1">
        <w:rPr>
          <w:rStyle w:val="aa"/>
          <w:rFonts w:eastAsia="Calibri"/>
          <w:sz w:val="28"/>
          <w:szCs w:val="28"/>
        </w:rPr>
        <w:t>Сост. Данилов А.А.</w:t>
      </w:r>
    </w:p>
    <w:p w:rsidR="00246EEE" w:rsidRPr="006A2BC1" w:rsidRDefault="00246EEE" w:rsidP="00246EEE">
      <w:pPr>
        <w:tabs>
          <w:tab w:val="left" w:pos="284"/>
          <w:tab w:val="left" w:pos="567"/>
        </w:tabs>
        <w:ind w:right="-1" w:firstLine="284"/>
        <w:jc w:val="center"/>
        <w:rPr>
          <w:b/>
          <w:bCs/>
          <w:sz w:val="28"/>
          <w:szCs w:val="28"/>
        </w:rPr>
      </w:pPr>
      <w:r w:rsidRPr="006A2BC1">
        <w:rPr>
          <w:b/>
          <w:bCs/>
          <w:sz w:val="28"/>
          <w:szCs w:val="28"/>
        </w:rPr>
        <w:t>Ресурсы Интернет</w:t>
      </w:r>
    </w:p>
    <w:p w:rsidR="00246EEE" w:rsidRPr="006A2BC1" w:rsidRDefault="007D6B77" w:rsidP="00246EEE">
      <w:pPr>
        <w:numPr>
          <w:ilvl w:val="0"/>
          <w:numId w:val="4"/>
        </w:numPr>
        <w:tabs>
          <w:tab w:val="left" w:pos="284"/>
          <w:tab w:val="left" w:pos="567"/>
        </w:tabs>
        <w:ind w:left="0" w:right="-1" w:firstLine="284"/>
        <w:jc w:val="both"/>
        <w:rPr>
          <w:sz w:val="28"/>
          <w:szCs w:val="28"/>
        </w:rPr>
      </w:pPr>
      <w:hyperlink r:id="rId10" w:history="1">
        <w:r w:rsidR="00246EEE" w:rsidRPr="006A2BC1">
          <w:rPr>
            <w:sz w:val="28"/>
            <w:szCs w:val="28"/>
          </w:rPr>
          <w:t>http://fcior.edu.ru/</w:t>
        </w:r>
      </w:hyperlink>
      <w:r w:rsidR="00246EEE" w:rsidRPr="006A2BC1">
        <w:rPr>
          <w:sz w:val="28"/>
          <w:szCs w:val="28"/>
        </w:rPr>
        <w:t> Федеральный центр информационно-образовательных ресурсов.</w:t>
      </w:r>
    </w:p>
    <w:p w:rsidR="00246EEE" w:rsidRPr="006A2BC1" w:rsidRDefault="007D6B77" w:rsidP="00246EEE">
      <w:pPr>
        <w:numPr>
          <w:ilvl w:val="0"/>
          <w:numId w:val="4"/>
        </w:numPr>
        <w:tabs>
          <w:tab w:val="left" w:pos="284"/>
          <w:tab w:val="left" w:pos="567"/>
        </w:tabs>
        <w:ind w:left="0" w:right="-1" w:firstLine="284"/>
        <w:jc w:val="both"/>
        <w:rPr>
          <w:sz w:val="28"/>
          <w:szCs w:val="28"/>
        </w:rPr>
      </w:pPr>
      <w:hyperlink r:id="rId11" w:history="1">
        <w:r w:rsidR="00246EEE" w:rsidRPr="006A2BC1">
          <w:rPr>
            <w:sz w:val="28"/>
            <w:szCs w:val="28"/>
          </w:rPr>
          <w:t>http://school-collection.edu.ru/</w:t>
        </w:r>
      </w:hyperlink>
      <w:r w:rsidR="00246EEE" w:rsidRPr="006A2BC1">
        <w:rPr>
          <w:sz w:val="28"/>
          <w:szCs w:val="28"/>
        </w:rPr>
        <w:t>  Единая коллекция цифровых образовательных ресурсов.</w:t>
      </w:r>
    </w:p>
    <w:p w:rsidR="00246EEE" w:rsidRPr="006A2BC1" w:rsidRDefault="00246EEE" w:rsidP="00246EEE">
      <w:pPr>
        <w:numPr>
          <w:ilvl w:val="0"/>
          <w:numId w:val="4"/>
        </w:numPr>
        <w:ind w:left="0" w:firstLine="284"/>
        <w:jc w:val="both"/>
        <w:rPr>
          <w:sz w:val="28"/>
          <w:szCs w:val="28"/>
        </w:rPr>
      </w:pPr>
      <w:r w:rsidRPr="006A2BC1">
        <w:rPr>
          <w:sz w:val="28"/>
          <w:szCs w:val="28"/>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246EEE" w:rsidRPr="006A2BC1" w:rsidRDefault="00246EEE" w:rsidP="00246EEE">
      <w:pPr>
        <w:numPr>
          <w:ilvl w:val="0"/>
          <w:numId w:val="4"/>
        </w:numPr>
        <w:ind w:left="0" w:firstLine="284"/>
        <w:jc w:val="both"/>
        <w:rPr>
          <w:sz w:val="28"/>
          <w:szCs w:val="28"/>
        </w:rPr>
      </w:pPr>
      <w:r w:rsidRPr="006A2BC1">
        <w:rPr>
          <w:sz w:val="28"/>
          <w:szCs w:val="28"/>
        </w:rPr>
        <w:t>http://pedsovet.org/ - Всероссийский интернет-педсовет</w:t>
      </w:r>
    </w:p>
    <w:p w:rsidR="00246EEE" w:rsidRPr="006A2BC1" w:rsidRDefault="00246EEE" w:rsidP="00246EEE">
      <w:pPr>
        <w:numPr>
          <w:ilvl w:val="0"/>
          <w:numId w:val="4"/>
        </w:numPr>
        <w:ind w:left="0" w:firstLine="284"/>
        <w:jc w:val="both"/>
        <w:rPr>
          <w:sz w:val="28"/>
          <w:szCs w:val="28"/>
        </w:rPr>
      </w:pPr>
      <w:r w:rsidRPr="006A2BC1">
        <w:rPr>
          <w:sz w:val="28"/>
          <w:szCs w:val="28"/>
        </w:rPr>
        <w:t>http://www.1september.ru/ru/ - Газета "Первое Сентября" и ее приложения. Информация для педагогов</w:t>
      </w:r>
    </w:p>
    <w:p w:rsidR="00246EEE" w:rsidRPr="006A2BC1" w:rsidRDefault="00246EEE" w:rsidP="00246EEE">
      <w:pPr>
        <w:numPr>
          <w:ilvl w:val="0"/>
          <w:numId w:val="4"/>
        </w:numPr>
        <w:ind w:left="0" w:firstLine="284"/>
        <w:jc w:val="both"/>
        <w:rPr>
          <w:sz w:val="28"/>
          <w:szCs w:val="28"/>
        </w:rPr>
      </w:pPr>
      <w:r w:rsidRPr="006A2BC1">
        <w:rPr>
          <w:sz w:val="28"/>
          <w:szCs w:val="28"/>
        </w:rPr>
        <w:lastRenderedPageBreak/>
        <w:t>http://www.it-n.ru/ - Сеть творческих учителей</w:t>
      </w:r>
      <w:r w:rsidRPr="006A2BC1">
        <w:rPr>
          <w:sz w:val="28"/>
          <w:szCs w:val="28"/>
        </w:rPr>
        <w:tab/>
      </w:r>
    </w:p>
    <w:p w:rsidR="00246EEE" w:rsidRPr="006A2BC1" w:rsidRDefault="00246EEE" w:rsidP="00246EEE">
      <w:pPr>
        <w:numPr>
          <w:ilvl w:val="0"/>
          <w:numId w:val="4"/>
        </w:numPr>
        <w:ind w:left="0" w:firstLine="284"/>
        <w:jc w:val="both"/>
        <w:rPr>
          <w:sz w:val="28"/>
          <w:szCs w:val="28"/>
        </w:rPr>
      </w:pPr>
      <w:r w:rsidRPr="006A2BC1">
        <w:rPr>
          <w:sz w:val="28"/>
          <w:szCs w:val="28"/>
        </w:rPr>
        <w:t xml:space="preserve">http://www.pish.ru/сайт журнала «Преподавание истории в школе» с архивом  </w:t>
      </w:r>
    </w:p>
    <w:p w:rsidR="00246EEE" w:rsidRPr="006A2BC1" w:rsidRDefault="00246EEE" w:rsidP="00246EEE">
      <w:pPr>
        <w:numPr>
          <w:ilvl w:val="0"/>
          <w:numId w:val="4"/>
        </w:numPr>
        <w:ind w:left="0" w:firstLine="284"/>
        <w:jc w:val="both"/>
        <w:rPr>
          <w:sz w:val="28"/>
          <w:szCs w:val="28"/>
        </w:rPr>
      </w:pPr>
      <w:r w:rsidRPr="006A2BC1">
        <w:rPr>
          <w:sz w:val="28"/>
          <w:szCs w:val="28"/>
        </w:rPr>
        <w:t>http://his.1september.ru  Газета "История" и сайт для учителя "Я иду на урок истории"</w:t>
      </w:r>
    </w:p>
    <w:p w:rsidR="00246EEE" w:rsidRPr="006A2BC1" w:rsidRDefault="00246EEE" w:rsidP="00246EEE">
      <w:pPr>
        <w:numPr>
          <w:ilvl w:val="0"/>
          <w:numId w:val="4"/>
        </w:numPr>
        <w:ind w:left="0" w:firstLine="284"/>
        <w:jc w:val="both"/>
        <w:rPr>
          <w:sz w:val="28"/>
          <w:szCs w:val="28"/>
        </w:rPr>
      </w:pPr>
      <w:r w:rsidRPr="006A2BC1">
        <w:rPr>
          <w:sz w:val="28"/>
          <w:szCs w:val="28"/>
        </w:rPr>
        <w:t>http://www.fipi.ru  - ФИПИ</w:t>
      </w:r>
    </w:p>
    <w:p w:rsidR="00246EEE" w:rsidRPr="006A2BC1" w:rsidRDefault="00246EEE" w:rsidP="00246EEE">
      <w:pPr>
        <w:numPr>
          <w:ilvl w:val="0"/>
          <w:numId w:val="4"/>
        </w:numPr>
        <w:ind w:left="0" w:firstLine="284"/>
        <w:jc w:val="both"/>
        <w:rPr>
          <w:sz w:val="28"/>
          <w:szCs w:val="28"/>
        </w:rPr>
      </w:pPr>
      <w:r w:rsidRPr="006A2BC1">
        <w:rPr>
          <w:sz w:val="28"/>
          <w:szCs w:val="28"/>
        </w:rPr>
        <w:t>http://www.uchportal.ru/ - учительский портал – по предметам – уроки, презентации, внеклассная работа, тесты, планирования, компьютерные программ</w:t>
      </w:r>
    </w:p>
    <w:p w:rsidR="00246EEE" w:rsidRPr="006A2BC1" w:rsidRDefault="00246EEE" w:rsidP="00246EEE">
      <w:pPr>
        <w:numPr>
          <w:ilvl w:val="0"/>
          <w:numId w:val="4"/>
        </w:numPr>
        <w:ind w:left="0" w:firstLine="284"/>
        <w:jc w:val="both"/>
        <w:rPr>
          <w:sz w:val="28"/>
          <w:szCs w:val="28"/>
        </w:rPr>
      </w:pPr>
      <w:r w:rsidRPr="006A2BC1">
        <w:rPr>
          <w:sz w:val="28"/>
          <w:szCs w:val="28"/>
        </w:rPr>
        <w:t xml:space="preserve">http://rosolymp.ru/ - Всероссийская  Олимпиада школьников </w:t>
      </w:r>
    </w:p>
    <w:p w:rsidR="00246EEE" w:rsidRPr="006A2BC1" w:rsidRDefault="00246EEE" w:rsidP="00246EEE">
      <w:pPr>
        <w:numPr>
          <w:ilvl w:val="0"/>
          <w:numId w:val="4"/>
        </w:numPr>
        <w:ind w:left="0" w:firstLine="284"/>
        <w:jc w:val="both"/>
        <w:rPr>
          <w:sz w:val="28"/>
          <w:szCs w:val="28"/>
        </w:rPr>
      </w:pPr>
      <w:r w:rsidRPr="006A2BC1">
        <w:rPr>
          <w:sz w:val="28"/>
          <w:szCs w:val="28"/>
        </w:rPr>
        <w:t>http://www.zavuch.info/   - Завуч-инфо (методическая библиотека, педагогическая ярмарка, сообщество педагогов, новости…)</w:t>
      </w:r>
    </w:p>
    <w:p w:rsidR="00246EEE" w:rsidRPr="006A2BC1" w:rsidRDefault="007D6B77" w:rsidP="00246EEE">
      <w:pPr>
        <w:numPr>
          <w:ilvl w:val="0"/>
          <w:numId w:val="4"/>
        </w:numPr>
        <w:ind w:left="0" w:firstLine="284"/>
        <w:jc w:val="both"/>
        <w:rPr>
          <w:rStyle w:val="c22c3"/>
          <w:sz w:val="28"/>
          <w:szCs w:val="28"/>
        </w:rPr>
      </w:pPr>
      <w:hyperlink r:id="rId12" w:history="1">
        <w:r w:rsidR="00246EEE" w:rsidRPr="006A2BC1">
          <w:rPr>
            <w:rStyle w:val="a9"/>
            <w:sz w:val="28"/>
            <w:szCs w:val="28"/>
            <w:shd w:val="clear" w:color="auto" w:fill="FFFFFF"/>
          </w:rPr>
          <w:t>http://www.km-school.ru/r1/media/a1.asp</w:t>
        </w:r>
      </w:hyperlink>
      <w:r w:rsidR="00246EEE" w:rsidRPr="006A2BC1">
        <w:rPr>
          <w:rStyle w:val="c22c3"/>
          <w:color w:val="000000"/>
          <w:sz w:val="28"/>
          <w:szCs w:val="28"/>
          <w:shd w:val="clear" w:color="auto" w:fill="FFFFFF"/>
        </w:rPr>
        <w:t> - Энциклопедия Кирилла и Мефодия</w:t>
      </w:r>
    </w:p>
    <w:p w:rsidR="00246EEE" w:rsidRPr="006A2BC1" w:rsidRDefault="007D6B77" w:rsidP="00246EEE">
      <w:pPr>
        <w:numPr>
          <w:ilvl w:val="0"/>
          <w:numId w:val="4"/>
        </w:numPr>
        <w:shd w:val="clear" w:color="auto" w:fill="FFFFFF"/>
        <w:tabs>
          <w:tab w:val="clear" w:pos="720"/>
          <w:tab w:val="num" w:pos="550"/>
        </w:tabs>
        <w:ind w:hanging="390"/>
        <w:rPr>
          <w:color w:val="000000"/>
          <w:sz w:val="28"/>
          <w:szCs w:val="28"/>
        </w:rPr>
      </w:pPr>
      <w:hyperlink r:id="rId13" w:history="1">
        <w:r w:rsidR="00246EEE" w:rsidRPr="006A2BC1">
          <w:rPr>
            <w:rStyle w:val="a9"/>
            <w:sz w:val="28"/>
            <w:szCs w:val="28"/>
            <w:shd w:val="clear" w:color="auto" w:fill="FFFFFF"/>
          </w:rPr>
          <w:t>http://www.hrono.info/biograf/index.php</w:t>
        </w:r>
      </w:hyperlink>
      <w:r w:rsidR="00246EEE" w:rsidRPr="006A2BC1">
        <w:rPr>
          <w:rStyle w:val="c22c3"/>
          <w:color w:val="000000"/>
          <w:sz w:val="28"/>
          <w:szCs w:val="28"/>
          <w:shd w:val="clear" w:color="auto" w:fill="FFFFFF"/>
        </w:rPr>
        <w:t xml:space="preserve">  - </w:t>
      </w:r>
      <w:r w:rsidR="00246EEE" w:rsidRPr="006A2BC1">
        <w:rPr>
          <w:color w:val="000000"/>
          <w:sz w:val="28"/>
          <w:szCs w:val="28"/>
        </w:rPr>
        <w:t>Хронос. Коллекция ресурсов по истории. Подробные биографии, документы, статьи, карты</w:t>
      </w:r>
    </w:p>
    <w:p w:rsidR="00246EEE" w:rsidRPr="006A2BC1" w:rsidRDefault="00246EEE" w:rsidP="00246EEE">
      <w:pPr>
        <w:numPr>
          <w:ilvl w:val="0"/>
          <w:numId w:val="4"/>
        </w:numPr>
        <w:shd w:val="clear" w:color="auto" w:fill="FFFFFF"/>
        <w:tabs>
          <w:tab w:val="clear" w:pos="720"/>
          <w:tab w:val="num" w:pos="550"/>
        </w:tabs>
        <w:ind w:hanging="390"/>
        <w:rPr>
          <w:color w:val="000000"/>
          <w:sz w:val="28"/>
          <w:szCs w:val="28"/>
        </w:rPr>
      </w:pPr>
      <w:r w:rsidRPr="006A2BC1">
        <w:rPr>
          <w:color w:val="000000"/>
          <w:sz w:val="28"/>
          <w:szCs w:val="28"/>
        </w:rPr>
        <w:t>http://www.russianculture.ru/ - портал «Культура России»;</w:t>
      </w:r>
    </w:p>
    <w:p w:rsidR="00246EEE" w:rsidRPr="006A2BC1" w:rsidRDefault="00246EEE" w:rsidP="00246EEE">
      <w:pPr>
        <w:numPr>
          <w:ilvl w:val="0"/>
          <w:numId w:val="4"/>
        </w:numPr>
        <w:shd w:val="clear" w:color="auto" w:fill="FFFFFF"/>
        <w:tabs>
          <w:tab w:val="clear" w:pos="720"/>
          <w:tab w:val="num" w:pos="550"/>
        </w:tabs>
        <w:ind w:hanging="390"/>
        <w:rPr>
          <w:sz w:val="28"/>
          <w:szCs w:val="28"/>
        </w:rPr>
      </w:pPr>
      <w:r w:rsidRPr="006A2BC1">
        <w:rPr>
          <w:color w:val="000000"/>
          <w:sz w:val="28"/>
          <w:szCs w:val="28"/>
        </w:rPr>
        <w:t>http://www.historia.ru/ - «Мир истории». Электронный журнал</w:t>
      </w:r>
    </w:p>
    <w:p w:rsidR="00246EEE" w:rsidRPr="006A2BC1" w:rsidRDefault="00246EEE" w:rsidP="00246EEE">
      <w:pPr>
        <w:shd w:val="clear" w:color="auto" w:fill="FFFFFF"/>
        <w:ind w:left="720"/>
        <w:rPr>
          <w:sz w:val="28"/>
          <w:szCs w:val="28"/>
        </w:rPr>
      </w:pPr>
    </w:p>
    <w:p w:rsidR="00246EEE" w:rsidRPr="006A2BC1" w:rsidRDefault="00246EEE" w:rsidP="00246EEE">
      <w:pPr>
        <w:rPr>
          <w:b/>
          <w:i/>
          <w:sz w:val="28"/>
          <w:szCs w:val="28"/>
        </w:rPr>
      </w:pPr>
    </w:p>
    <w:p w:rsidR="00246EEE" w:rsidRDefault="00246EEE" w:rsidP="00246EEE">
      <w:pPr>
        <w:rPr>
          <w:b/>
          <w:i/>
        </w:rPr>
      </w:pPr>
    </w:p>
    <w:p w:rsidR="00246EEE" w:rsidRPr="00246EEE" w:rsidRDefault="00246EEE" w:rsidP="00246EEE">
      <w:pPr>
        <w:pStyle w:val="ab"/>
        <w:spacing w:line="276" w:lineRule="auto"/>
        <w:jc w:val="center"/>
        <w:rPr>
          <w:rFonts w:ascii="Times New Roman" w:hAnsi="Times New Roman"/>
          <w:b/>
          <w:sz w:val="28"/>
          <w:szCs w:val="28"/>
        </w:rPr>
      </w:pPr>
      <w:r>
        <w:rPr>
          <w:rFonts w:ascii="Times New Roman" w:hAnsi="Times New Roman"/>
          <w:b/>
          <w:sz w:val="28"/>
          <w:szCs w:val="28"/>
        </w:rPr>
        <w:t>Результаты и система их оценки</w:t>
      </w:r>
    </w:p>
    <w:p w:rsidR="00612185" w:rsidRPr="00246EEE" w:rsidRDefault="00612185" w:rsidP="00612185">
      <w:pPr>
        <w:jc w:val="both"/>
        <w:rPr>
          <w:bCs/>
          <w:sz w:val="28"/>
          <w:szCs w:val="28"/>
          <w:u w:val="single"/>
        </w:rPr>
      </w:pPr>
      <w:r w:rsidRPr="00246EEE">
        <w:rPr>
          <w:bCs/>
          <w:sz w:val="28"/>
          <w:szCs w:val="28"/>
          <w:u w:val="single"/>
        </w:rPr>
        <w:t>Личностные, метапредметные и предметные результаты освоения учебного предмета «История»:</w:t>
      </w:r>
      <w:r w:rsidRPr="00246EEE">
        <w:rPr>
          <w:rStyle w:val="a6"/>
          <w:bCs/>
          <w:sz w:val="28"/>
          <w:szCs w:val="28"/>
          <w:u w:val="single"/>
        </w:rPr>
        <w:t xml:space="preserve"> </w:t>
      </w:r>
    </w:p>
    <w:p w:rsidR="00612185" w:rsidRPr="006A2BC1" w:rsidRDefault="00612185" w:rsidP="00612185">
      <w:pPr>
        <w:jc w:val="both"/>
        <w:rPr>
          <w:b/>
          <w:bCs/>
          <w:sz w:val="28"/>
          <w:szCs w:val="28"/>
        </w:rPr>
      </w:pPr>
      <w:r w:rsidRPr="006A2BC1">
        <w:rPr>
          <w:spacing w:val="-4"/>
          <w:sz w:val="28"/>
          <w:szCs w:val="28"/>
        </w:rPr>
        <w:t>Требования к результатам обучения предполагают реализа</w:t>
      </w:r>
      <w:r w:rsidRPr="006A2BC1">
        <w:rPr>
          <w:spacing w:val="-4"/>
          <w:sz w:val="28"/>
          <w:szCs w:val="28"/>
        </w:rPr>
        <w:softHyphen/>
      </w:r>
      <w:r w:rsidRPr="006A2BC1">
        <w:rPr>
          <w:spacing w:val="-3"/>
          <w:sz w:val="28"/>
          <w:szCs w:val="28"/>
        </w:rPr>
        <w:t>цию деятельностного, компетентностного и личностно ориен</w:t>
      </w:r>
      <w:r w:rsidRPr="006A2BC1">
        <w:rPr>
          <w:spacing w:val="-3"/>
          <w:sz w:val="28"/>
          <w:szCs w:val="28"/>
        </w:rPr>
        <w:softHyphen/>
      </w:r>
      <w:r w:rsidRPr="006A2BC1">
        <w:rPr>
          <w:sz w:val="28"/>
          <w:szCs w:val="28"/>
        </w:rPr>
        <w:t xml:space="preserve">тированного подходов в процессе усвоения программы. </w:t>
      </w:r>
    </w:p>
    <w:p w:rsidR="00612185" w:rsidRPr="006A2BC1" w:rsidRDefault="00612185" w:rsidP="00612185">
      <w:pPr>
        <w:shd w:val="clear" w:color="auto" w:fill="FFFFFF"/>
        <w:ind w:left="58" w:right="14"/>
        <w:jc w:val="both"/>
        <w:rPr>
          <w:sz w:val="28"/>
          <w:szCs w:val="28"/>
        </w:rPr>
      </w:pPr>
      <w:r w:rsidRPr="006A2BC1">
        <w:rPr>
          <w:spacing w:val="-4"/>
          <w:sz w:val="28"/>
          <w:szCs w:val="28"/>
        </w:rPr>
        <w:t>Результатами образования являются компетентности, за</w:t>
      </w:r>
      <w:r w:rsidRPr="006A2BC1">
        <w:rPr>
          <w:spacing w:val="-4"/>
          <w:sz w:val="28"/>
          <w:szCs w:val="28"/>
        </w:rPr>
        <w:softHyphen/>
        <w:t>ключающиеся в сочетании знаний и умений, видов деятельно</w:t>
      </w:r>
      <w:r w:rsidRPr="006A2BC1">
        <w:rPr>
          <w:spacing w:val="-4"/>
          <w:sz w:val="28"/>
          <w:szCs w:val="28"/>
        </w:rPr>
        <w:softHyphen/>
        <w:t xml:space="preserve">сти, приобретённых в процессе усвоения учебного содержания, </w:t>
      </w:r>
      <w:r w:rsidRPr="006A2BC1">
        <w:rPr>
          <w:spacing w:val="-5"/>
          <w:sz w:val="28"/>
          <w:szCs w:val="28"/>
        </w:rPr>
        <w:t>а также способностей, личностных качеств и свойств учащихся.</w:t>
      </w:r>
    </w:p>
    <w:p w:rsidR="00612185" w:rsidRPr="006A2BC1" w:rsidRDefault="00612185" w:rsidP="00612185">
      <w:pPr>
        <w:shd w:val="clear" w:color="auto" w:fill="FFFFFF"/>
        <w:ind w:left="50"/>
        <w:jc w:val="both"/>
        <w:rPr>
          <w:sz w:val="28"/>
          <w:szCs w:val="28"/>
        </w:rPr>
      </w:pPr>
      <w:r w:rsidRPr="006A2BC1">
        <w:rPr>
          <w:sz w:val="28"/>
          <w:szCs w:val="28"/>
        </w:rPr>
        <w:t xml:space="preserve">      Предметная часть результатов проверяется на уровне индивидуальной аттестации обучающе</w:t>
      </w:r>
      <w:r w:rsidRPr="006A2BC1">
        <w:rPr>
          <w:sz w:val="28"/>
          <w:szCs w:val="28"/>
        </w:rPr>
        <w:softHyphen/>
        <w:t>гося, а личностная часть является предметом анализа и оценки массовых социологических исследований.</w:t>
      </w:r>
    </w:p>
    <w:p w:rsidR="00612185" w:rsidRPr="006A2BC1" w:rsidRDefault="00612185" w:rsidP="00612185">
      <w:pPr>
        <w:shd w:val="clear" w:color="auto" w:fill="FFFFFF"/>
        <w:ind w:left="310"/>
        <w:jc w:val="both"/>
        <w:rPr>
          <w:sz w:val="28"/>
          <w:szCs w:val="28"/>
        </w:rPr>
      </w:pPr>
      <w:r w:rsidRPr="006A2BC1">
        <w:rPr>
          <w:b/>
          <w:bCs/>
          <w:i/>
          <w:iCs/>
          <w:sz w:val="28"/>
          <w:szCs w:val="28"/>
        </w:rPr>
        <w:t>Личностные результаты:</w:t>
      </w:r>
    </w:p>
    <w:p w:rsidR="00612185" w:rsidRPr="006A2BC1" w:rsidRDefault="00612185" w:rsidP="00612185">
      <w:pPr>
        <w:widowControl w:val="0"/>
        <w:numPr>
          <w:ilvl w:val="0"/>
          <w:numId w:val="2"/>
        </w:numPr>
        <w:shd w:val="clear" w:color="auto" w:fill="FFFFFF"/>
        <w:tabs>
          <w:tab w:val="left" w:pos="590"/>
        </w:tabs>
        <w:autoSpaceDE w:val="0"/>
        <w:autoSpaceDN w:val="0"/>
        <w:adjustRightInd w:val="0"/>
        <w:spacing w:before="7"/>
        <w:ind w:right="14"/>
        <w:jc w:val="both"/>
        <w:rPr>
          <w:sz w:val="28"/>
          <w:szCs w:val="28"/>
        </w:rPr>
      </w:pPr>
      <w:r w:rsidRPr="006A2BC1">
        <w:rPr>
          <w:sz w:val="28"/>
          <w:szCs w:val="28"/>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612185" w:rsidRPr="006A2BC1" w:rsidRDefault="00612185" w:rsidP="00612185">
      <w:pPr>
        <w:widowControl w:val="0"/>
        <w:numPr>
          <w:ilvl w:val="0"/>
          <w:numId w:val="2"/>
        </w:numPr>
        <w:shd w:val="clear" w:color="auto" w:fill="FFFFFF"/>
        <w:tabs>
          <w:tab w:val="left" w:pos="590"/>
        </w:tabs>
        <w:autoSpaceDE w:val="0"/>
        <w:autoSpaceDN w:val="0"/>
        <w:adjustRightInd w:val="0"/>
        <w:spacing w:before="7"/>
        <w:ind w:right="14"/>
        <w:jc w:val="both"/>
        <w:rPr>
          <w:sz w:val="28"/>
          <w:szCs w:val="28"/>
        </w:rPr>
      </w:pPr>
      <w:r w:rsidRPr="006A2BC1">
        <w:rPr>
          <w:sz w:val="28"/>
          <w:szCs w:val="28"/>
        </w:rPr>
        <w:t>познавательный интерес к прошлому своей страны</w:t>
      </w:r>
    </w:p>
    <w:p w:rsidR="00612185" w:rsidRPr="006A2BC1" w:rsidRDefault="00612185" w:rsidP="00612185">
      <w:pPr>
        <w:widowControl w:val="0"/>
        <w:numPr>
          <w:ilvl w:val="0"/>
          <w:numId w:val="2"/>
        </w:numPr>
        <w:shd w:val="clear" w:color="auto" w:fill="FFFFFF"/>
        <w:tabs>
          <w:tab w:val="left" w:pos="590"/>
        </w:tabs>
        <w:autoSpaceDE w:val="0"/>
        <w:autoSpaceDN w:val="0"/>
        <w:adjustRightInd w:val="0"/>
        <w:spacing w:before="14"/>
        <w:ind w:right="14"/>
        <w:jc w:val="both"/>
        <w:rPr>
          <w:sz w:val="28"/>
          <w:szCs w:val="28"/>
        </w:rPr>
      </w:pPr>
      <w:r w:rsidRPr="006A2BC1">
        <w:rPr>
          <w:sz w:val="28"/>
          <w:szCs w:val="28"/>
        </w:rPr>
        <w:t>освоение гуманистических традиций и ценностей совре</w:t>
      </w:r>
      <w:r w:rsidRPr="006A2BC1">
        <w:rPr>
          <w:sz w:val="28"/>
          <w:szCs w:val="28"/>
        </w:rPr>
        <w:softHyphen/>
        <w:t>менного общества, уважение прав и свобод человека;</w:t>
      </w:r>
    </w:p>
    <w:p w:rsidR="00612185" w:rsidRPr="006A2BC1" w:rsidRDefault="00612185" w:rsidP="00612185">
      <w:pPr>
        <w:widowControl w:val="0"/>
        <w:numPr>
          <w:ilvl w:val="0"/>
          <w:numId w:val="2"/>
        </w:numPr>
        <w:shd w:val="clear" w:color="auto" w:fill="FFFFFF"/>
        <w:tabs>
          <w:tab w:val="left" w:pos="590"/>
        </w:tabs>
        <w:autoSpaceDE w:val="0"/>
        <w:autoSpaceDN w:val="0"/>
        <w:adjustRightInd w:val="0"/>
        <w:spacing w:before="14"/>
        <w:ind w:right="14"/>
        <w:jc w:val="both"/>
        <w:rPr>
          <w:sz w:val="28"/>
          <w:szCs w:val="28"/>
        </w:rPr>
      </w:pPr>
      <w:r w:rsidRPr="006A2BC1">
        <w:rPr>
          <w:sz w:val="28"/>
          <w:szCs w:val="28"/>
        </w:rPr>
        <w:t>изложение своей точки зрения, её аргументация в соответствии с возрастными возможностями;</w:t>
      </w:r>
    </w:p>
    <w:p w:rsidR="00612185" w:rsidRPr="006A2BC1" w:rsidRDefault="00612185" w:rsidP="00612185">
      <w:pPr>
        <w:widowControl w:val="0"/>
        <w:numPr>
          <w:ilvl w:val="0"/>
          <w:numId w:val="2"/>
        </w:numPr>
        <w:shd w:val="clear" w:color="auto" w:fill="FFFFFF"/>
        <w:tabs>
          <w:tab w:val="left" w:pos="590"/>
        </w:tabs>
        <w:autoSpaceDE w:val="0"/>
        <w:autoSpaceDN w:val="0"/>
        <w:adjustRightInd w:val="0"/>
        <w:spacing w:before="14"/>
        <w:ind w:right="14"/>
        <w:jc w:val="both"/>
        <w:rPr>
          <w:sz w:val="28"/>
          <w:szCs w:val="28"/>
        </w:rPr>
      </w:pPr>
      <w:r w:rsidRPr="006A2BC1">
        <w:rPr>
          <w:sz w:val="28"/>
          <w:szCs w:val="28"/>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612185" w:rsidRPr="006A2BC1" w:rsidRDefault="00612185" w:rsidP="00612185">
      <w:pPr>
        <w:widowControl w:val="0"/>
        <w:numPr>
          <w:ilvl w:val="0"/>
          <w:numId w:val="2"/>
        </w:numPr>
        <w:shd w:val="clear" w:color="auto" w:fill="FFFFFF"/>
        <w:tabs>
          <w:tab w:val="left" w:pos="590"/>
        </w:tabs>
        <w:autoSpaceDE w:val="0"/>
        <w:autoSpaceDN w:val="0"/>
        <w:adjustRightInd w:val="0"/>
        <w:spacing w:before="14"/>
        <w:ind w:right="14"/>
        <w:jc w:val="both"/>
        <w:rPr>
          <w:sz w:val="28"/>
          <w:szCs w:val="28"/>
        </w:rPr>
      </w:pPr>
      <w:r w:rsidRPr="006A2BC1">
        <w:rPr>
          <w:sz w:val="28"/>
          <w:szCs w:val="28"/>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612185" w:rsidRPr="006A2BC1" w:rsidRDefault="00612185" w:rsidP="00612185">
      <w:pPr>
        <w:widowControl w:val="0"/>
        <w:numPr>
          <w:ilvl w:val="0"/>
          <w:numId w:val="2"/>
        </w:numPr>
        <w:shd w:val="clear" w:color="auto" w:fill="FFFFFF"/>
        <w:tabs>
          <w:tab w:val="left" w:pos="590"/>
        </w:tabs>
        <w:autoSpaceDE w:val="0"/>
        <w:autoSpaceDN w:val="0"/>
        <w:adjustRightInd w:val="0"/>
        <w:spacing w:before="14"/>
        <w:ind w:right="14"/>
        <w:jc w:val="both"/>
        <w:rPr>
          <w:sz w:val="28"/>
          <w:szCs w:val="28"/>
        </w:rPr>
      </w:pPr>
      <w:r w:rsidRPr="006A2BC1">
        <w:rPr>
          <w:sz w:val="28"/>
          <w:szCs w:val="28"/>
        </w:rPr>
        <w:lastRenderedPageBreak/>
        <w:t>следование этическим нормам и правилам ведения диалога;</w:t>
      </w:r>
    </w:p>
    <w:p w:rsidR="00612185" w:rsidRPr="006A2BC1" w:rsidRDefault="00612185" w:rsidP="00612185">
      <w:pPr>
        <w:widowControl w:val="0"/>
        <w:numPr>
          <w:ilvl w:val="0"/>
          <w:numId w:val="2"/>
        </w:numPr>
        <w:shd w:val="clear" w:color="auto" w:fill="FFFFFF"/>
        <w:tabs>
          <w:tab w:val="left" w:pos="590"/>
        </w:tabs>
        <w:autoSpaceDE w:val="0"/>
        <w:autoSpaceDN w:val="0"/>
        <w:adjustRightInd w:val="0"/>
        <w:spacing w:before="14"/>
        <w:ind w:right="14"/>
        <w:jc w:val="both"/>
        <w:rPr>
          <w:sz w:val="28"/>
          <w:szCs w:val="28"/>
        </w:rPr>
      </w:pPr>
      <w:r w:rsidRPr="006A2BC1">
        <w:rPr>
          <w:sz w:val="28"/>
          <w:szCs w:val="28"/>
        </w:rPr>
        <w:t>формирование коммуникативной компетентности;</w:t>
      </w:r>
    </w:p>
    <w:p w:rsidR="00612185" w:rsidRPr="006A2BC1" w:rsidRDefault="00612185" w:rsidP="00612185">
      <w:pPr>
        <w:widowControl w:val="0"/>
        <w:numPr>
          <w:ilvl w:val="0"/>
          <w:numId w:val="2"/>
        </w:numPr>
        <w:shd w:val="clear" w:color="auto" w:fill="FFFFFF"/>
        <w:tabs>
          <w:tab w:val="left" w:pos="590"/>
        </w:tabs>
        <w:autoSpaceDE w:val="0"/>
        <w:autoSpaceDN w:val="0"/>
        <w:adjustRightInd w:val="0"/>
        <w:spacing w:before="14"/>
        <w:ind w:right="14"/>
        <w:jc w:val="both"/>
        <w:rPr>
          <w:sz w:val="28"/>
          <w:szCs w:val="28"/>
        </w:rPr>
      </w:pPr>
      <w:r w:rsidRPr="006A2BC1">
        <w:rPr>
          <w:sz w:val="28"/>
          <w:szCs w:val="28"/>
        </w:rPr>
        <w:t>обсуждение и оценивание своих достижений, а также достижений других;</w:t>
      </w:r>
    </w:p>
    <w:p w:rsidR="00612185" w:rsidRPr="006A2BC1" w:rsidRDefault="00612185" w:rsidP="00612185">
      <w:pPr>
        <w:widowControl w:val="0"/>
        <w:numPr>
          <w:ilvl w:val="0"/>
          <w:numId w:val="2"/>
        </w:numPr>
        <w:shd w:val="clear" w:color="auto" w:fill="FFFFFF"/>
        <w:tabs>
          <w:tab w:val="left" w:pos="590"/>
        </w:tabs>
        <w:autoSpaceDE w:val="0"/>
        <w:autoSpaceDN w:val="0"/>
        <w:adjustRightInd w:val="0"/>
        <w:spacing w:before="14"/>
        <w:ind w:right="14"/>
        <w:jc w:val="both"/>
        <w:rPr>
          <w:sz w:val="28"/>
          <w:szCs w:val="28"/>
        </w:rPr>
      </w:pPr>
      <w:r w:rsidRPr="006A2BC1">
        <w:rPr>
          <w:sz w:val="28"/>
          <w:szCs w:val="28"/>
        </w:rPr>
        <w:t>расширение опыта конструктивного взаимодействия в социальном общении;</w:t>
      </w:r>
    </w:p>
    <w:p w:rsidR="00612185" w:rsidRPr="006A2BC1" w:rsidRDefault="00612185" w:rsidP="00612185">
      <w:pPr>
        <w:widowControl w:val="0"/>
        <w:numPr>
          <w:ilvl w:val="0"/>
          <w:numId w:val="2"/>
        </w:numPr>
        <w:shd w:val="clear" w:color="auto" w:fill="FFFFFF"/>
        <w:tabs>
          <w:tab w:val="left" w:pos="590"/>
        </w:tabs>
        <w:autoSpaceDE w:val="0"/>
        <w:autoSpaceDN w:val="0"/>
        <w:adjustRightInd w:val="0"/>
        <w:spacing w:before="7"/>
        <w:ind w:right="14"/>
        <w:jc w:val="both"/>
        <w:rPr>
          <w:sz w:val="28"/>
          <w:szCs w:val="28"/>
        </w:rPr>
      </w:pPr>
      <w:r w:rsidRPr="006A2BC1">
        <w:rPr>
          <w:sz w:val="28"/>
          <w:szCs w:val="28"/>
        </w:rPr>
        <w:t>осмысление социально-нравственного опыта предше</w:t>
      </w:r>
      <w:r w:rsidRPr="006A2BC1">
        <w:rPr>
          <w:sz w:val="28"/>
          <w:szCs w:val="28"/>
        </w:rPr>
        <w:softHyphen/>
        <w:t>ствующих поколений, способность к определению своей по</w:t>
      </w:r>
      <w:r w:rsidRPr="006A2BC1">
        <w:rPr>
          <w:sz w:val="28"/>
          <w:szCs w:val="28"/>
        </w:rPr>
        <w:softHyphen/>
        <w:t>зиции и ответственному поведению в современном обществе.</w:t>
      </w:r>
    </w:p>
    <w:p w:rsidR="00612185" w:rsidRPr="006A2BC1" w:rsidRDefault="00612185" w:rsidP="00612185">
      <w:pPr>
        <w:shd w:val="clear" w:color="auto" w:fill="FFFFFF"/>
        <w:ind w:left="317"/>
        <w:jc w:val="both"/>
        <w:rPr>
          <w:b/>
          <w:bCs/>
          <w:i/>
          <w:iCs/>
          <w:sz w:val="28"/>
          <w:szCs w:val="28"/>
        </w:rPr>
      </w:pPr>
      <w:r w:rsidRPr="006A2BC1">
        <w:rPr>
          <w:b/>
          <w:bCs/>
          <w:i/>
          <w:iCs/>
          <w:sz w:val="28"/>
          <w:szCs w:val="28"/>
        </w:rPr>
        <w:t>Метапредметные результаты изучения истории включают следующие умения и навыки:</w:t>
      </w:r>
    </w:p>
    <w:p w:rsidR="00612185" w:rsidRPr="006A2BC1" w:rsidRDefault="00612185" w:rsidP="00612185">
      <w:pPr>
        <w:widowControl w:val="0"/>
        <w:numPr>
          <w:ilvl w:val="0"/>
          <w:numId w:val="2"/>
        </w:numPr>
        <w:shd w:val="clear" w:color="auto" w:fill="FFFFFF"/>
        <w:tabs>
          <w:tab w:val="left" w:pos="590"/>
        </w:tabs>
        <w:autoSpaceDE w:val="0"/>
        <w:autoSpaceDN w:val="0"/>
        <w:adjustRightInd w:val="0"/>
        <w:spacing w:before="7"/>
        <w:ind w:right="14"/>
        <w:jc w:val="both"/>
        <w:rPr>
          <w:i/>
          <w:iCs/>
          <w:sz w:val="28"/>
          <w:szCs w:val="28"/>
        </w:rPr>
      </w:pPr>
      <w:r w:rsidRPr="006A2BC1">
        <w:rPr>
          <w:sz w:val="28"/>
          <w:szCs w:val="28"/>
        </w:rPr>
        <w:t>способность сознательно организовывать и регулировать свою деятельность — учебную, общественную и др.;</w:t>
      </w:r>
    </w:p>
    <w:p w:rsidR="00612185" w:rsidRPr="006A2BC1" w:rsidRDefault="00612185" w:rsidP="00612185">
      <w:pPr>
        <w:widowControl w:val="0"/>
        <w:numPr>
          <w:ilvl w:val="0"/>
          <w:numId w:val="2"/>
        </w:numPr>
        <w:shd w:val="clear" w:color="auto" w:fill="FFFFFF"/>
        <w:tabs>
          <w:tab w:val="left" w:pos="590"/>
        </w:tabs>
        <w:autoSpaceDE w:val="0"/>
        <w:autoSpaceDN w:val="0"/>
        <w:adjustRightInd w:val="0"/>
        <w:spacing w:before="7"/>
        <w:ind w:right="14"/>
        <w:jc w:val="both"/>
        <w:rPr>
          <w:iCs/>
          <w:sz w:val="28"/>
          <w:szCs w:val="28"/>
        </w:rPr>
      </w:pPr>
      <w:r w:rsidRPr="006A2BC1">
        <w:rPr>
          <w:sz w:val="28"/>
          <w:szCs w:val="28"/>
        </w:rPr>
        <w:t>формулировать при поддержке учителя новые для себя задачи в учёбе и познавательной деятельности;</w:t>
      </w:r>
    </w:p>
    <w:p w:rsidR="00612185" w:rsidRPr="006A2BC1" w:rsidRDefault="00612185" w:rsidP="00612185">
      <w:pPr>
        <w:widowControl w:val="0"/>
        <w:numPr>
          <w:ilvl w:val="0"/>
          <w:numId w:val="2"/>
        </w:numPr>
        <w:shd w:val="clear" w:color="auto" w:fill="FFFFFF"/>
        <w:tabs>
          <w:tab w:val="left" w:pos="590"/>
        </w:tabs>
        <w:autoSpaceDE w:val="0"/>
        <w:autoSpaceDN w:val="0"/>
        <w:adjustRightInd w:val="0"/>
        <w:spacing w:before="7"/>
        <w:ind w:right="14"/>
        <w:jc w:val="both"/>
        <w:rPr>
          <w:iCs/>
          <w:sz w:val="28"/>
          <w:szCs w:val="28"/>
        </w:rPr>
      </w:pPr>
      <w:r w:rsidRPr="006A2BC1">
        <w:rPr>
          <w:iCs/>
          <w:sz w:val="28"/>
          <w:szCs w:val="28"/>
        </w:rPr>
        <w:t>соотносить свои действия с планируемыми результатами, осуществлять контроль своей деятельности в процессе достижения результата;</w:t>
      </w:r>
    </w:p>
    <w:p w:rsidR="00612185" w:rsidRPr="006A2BC1" w:rsidRDefault="00612185" w:rsidP="00612185">
      <w:pPr>
        <w:widowControl w:val="0"/>
        <w:numPr>
          <w:ilvl w:val="0"/>
          <w:numId w:val="2"/>
        </w:numPr>
        <w:shd w:val="clear" w:color="auto" w:fill="FFFFFF"/>
        <w:tabs>
          <w:tab w:val="left" w:pos="590"/>
        </w:tabs>
        <w:autoSpaceDE w:val="0"/>
        <w:autoSpaceDN w:val="0"/>
        <w:adjustRightInd w:val="0"/>
        <w:ind w:right="14"/>
        <w:jc w:val="both"/>
        <w:rPr>
          <w:sz w:val="28"/>
          <w:szCs w:val="28"/>
        </w:rPr>
      </w:pPr>
      <w:r w:rsidRPr="006A2BC1">
        <w:rPr>
          <w:sz w:val="28"/>
          <w:szCs w:val="28"/>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w:t>
      </w:r>
      <w:r w:rsidRPr="006A2BC1">
        <w:rPr>
          <w:sz w:val="28"/>
          <w:szCs w:val="28"/>
        </w:rPr>
        <w:softHyphen/>
        <w:t>вать и обосновывать выводы и т.д.), использовать современ</w:t>
      </w:r>
      <w:r w:rsidRPr="006A2BC1">
        <w:rPr>
          <w:sz w:val="28"/>
          <w:szCs w:val="28"/>
        </w:rPr>
        <w:softHyphen/>
        <w:t>ные источники информации, в том числе материалы на элек</w:t>
      </w:r>
      <w:r w:rsidRPr="006A2BC1">
        <w:rPr>
          <w:sz w:val="28"/>
          <w:szCs w:val="28"/>
        </w:rPr>
        <w:softHyphen/>
        <w:t>тронных носителях;</w:t>
      </w:r>
    </w:p>
    <w:p w:rsidR="00612185" w:rsidRPr="006A2BC1" w:rsidRDefault="00612185" w:rsidP="00612185">
      <w:pPr>
        <w:widowControl w:val="0"/>
        <w:numPr>
          <w:ilvl w:val="0"/>
          <w:numId w:val="2"/>
        </w:numPr>
        <w:shd w:val="clear" w:color="auto" w:fill="FFFFFF"/>
        <w:tabs>
          <w:tab w:val="left" w:pos="590"/>
        </w:tabs>
        <w:autoSpaceDE w:val="0"/>
        <w:autoSpaceDN w:val="0"/>
        <w:adjustRightInd w:val="0"/>
        <w:ind w:right="14"/>
        <w:jc w:val="both"/>
        <w:rPr>
          <w:sz w:val="28"/>
          <w:szCs w:val="28"/>
        </w:rPr>
      </w:pPr>
      <w:r w:rsidRPr="006A2BC1">
        <w:rPr>
          <w:sz w:val="28"/>
          <w:szCs w:val="28"/>
        </w:rPr>
        <w:t>привлекать ранее изученный материал для решения познавательных задач;</w:t>
      </w:r>
    </w:p>
    <w:p w:rsidR="00612185" w:rsidRPr="006A2BC1" w:rsidRDefault="00612185" w:rsidP="00612185">
      <w:pPr>
        <w:widowControl w:val="0"/>
        <w:numPr>
          <w:ilvl w:val="0"/>
          <w:numId w:val="2"/>
        </w:numPr>
        <w:shd w:val="clear" w:color="auto" w:fill="FFFFFF"/>
        <w:tabs>
          <w:tab w:val="left" w:pos="590"/>
        </w:tabs>
        <w:autoSpaceDE w:val="0"/>
        <w:autoSpaceDN w:val="0"/>
        <w:adjustRightInd w:val="0"/>
        <w:ind w:right="14"/>
        <w:jc w:val="both"/>
        <w:rPr>
          <w:sz w:val="28"/>
          <w:szCs w:val="28"/>
        </w:rPr>
      </w:pPr>
      <w:r w:rsidRPr="006A2BC1">
        <w:rPr>
          <w:sz w:val="28"/>
          <w:szCs w:val="28"/>
        </w:rPr>
        <w:t>логически строить рассуждение, выстраивать ответ в соответствии с заданием;</w:t>
      </w:r>
    </w:p>
    <w:p w:rsidR="00612185" w:rsidRPr="006A2BC1" w:rsidRDefault="00612185" w:rsidP="00612185">
      <w:pPr>
        <w:widowControl w:val="0"/>
        <w:numPr>
          <w:ilvl w:val="0"/>
          <w:numId w:val="2"/>
        </w:numPr>
        <w:shd w:val="clear" w:color="auto" w:fill="FFFFFF"/>
        <w:tabs>
          <w:tab w:val="left" w:pos="590"/>
        </w:tabs>
        <w:autoSpaceDE w:val="0"/>
        <w:autoSpaceDN w:val="0"/>
        <w:adjustRightInd w:val="0"/>
        <w:ind w:right="14"/>
        <w:jc w:val="both"/>
        <w:rPr>
          <w:sz w:val="28"/>
          <w:szCs w:val="28"/>
        </w:rPr>
      </w:pPr>
      <w:r w:rsidRPr="006A2BC1">
        <w:rPr>
          <w:sz w:val="28"/>
          <w:szCs w:val="28"/>
        </w:rPr>
        <w:t>применять начальные исследовательские умения при решении поисковых задач;</w:t>
      </w:r>
    </w:p>
    <w:p w:rsidR="00612185" w:rsidRPr="006A2BC1" w:rsidRDefault="00612185" w:rsidP="00612185">
      <w:pPr>
        <w:widowControl w:val="0"/>
        <w:numPr>
          <w:ilvl w:val="0"/>
          <w:numId w:val="2"/>
        </w:numPr>
        <w:shd w:val="clear" w:color="auto" w:fill="FFFFFF"/>
        <w:tabs>
          <w:tab w:val="left" w:pos="590"/>
        </w:tabs>
        <w:autoSpaceDE w:val="0"/>
        <w:autoSpaceDN w:val="0"/>
        <w:adjustRightInd w:val="0"/>
        <w:spacing w:before="14"/>
        <w:ind w:right="36"/>
        <w:jc w:val="both"/>
        <w:rPr>
          <w:sz w:val="28"/>
          <w:szCs w:val="28"/>
        </w:rPr>
      </w:pPr>
      <w:r w:rsidRPr="006A2BC1">
        <w:rPr>
          <w:sz w:val="28"/>
          <w:szCs w:val="28"/>
        </w:rPr>
        <w:t xml:space="preserve"> решать творческие задачи, представлять ре</w:t>
      </w:r>
      <w:r w:rsidRPr="006A2BC1">
        <w:rPr>
          <w:sz w:val="28"/>
          <w:szCs w:val="28"/>
        </w:rPr>
        <w:softHyphen/>
        <w:t>зультаты своей деятельности в различных формах (сообщение, эссе, презентация, реферат и др.);</w:t>
      </w:r>
    </w:p>
    <w:p w:rsidR="00612185" w:rsidRPr="006A2BC1" w:rsidRDefault="00612185" w:rsidP="00612185">
      <w:pPr>
        <w:widowControl w:val="0"/>
        <w:numPr>
          <w:ilvl w:val="0"/>
          <w:numId w:val="2"/>
        </w:numPr>
        <w:shd w:val="clear" w:color="auto" w:fill="FFFFFF"/>
        <w:tabs>
          <w:tab w:val="left" w:pos="590"/>
        </w:tabs>
        <w:autoSpaceDE w:val="0"/>
        <w:autoSpaceDN w:val="0"/>
        <w:adjustRightInd w:val="0"/>
        <w:spacing w:before="7"/>
        <w:ind w:right="36"/>
        <w:jc w:val="both"/>
        <w:rPr>
          <w:sz w:val="28"/>
          <w:szCs w:val="28"/>
        </w:rPr>
      </w:pPr>
      <w:r w:rsidRPr="006A2BC1">
        <w:rPr>
          <w:sz w:val="28"/>
          <w:szCs w:val="28"/>
        </w:rPr>
        <w:t>организовывать учебное  сотрудничество и совместную деятельность с учителем  и сверстниками, работать индивидуально и в группе;</w:t>
      </w:r>
    </w:p>
    <w:p w:rsidR="00612185" w:rsidRPr="006A2BC1" w:rsidRDefault="00612185" w:rsidP="00612185">
      <w:pPr>
        <w:widowControl w:val="0"/>
        <w:numPr>
          <w:ilvl w:val="0"/>
          <w:numId w:val="2"/>
        </w:numPr>
        <w:shd w:val="clear" w:color="auto" w:fill="FFFFFF"/>
        <w:tabs>
          <w:tab w:val="left" w:pos="590"/>
        </w:tabs>
        <w:autoSpaceDE w:val="0"/>
        <w:autoSpaceDN w:val="0"/>
        <w:adjustRightInd w:val="0"/>
        <w:ind w:right="36"/>
        <w:jc w:val="both"/>
        <w:rPr>
          <w:sz w:val="28"/>
          <w:szCs w:val="28"/>
        </w:rPr>
      </w:pPr>
      <w:r w:rsidRPr="006A2BC1">
        <w:rPr>
          <w:sz w:val="28"/>
          <w:szCs w:val="28"/>
        </w:rPr>
        <w:t>определять свою роль в учебной группе, вклад всех участников в общий результат;</w:t>
      </w:r>
    </w:p>
    <w:p w:rsidR="00612185" w:rsidRPr="006A2BC1" w:rsidRDefault="00612185" w:rsidP="00612185">
      <w:pPr>
        <w:widowControl w:val="0"/>
        <w:numPr>
          <w:ilvl w:val="0"/>
          <w:numId w:val="2"/>
        </w:numPr>
        <w:shd w:val="clear" w:color="auto" w:fill="FFFFFF"/>
        <w:tabs>
          <w:tab w:val="left" w:pos="590"/>
        </w:tabs>
        <w:autoSpaceDE w:val="0"/>
        <w:autoSpaceDN w:val="0"/>
        <w:adjustRightInd w:val="0"/>
        <w:ind w:right="36"/>
        <w:jc w:val="both"/>
        <w:rPr>
          <w:sz w:val="28"/>
          <w:szCs w:val="28"/>
        </w:rPr>
      </w:pPr>
      <w:r w:rsidRPr="006A2BC1">
        <w:rPr>
          <w:sz w:val="28"/>
          <w:szCs w:val="28"/>
        </w:rPr>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612185" w:rsidRPr="006A2BC1" w:rsidRDefault="00612185" w:rsidP="00612185">
      <w:pPr>
        <w:widowControl w:val="0"/>
        <w:numPr>
          <w:ilvl w:val="0"/>
          <w:numId w:val="2"/>
        </w:numPr>
        <w:shd w:val="clear" w:color="auto" w:fill="FFFFFF"/>
        <w:tabs>
          <w:tab w:val="left" w:pos="590"/>
        </w:tabs>
        <w:autoSpaceDE w:val="0"/>
        <w:autoSpaceDN w:val="0"/>
        <w:adjustRightInd w:val="0"/>
        <w:ind w:right="36"/>
        <w:jc w:val="both"/>
        <w:rPr>
          <w:sz w:val="28"/>
          <w:szCs w:val="28"/>
        </w:rPr>
      </w:pPr>
      <w:r w:rsidRPr="006A2BC1">
        <w:rPr>
          <w:sz w:val="28"/>
          <w:szCs w:val="28"/>
        </w:rPr>
        <w:t>критически оценивать достоверность информации (с помощью учителя), собирать и фиксировать информацию, выделяя главную и второстепенную.</w:t>
      </w:r>
    </w:p>
    <w:p w:rsidR="00612185" w:rsidRPr="006A2BC1" w:rsidRDefault="00612185" w:rsidP="00612185">
      <w:pPr>
        <w:widowControl w:val="0"/>
        <w:shd w:val="clear" w:color="auto" w:fill="FFFFFF"/>
        <w:tabs>
          <w:tab w:val="left" w:pos="590"/>
        </w:tabs>
        <w:autoSpaceDE w:val="0"/>
        <w:autoSpaceDN w:val="0"/>
        <w:adjustRightInd w:val="0"/>
        <w:ind w:right="36"/>
        <w:jc w:val="both"/>
        <w:rPr>
          <w:b/>
          <w:i/>
          <w:sz w:val="28"/>
          <w:szCs w:val="28"/>
        </w:rPr>
      </w:pPr>
      <w:r w:rsidRPr="006A2BC1">
        <w:rPr>
          <w:b/>
          <w:i/>
          <w:sz w:val="28"/>
          <w:szCs w:val="28"/>
        </w:rPr>
        <w:t>Предметные результаты:</w:t>
      </w:r>
    </w:p>
    <w:p w:rsidR="00612185" w:rsidRPr="006A2BC1" w:rsidRDefault="00612185" w:rsidP="00612185">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8"/>
          <w:szCs w:val="28"/>
        </w:rPr>
      </w:pPr>
      <w:r w:rsidRPr="006A2BC1">
        <w:rPr>
          <w:rStyle w:val="1"/>
          <w:rFonts w:ascii="Times New Roman" w:hAnsi="Times New Roman" w:cs="Times New Roman"/>
          <w:sz w:val="28"/>
          <w:szCs w:val="28"/>
        </w:rPr>
        <w:t>овладение целостными представлениями об историче</w:t>
      </w:r>
      <w:r w:rsidRPr="006A2BC1">
        <w:rPr>
          <w:rStyle w:val="1"/>
          <w:rFonts w:ascii="Times New Roman" w:hAnsi="Times New Roman" w:cs="Times New Roman"/>
          <w:sz w:val="28"/>
          <w:szCs w:val="28"/>
        </w:rPr>
        <w:softHyphen/>
        <w:t>ском пути народов как необходимой основой миропонима</w:t>
      </w:r>
      <w:r w:rsidRPr="006A2BC1">
        <w:rPr>
          <w:rStyle w:val="1"/>
          <w:rFonts w:ascii="Times New Roman" w:hAnsi="Times New Roman" w:cs="Times New Roman"/>
          <w:sz w:val="28"/>
          <w:szCs w:val="28"/>
        </w:rPr>
        <w:softHyphen/>
        <w:t>ния и познания общества;</w:t>
      </w:r>
    </w:p>
    <w:p w:rsidR="00612185" w:rsidRPr="006A2BC1" w:rsidRDefault="00612185" w:rsidP="00612185">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8"/>
          <w:szCs w:val="28"/>
        </w:rPr>
      </w:pPr>
      <w:r w:rsidRPr="006A2BC1">
        <w:rPr>
          <w:rStyle w:val="1"/>
          <w:rFonts w:ascii="Times New Roman" w:hAnsi="Times New Roman" w:cs="Times New Roman"/>
          <w:sz w:val="28"/>
          <w:szCs w:val="28"/>
        </w:rPr>
        <w:t>способность применять понятийный аппарат историче</w:t>
      </w:r>
      <w:r w:rsidRPr="006A2BC1">
        <w:rPr>
          <w:rStyle w:val="1"/>
          <w:rFonts w:ascii="Times New Roman" w:hAnsi="Times New Roman" w:cs="Times New Roman"/>
          <w:sz w:val="28"/>
          <w:szCs w:val="28"/>
        </w:rPr>
        <w:softHyphen/>
        <w:t>ского знания;</w:t>
      </w:r>
    </w:p>
    <w:p w:rsidR="00612185" w:rsidRPr="006A2BC1" w:rsidRDefault="00612185" w:rsidP="00612185">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8"/>
          <w:szCs w:val="28"/>
        </w:rPr>
      </w:pPr>
      <w:r w:rsidRPr="006A2BC1">
        <w:rPr>
          <w:rStyle w:val="1"/>
          <w:rFonts w:ascii="Times New Roman" w:hAnsi="Times New Roman" w:cs="Times New Roman"/>
          <w:sz w:val="28"/>
          <w:szCs w:val="28"/>
        </w:rPr>
        <w:t>умение изучать информацию различных исторических источников, раскрывая их познавательную ценность;</w:t>
      </w:r>
    </w:p>
    <w:p w:rsidR="00612185" w:rsidRPr="006A2BC1" w:rsidRDefault="00612185" w:rsidP="0061218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8"/>
          <w:szCs w:val="28"/>
        </w:rPr>
      </w:pPr>
      <w:r w:rsidRPr="006A2BC1">
        <w:rPr>
          <w:rStyle w:val="1"/>
          <w:rFonts w:ascii="Times New Roman" w:hAnsi="Times New Roman" w:cs="Times New Roman"/>
          <w:sz w:val="28"/>
          <w:szCs w:val="28"/>
        </w:rPr>
        <w:t>расширение опыта оценочной деятельности на основе осмысления жизни и деяний личностей и народов в исто</w:t>
      </w:r>
      <w:r w:rsidRPr="006A2BC1">
        <w:rPr>
          <w:rStyle w:val="1"/>
          <w:rFonts w:ascii="Times New Roman" w:hAnsi="Times New Roman" w:cs="Times New Roman"/>
          <w:sz w:val="28"/>
          <w:szCs w:val="28"/>
        </w:rPr>
        <w:softHyphen/>
        <w:t>рии;</w:t>
      </w:r>
    </w:p>
    <w:p w:rsidR="00612185" w:rsidRPr="006A2BC1" w:rsidRDefault="00612185" w:rsidP="0061218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8"/>
          <w:szCs w:val="28"/>
        </w:rPr>
      </w:pPr>
      <w:r w:rsidRPr="006A2BC1">
        <w:rPr>
          <w:rStyle w:val="1"/>
          <w:rFonts w:ascii="Times New Roman" w:hAnsi="Times New Roman" w:cs="Times New Roman"/>
          <w:sz w:val="28"/>
          <w:szCs w:val="28"/>
        </w:rPr>
        <w:t>готовность применять исторические знания для выяв</w:t>
      </w:r>
      <w:r w:rsidRPr="006A2BC1">
        <w:rPr>
          <w:rStyle w:val="1"/>
          <w:rFonts w:ascii="Times New Roman" w:hAnsi="Times New Roman" w:cs="Times New Roman"/>
          <w:sz w:val="28"/>
          <w:szCs w:val="28"/>
        </w:rPr>
        <w:softHyphen/>
        <w:t>ления и сохранения исторических и культурных памятни</w:t>
      </w:r>
      <w:r w:rsidRPr="006A2BC1">
        <w:rPr>
          <w:rStyle w:val="1"/>
          <w:rFonts w:ascii="Times New Roman" w:hAnsi="Times New Roman" w:cs="Times New Roman"/>
          <w:sz w:val="28"/>
          <w:szCs w:val="28"/>
        </w:rPr>
        <w:softHyphen/>
        <w:t>ков своей страны и мира.</w:t>
      </w:r>
    </w:p>
    <w:p w:rsidR="00612185" w:rsidRPr="006A2BC1" w:rsidRDefault="00612185" w:rsidP="0061218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8"/>
          <w:szCs w:val="28"/>
        </w:rPr>
      </w:pPr>
      <w:r w:rsidRPr="006A2BC1">
        <w:rPr>
          <w:rStyle w:val="1"/>
          <w:rFonts w:ascii="Times New Roman" w:hAnsi="Times New Roman" w:cs="Times New Roman"/>
          <w:sz w:val="28"/>
          <w:szCs w:val="28"/>
        </w:rPr>
        <w:t>знать имена выдающихся деятелей XVIII в., важнейшие факты их биографии;</w:t>
      </w:r>
    </w:p>
    <w:p w:rsidR="00612185" w:rsidRPr="006A2BC1" w:rsidRDefault="00612185" w:rsidP="0061218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8"/>
          <w:szCs w:val="28"/>
        </w:rPr>
      </w:pPr>
      <w:r w:rsidRPr="006A2BC1">
        <w:rPr>
          <w:rStyle w:val="1"/>
          <w:rFonts w:ascii="Times New Roman" w:hAnsi="Times New Roman" w:cs="Times New Roman"/>
          <w:sz w:val="28"/>
          <w:szCs w:val="28"/>
        </w:rPr>
        <w:lastRenderedPageBreak/>
        <w:t>основные этапы и ключевые события всеобщей исто</w:t>
      </w:r>
      <w:r w:rsidRPr="006A2BC1">
        <w:rPr>
          <w:rStyle w:val="1"/>
          <w:rFonts w:ascii="Times New Roman" w:hAnsi="Times New Roman" w:cs="Times New Roman"/>
          <w:sz w:val="28"/>
          <w:szCs w:val="28"/>
        </w:rPr>
        <w:softHyphen/>
        <w:t xml:space="preserve">рии периода конца </w:t>
      </w:r>
      <w:r w:rsidRPr="006A2BC1">
        <w:rPr>
          <w:rStyle w:val="1"/>
          <w:rFonts w:ascii="Times New Roman" w:hAnsi="Times New Roman" w:cs="Times New Roman"/>
          <w:sz w:val="28"/>
          <w:szCs w:val="28"/>
          <w:lang w:val="en-US"/>
        </w:rPr>
        <w:t>XVII</w:t>
      </w:r>
      <w:r w:rsidRPr="006A2BC1">
        <w:rPr>
          <w:rStyle w:val="1"/>
          <w:rFonts w:ascii="Times New Roman" w:hAnsi="Times New Roman" w:cs="Times New Roman"/>
          <w:sz w:val="28"/>
          <w:szCs w:val="28"/>
        </w:rPr>
        <w:t xml:space="preserve">— </w:t>
      </w:r>
      <w:r w:rsidRPr="006A2BC1">
        <w:rPr>
          <w:rStyle w:val="1"/>
          <w:rFonts w:ascii="Times New Roman" w:hAnsi="Times New Roman" w:cs="Times New Roman"/>
          <w:sz w:val="28"/>
          <w:szCs w:val="28"/>
          <w:lang w:val="en-US"/>
        </w:rPr>
        <w:t>XVIII</w:t>
      </w:r>
      <w:r w:rsidRPr="006A2BC1">
        <w:rPr>
          <w:rStyle w:val="1"/>
          <w:rFonts w:ascii="Times New Roman" w:hAnsi="Times New Roman" w:cs="Times New Roman"/>
          <w:sz w:val="28"/>
          <w:szCs w:val="28"/>
        </w:rPr>
        <w:t xml:space="preserve"> в.в.;</w:t>
      </w:r>
    </w:p>
    <w:p w:rsidR="00612185" w:rsidRPr="006A2BC1" w:rsidRDefault="00612185" w:rsidP="0061218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8"/>
          <w:szCs w:val="28"/>
        </w:rPr>
      </w:pPr>
      <w:r w:rsidRPr="006A2BC1">
        <w:rPr>
          <w:rStyle w:val="1"/>
          <w:rFonts w:ascii="Times New Roman" w:hAnsi="Times New Roman" w:cs="Times New Roman"/>
          <w:sz w:val="28"/>
          <w:szCs w:val="28"/>
        </w:rPr>
        <w:t>важнейшие достижения культуры и системы ценно</w:t>
      </w:r>
      <w:r w:rsidRPr="006A2BC1">
        <w:rPr>
          <w:rStyle w:val="1"/>
          <w:rFonts w:ascii="Times New Roman" w:hAnsi="Times New Roman" w:cs="Times New Roman"/>
          <w:sz w:val="28"/>
          <w:szCs w:val="28"/>
        </w:rPr>
        <w:softHyphen/>
        <w:t>стей, сформировавшиеся в ходе исторического развития;</w:t>
      </w:r>
    </w:p>
    <w:p w:rsidR="00612185" w:rsidRPr="006A2BC1" w:rsidRDefault="00612185" w:rsidP="00612185">
      <w:pPr>
        <w:pStyle w:val="31"/>
        <w:numPr>
          <w:ilvl w:val="0"/>
          <w:numId w:val="3"/>
        </w:numPr>
        <w:shd w:val="clear" w:color="auto" w:fill="auto"/>
        <w:tabs>
          <w:tab w:val="left" w:pos="479"/>
        </w:tabs>
        <w:spacing w:after="0" w:line="240" w:lineRule="auto"/>
        <w:jc w:val="both"/>
        <w:rPr>
          <w:rFonts w:ascii="Times New Roman" w:hAnsi="Times New Roman" w:cs="Times New Roman"/>
          <w:sz w:val="28"/>
          <w:szCs w:val="28"/>
        </w:rPr>
      </w:pPr>
      <w:r w:rsidRPr="006A2BC1">
        <w:rPr>
          <w:rStyle w:val="1"/>
          <w:rFonts w:ascii="Times New Roman" w:hAnsi="Times New Roman" w:cs="Times New Roman"/>
          <w:sz w:val="28"/>
          <w:szCs w:val="28"/>
        </w:rPr>
        <w:t>изученные виды исторических источников;</w:t>
      </w:r>
    </w:p>
    <w:p w:rsidR="00612185" w:rsidRPr="006A2BC1" w:rsidRDefault="00612185" w:rsidP="0061218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8"/>
          <w:szCs w:val="28"/>
        </w:rPr>
      </w:pPr>
      <w:r w:rsidRPr="006A2BC1">
        <w:rPr>
          <w:rStyle w:val="1"/>
          <w:rFonts w:ascii="Times New Roman" w:hAnsi="Times New Roman" w:cs="Times New Roman"/>
          <w:sz w:val="28"/>
          <w:szCs w:val="28"/>
        </w:rPr>
        <w:t>соотносить даты событий отечественной и всеобщей исто</w:t>
      </w:r>
      <w:r w:rsidRPr="006A2BC1">
        <w:rPr>
          <w:rStyle w:val="1"/>
          <w:rFonts w:ascii="Times New Roman" w:hAnsi="Times New Roman" w:cs="Times New Roman"/>
          <w:sz w:val="28"/>
          <w:szCs w:val="28"/>
        </w:rPr>
        <w:softHyphen/>
        <w:t>рии с веком; определять последовательность и длительность важнейших событий отечественной и всеобщей истории;</w:t>
      </w:r>
    </w:p>
    <w:p w:rsidR="00612185" w:rsidRPr="006A2BC1" w:rsidRDefault="00612185" w:rsidP="0061218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8"/>
          <w:szCs w:val="28"/>
        </w:rPr>
      </w:pPr>
      <w:r w:rsidRPr="006A2BC1">
        <w:rPr>
          <w:rStyle w:val="1"/>
          <w:rFonts w:ascii="Times New Roman" w:hAnsi="Times New Roman" w:cs="Times New Roman"/>
          <w:sz w:val="28"/>
          <w:szCs w:val="28"/>
        </w:rPr>
        <w:t>использовать текст исторического источника при отве</w:t>
      </w:r>
      <w:r w:rsidRPr="006A2BC1">
        <w:rPr>
          <w:rStyle w:val="1"/>
          <w:rFonts w:ascii="Times New Roman" w:hAnsi="Times New Roman" w:cs="Times New Roman"/>
          <w:sz w:val="28"/>
          <w:szCs w:val="28"/>
        </w:rPr>
        <w:softHyphen/>
        <w:t>те на вопросы и решении различных учебных задач, срав</w:t>
      </w:r>
      <w:r w:rsidRPr="006A2BC1">
        <w:rPr>
          <w:rStyle w:val="1"/>
          <w:rFonts w:ascii="Times New Roman" w:hAnsi="Times New Roman" w:cs="Times New Roman"/>
          <w:sz w:val="28"/>
          <w:szCs w:val="28"/>
        </w:rPr>
        <w:softHyphen/>
        <w:t>нивать свидетельства разных источников;</w:t>
      </w:r>
    </w:p>
    <w:p w:rsidR="00612185" w:rsidRPr="006A2BC1" w:rsidRDefault="00612185" w:rsidP="0061218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8"/>
          <w:szCs w:val="28"/>
        </w:rPr>
      </w:pPr>
      <w:r w:rsidRPr="006A2BC1">
        <w:rPr>
          <w:rStyle w:val="1"/>
          <w:rFonts w:ascii="Times New Roman" w:hAnsi="Times New Roman" w:cs="Times New Roman"/>
          <w:sz w:val="28"/>
          <w:szCs w:val="28"/>
        </w:rPr>
        <w:t>показывать на исторической карте территории рассе</w:t>
      </w:r>
      <w:r w:rsidRPr="006A2BC1">
        <w:rPr>
          <w:rStyle w:val="1"/>
          <w:rFonts w:ascii="Times New Roman" w:hAnsi="Times New Roman" w:cs="Times New Roman"/>
          <w:sz w:val="28"/>
          <w:szCs w:val="28"/>
        </w:rPr>
        <w:softHyphen/>
        <w:t>ления народов, границы государств, города, места значи</w:t>
      </w:r>
      <w:r w:rsidRPr="006A2BC1">
        <w:rPr>
          <w:rStyle w:val="1"/>
          <w:rFonts w:ascii="Times New Roman" w:hAnsi="Times New Roman" w:cs="Times New Roman"/>
          <w:sz w:val="28"/>
          <w:szCs w:val="28"/>
        </w:rPr>
        <w:softHyphen/>
        <w:t>тельных исторических событий;</w:t>
      </w:r>
    </w:p>
    <w:p w:rsidR="00612185" w:rsidRPr="006A2BC1" w:rsidRDefault="00612185" w:rsidP="0061218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8"/>
          <w:szCs w:val="28"/>
        </w:rPr>
      </w:pPr>
      <w:r w:rsidRPr="006A2BC1">
        <w:rPr>
          <w:rStyle w:val="1"/>
          <w:rFonts w:ascii="Times New Roman" w:hAnsi="Times New Roman" w:cs="Times New Roman"/>
          <w:sz w:val="28"/>
          <w:szCs w:val="28"/>
        </w:rPr>
        <w:t>рассказывать о важнейших исторических событиях и их участниках, опираясь на знание необходимых фак</w:t>
      </w:r>
      <w:r w:rsidRPr="006A2BC1">
        <w:rPr>
          <w:rStyle w:val="1"/>
          <w:rFonts w:ascii="Times New Roman" w:hAnsi="Times New Roman" w:cs="Times New Roman"/>
          <w:sz w:val="28"/>
          <w:szCs w:val="28"/>
        </w:rPr>
        <w:softHyphen/>
        <w:t>тов, дат, терминов; давать описание исторических событий и памятников культуры на основе текста и иллюстратив</w:t>
      </w:r>
      <w:r w:rsidRPr="006A2BC1">
        <w:rPr>
          <w:rStyle w:val="1"/>
          <w:rFonts w:ascii="Times New Roman" w:hAnsi="Times New Roman" w:cs="Times New Roman"/>
          <w:sz w:val="28"/>
          <w:szCs w:val="28"/>
        </w:rPr>
        <w:softHyphen/>
        <w:t>ного материала учебника, фрагментов исторических источ</w:t>
      </w:r>
      <w:r w:rsidRPr="006A2BC1">
        <w:rPr>
          <w:rStyle w:val="1"/>
          <w:rFonts w:ascii="Times New Roman" w:hAnsi="Times New Roman" w:cs="Times New Roman"/>
          <w:sz w:val="28"/>
          <w:szCs w:val="28"/>
        </w:rPr>
        <w:softHyphen/>
        <w:t>ников; использовать приобретённые знания при написании творческих работ (в том числе сочинений), отчётов об экс</w:t>
      </w:r>
      <w:r w:rsidRPr="006A2BC1">
        <w:rPr>
          <w:rStyle w:val="1"/>
          <w:rFonts w:ascii="Times New Roman" w:hAnsi="Times New Roman" w:cs="Times New Roman"/>
          <w:sz w:val="28"/>
          <w:szCs w:val="28"/>
        </w:rPr>
        <w:softHyphen/>
        <w:t>курсиях, рефератов;</w:t>
      </w:r>
    </w:p>
    <w:p w:rsidR="00612185" w:rsidRPr="006A2BC1" w:rsidRDefault="00612185" w:rsidP="0061218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8"/>
          <w:szCs w:val="28"/>
        </w:rPr>
      </w:pPr>
      <w:r w:rsidRPr="006A2BC1">
        <w:rPr>
          <w:rStyle w:val="1"/>
          <w:rFonts w:ascii="Times New Roman" w:hAnsi="Times New Roman" w:cs="Times New Roman"/>
          <w:sz w:val="28"/>
          <w:szCs w:val="28"/>
        </w:rPr>
        <w:t>соотносить общие исторические процессы и отдельные факты; выявлять существенные черты исторических про</w:t>
      </w:r>
      <w:r w:rsidRPr="006A2BC1">
        <w:rPr>
          <w:rStyle w:val="1"/>
          <w:rFonts w:ascii="Times New Roman" w:hAnsi="Times New Roman" w:cs="Times New Roman"/>
          <w:sz w:val="28"/>
          <w:szCs w:val="28"/>
        </w:rPr>
        <w:softHyphen/>
        <w:t>цессов, явлений и событий; группировать исторические яв</w:t>
      </w:r>
      <w:r w:rsidRPr="006A2BC1">
        <w:rPr>
          <w:rStyle w:val="1"/>
          <w:rFonts w:ascii="Times New Roman" w:hAnsi="Times New Roman" w:cs="Times New Roman"/>
          <w:sz w:val="28"/>
          <w:szCs w:val="28"/>
        </w:rPr>
        <w:softHyphen/>
        <w:t>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612185" w:rsidRPr="006A2BC1" w:rsidRDefault="00612185" w:rsidP="00612185">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8"/>
          <w:szCs w:val="28"/>
        </w:rPr>
      </w:pPr>
      <w:r w:rsidRPr="006A2BC1">
        <w:rPr>
          <w:rStyle w:val="1"/>
          <w:rFonts w:ascii="Times New Roman" w:hAnsi="Times New Roman" w:cs="Times New Roman"/>
          <w:sz w:val="28"/>
          <w:szCs w:val="28"/>
        </w:rPr>
        <w:t>определять на основе учебного материала причины и следствия важнейших исторических событий;</w:t>
      </w:r>
    </w:p>
    <w:p w:rsidR="00612185" w:rsidRPr="006A2BC1" w:rsidRDefault="00612185" w:rsidP="00612185">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8"/>
          <w:szCs w:val="28"/>
        </w:rPr>
      </w:pPr>
      <w:r w:rsidRPr="006A2BC1">
        <w:rPr>
          <w:rStyle w:val="1"/>
          <w:rFonts w:ascii="Times New Roman" w:hAnsi="Times New Roman" w:cs="Times New Roman"/>
          <w:sz w:val="28"/>
          <w:szCs w:val="28"/>
        </w:rPr>
        <w:t>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612185" w:rsidRPr="006A2BC1" w:rsidRDefault="00612185" w:rsidP="00612185">
      <w:pPr>
        <w:pStyle w:val="31"/>
        <w:numPr>
          <w:ilvl w:val="0"/>
          <w:numId w:val="3"/>
        </w:numPr>
        <w:shd w:val="clear" w:color="auto" w:fill="auto"/>
        <w:tabs>
          <w:tab w:val="left" w:pos="480"/>
        </w:tabs>
        <w:spacing w:after="0" w:line="240" w:lineRule="auto"/>
        <w:ind w:right="20"/>
        <w:jc w:val="both"/>
        <w:rPr>
          <w:rStyle w:val="1"/>
          <w:rFonts w:ascii="Times New Roman" w:hAnsi="Times New Roman" w:cs="Times New Roman"/>
          <w:color w:val="auto"/>
          <w:sz w:val="28"/>
          <w:szCs w:val="28"/>
          <w:shd w:val="clear" w:color="auto" w:fill="auto"/>
        </w:rPr>
      </w:pPr>
      <w:r w:rsidRPr="006A2BC1">
        <w:rPr>
          <w:rStyle w:val="1"/>
          <w:rFonts w:ascii="Times New Roman" w:hAnsi="Times New Roman" w:cs="Times New Roman"/>
          <w:sz w:val="28"/>
          <w:szCs w:val="28"/>
        </w:rPr>
        <w:t>использовать приобретённые знания и умения в прак</w:t>
      </w:r>
      <w:r w:rsidRPr="006A2BC1">
        <w:rPr>
          <w:rStyle w:val="1"/>
          <w:rFonts w:ascii="Times New Roman" w:hAnsi="Times New Roman" w:cs="Times New Roman"/>
          <w:sz w:val="28"/>
          <w:szCs w:val="28"/>
        </w:rPr>
        <w:softHyphen/>
        <w:t>тической деятельности и повседневной жизни для понима</w:t>
      </w:r>
      <w:r w:rsidRPr="006A2BC1">
        <w:rPr>
          <w:rStyle w:val="1"/>
          <w:rFonts w:ascii="Times New Roman" w:hAnsi="Times New Roman" w:cs="Times New Roman"/>
          <w:sz w:val="28"/>
          <w:szCs w:val="28"/>
        </w:rPr>
        <w:softHyphen/>
        <w:t>ния исторических причин и исторического значения собы</w:t>
      </w:r>
      <w:r w:rsidRPr="006A2BC1">
        <w:rPr>
          <w:rStyle w:val="1"/>
          <w:rFonts w:ascii="Times New Roman" w:hAnsi="Times New Roman" w:cs="Times New Roman"/>
          <w:sz w:val="28"/>
          <w:szCs w:val="28"/>
        </w:rPr>
        <w:softHyphen/>
        <w:t>тий и явлений современной жизни, для высказывания соб</w:t>
      </w:r>
      <w:r w:rsidRPr="006A2BC1">
        <w:rPr>
          <w:rStyle w:val="1"/>
          <w:rFonts w:ascii="Times New Roman" w:hAnsi="Times New Roman" w:cs="Times New Roman"/>
          <w:sz w:val="28"/>
          <w:szCs w:val="28"/>
        </w:rPr>
        <w:softHyphen/>
        <w:t>ственных суждений об историческом наследии народов России и мира, объяснения исторически сложившихся норм социаль</w:t>
      </w:r>
      <w:r w:rsidRPr="006A2BC1">
        <w:rPr>
          <w:rStyle w:val="1"/>
          <w:rFonts w:ascii="Times New Roman" w:hAnsi="Times New Roman" w:cs="Times New Roman"/>
          <w:sz w:val="28"/>
          <w:szCs w:val="28"/>
        </w:rPr>
        <w:softHyphen/>
        <w:t>ного поведения, использования знаний об историческом пути и традициях народов России и мира в общении с людьми дру</w:t>
      </w:r>
      <w:r w:rsidRPr="006A2BC1">
        <w:rPr>
          <w:rStyle w:val="1"/>
          <w:rFonts w:ascii="Times New Roman" w:hAnsi="Times New Roman" w:cs="Times New Roman"/>
          <w:sz w:val="28"/>
          <w:szCs w:val="28"/>
        </w:rPr>
        <w:softHyphen/>
        <w:t>гой культуры, национальной и религиозной принадлежности.</w:t>
      </w:r>
    </w:p>
    <w:p w:rsidR="00612185" w:rsidRPr="006A2BC1" w:rsidRDefault="00612185" w:rsidP="00612185">
      <w:pPr>
        <w:pStyle w:val="31"/>
        <w:shd w:val="clear" w:color="auto" w:fill="auto"/>
        <w:tabs>
          <w:tab w:val="left" w:pos="480"/>
        </w:tabs>
        <w:spacing w:after="0" w:line="240" w:lineRule="auto"/>
        <w:ind w:right="20" w:firstLine="0"/>
        <w:jc w:val="both"/>
        <w:rPr>
          <w:rFonts w:ascii="Times New Roman" w:hAnsi="Times New Roman" w:cs="Times New Roman"/>
          <w:sz w:val="28"/>
          <w:szCs w:val="28"/>
        </w:rPr>
      </w:pPr>
      <w:r w:rsidRPr="006A2BC1">
        <w:rPr>
          <w:rFonts w:ascii="Times New Roman" w:hAnsi="Times New Roman" w:cs="Times New Roman"/>
          <w:b/>
          <w:bCs/>
          <w:sz w:val="28"/>
          <w:szCs w:val="28"/>
        </w:rPr>
        <w:t>Планируемые результаты изучения курса «История»</w:t>
      </w:r>
      <w:r w:rsidRPr="006A2BC1">
        <w:rPr>
          <w:rStyle w:val="a6"/>
          <w:rFonts w:ascii="Times New Roman" w:hAnsi="Times New Roman" w:cs="Times New Roman"/>
          <w:b/>
          <w:bCs/>
          <w:sz w:val="28"/>
          <w:szCs w:val="28"/>
        </w:rPr>
        <w:footnoteReference w:id="3"/>
      </w:r>
      <w:r w:rsidRPr="006A2BC1">
        <w:rPr>
          <w:rFonts w:ascii="Times New Roman" w:hAnsi="Times New Roman" w:cs="Times New Roman"/>
          <w:b/>
          <w:bCs/>
          <w:sz w:val="28"/>
          <w:szCs w:val="28"/>
        </w:rPr>
        <w:t>:</w:t>
      </w:r>
    </w:p>
    <w:p w:rsidR="00612185" w:rsidRPr="006A2BC1" w:rsidRDefault="00612185" w:rsidP="00612185">
      <w:pPr>
        <w:jc w:val="both"/>
        <w:rPr>
          <w:b/>
          <w:bCs/>
          <w:sz w:val="28"/>
          <w:szCs w:val="28"/>
        </w:rPr>
      </w:pPr>
      <w:r w:rsidRPr="006A2BC1">
        <w:rPr>
          <w:b/>
          <w:bCs/>
          <w:sz w:val="28"/>
          <w:szCs w:val="28"/>
        </w:rPr>
        <w:t>Выпускник научится:</w:t>
      </w:r>
    </w:p>
    <w:p w:rsidR="00612185" w:rsidRPr="006A2BC1" w:rsidRDefault="00612185" w:rsidP="00612185">
      <w:pPr>
        <w:ind w:firstLine="709"/>
        <w:jc w:val="both"/>
        <w:rPr>
          <w:sz w:val="28"/>
          <w:szCs w:val="28"/>
        </w:rPr>
      </w:pPr>
      <w:r w:rsidRPr="006A2BC1">
        <w:rPr>
          <w:sz w:val="28"/>
          <w:szCs w:val="28"/>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w:t>
      </w:r>
      <w:r w:rsidRPr="006A2BC1">
        <w:rPr>
          <w:sz w:val="28"/>
          <w:szCs w:val="28"/>
        </w:rPr>
        <w:lastRenderedPageBreak/>
        <w:t>Нового времени; соотносить хронологию истории России и всеобщей истории в Новое время;</w:t>
      </w:r>
    </w:p>
    <w:p w:rsidR="00612185" w:rsidRPr="006A2BC1" w:rsidRDefault="00612185" w:rsidP="00612185">
      <w:pPr>
        <w:ind w:firstLine="709"/>
        <w:jc w:val="both"/>
        <w:rPr>
          <w:sz w:val="28"/>
          <w:szCs w:val="28"/>
        </w:rPr>
      </w:pPr>
      <w:r w:rsidRPr="006A2BC1">
        <w:rPr>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12185" w:rsidRPr="006A2BC1" w:rsidRDefault="00612185" w:rsidP="00612185">
      <w:pPr>
        <w:ind w:firstLine="709"/>
        <w:jc w:val="both"/>
        <w:rPr>
          <w:sz w:val="28"/>
          <w:szCs w:val="28"/>
        </w:rPr>
      </w:pPr>
      <w:r w:rsidRPr="006A2BC1">
        <w:rPr>
          <w:sz w:val="28"/>
          <w:szCs w:val="28"/>
        </w:rPr>
        <w:t xml:space="preserve">• анализировать информацию различных источников по отечественной и всеобщей истории Нового времени; </w:t>
      </w:r>
    </w:p>
    <w:p w:rsidR="00612185" w:rsidRPr="006A2BC1" w:rsidRDefault="00612185" w:rsidP="00612185">
      <w:pPr>
        <w:ind w:firstLine="709"/>
        <w:jc w:val="both"/>
        <w:rPr>
          <w:sz w:val="28"/>
          <w:szCs w:val="28"/>
        </w:rPr>
      </w:pPr>
      <w:r w:rsidRPr="006A2BC1">
        <w:rPr>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12185" w:rsidRPr="006A2BC1" w:rsidRDefault="00612185" w:rsidP="00612185">
      <w:pPr>
        <w:ind w:firstLine="709"/>
        <w:jc w:val="both"/>
        <w:rPr>
          <w:sz w:val="28"/>
          <w:szCs w:val="28"/>
        </w:rPr>
      </w:pPr>
      <w:r w:rsidRPr="006A2BC1">
        <w:rPr>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12185" w:rsidRPr="006A2BC1" w:rsidRDefault="00612185" w:rsidP="00612185">
      <w:pPr>
        <w:ind w:firstLine="709"/>
        <w:jc w:val="both"/>
        <w:rPr>
          <w:sz w:val="28"/>
          <w:szCs w:val="28"/>
        </w:rPr>
      </w:pPr>
      <w:r w:rsidRPr="006A2BC1">
        <w:rPr>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12185" w:rsidRPr="006A2BC1" w:rsidRDefault="00612185" w:rsidP="00612185">
      <w:pPr>
        <w:ind w:firstLine="709"/>
        <w:jc w:val="both"/>
        <w:rPr>
          <w:sz w:val="28"/>
          <w:szCs w:val="28"/>
        </w:rPr>
      </w:pPr>
      <w:r w:rsidRPr="006A2BC1">
        <w:rPr>
          <w:sz w:val="28"/>
          <w:szCs w:val="28"/>
        </w:rPr>
        <w:t>• объяснять</w:t>
      </w:r>
      <w:r w:rsidRPr="006A2BC1">
        <w:rPr>
          <w:b/>
          <w:i/>
          <w:sz w:val="28"/>
          <w:szCs w:val="28"/>
        </w:rPr>
        <w:t xml:space="preserve"> </w:t>
      </w:r>
      <w:r w:rsidRPr="006A2BC1">
        <w:rPr>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12185" w:rsidRPr="006A2BC1" w:rsidRDefault="00612185" w:rsidP="00612185">
      <w:pPr>
        <w:ind w:firstLine="709"/>
        <w:jc w:val="both"/>
        <w:rPr>
          <w:sz w:val="28"/>
          <w:szCs w:val="28"/>
        </w:rPr>
      </w:pPr>
      <w:r w:rsidRPr="006A2BC1">
        <w:rPr>
          <w:sz w:val="28"/>
          <w:szCs w:val="28"/>
        </w:rPr>
        <w:t>• сопоставлять</w:t>
      </w:r>
      <w:r w:rsidRPr="006A2BC1">
        <w:rPr>
          <w:b/>
          <w:i/>
          <w:sz w:val="28"/>
          <w:szCs w:val="28"/>
        </w:rPr>
        <w:t xml:space="preserve"> </w:t>
      </w:r>
      <w:r w:rsidRPr="006A2BC1">
        <w:rPr>
          <w:sz w:val="28"/>
          <w:szCs w:val="28"/>
        </w:rPr>
        <w:t>развитие России и других стран в Новое время, сравнивать исторические ситуации и события;</w:t>
      </w:r>
    </w:p>
    <w:p w:rsidR="00612185" w:rsidRPr="006A2BC1" w:rsidRDefault="00612185" w:rsidP="00612185">
      <w:pPr>
        <w:ind w:firstLine="709"/>
        <w:jc w:val="both"/>
        <w:rPr>
          <w:sz w:val="28"/>
          <w:szCs w:val="28"/>
        </w:rPr>
      </w:pPr>
      <w:r w:rsidRPr="006A2BC1">
        <w:rPr>
          <w:sz w:val="28"/>
          <w:szCs w:val="28"/>
        </w:rPr>
        <w:t>• давать оценку событиям и личностям отечественной и всеобщей истории Нового времени.</w:t>
      </w:r>
    </w:p>
    <w:p w:rsidR="00612185" w:rsidRPr="006A2BC1" w:rsidRDefault="00612185" w:rsidP="00612185">
      <w:pPr>
        <w:jc w:val="both"/>
        <w:rPr>
          <w:b/>
          <w:sz w:val="28"/>
          <w:szCs w:val="28"/>
        </w:rPr>
      </w:pPr>
      <w:r w:rsidRPr="006A2BC1">
        <w:rPr>
          <w:b/>
          <w:sz w:val="28"/>
          <w:szCs w:val="28"/>
        </w:rPr>
        <w:t>Выпускник получит возможность научиться:</w:t>
      </w:r>
    </w:p>
    <w:p w:rsidR="00612185" w:rsidRPr="006A2BC1" w:rsidRDefault="00612185" w:rsidP="00612185">
      <w:pPr>
        <w:ind w:firstLine="709"/>
        <w:jc w:val="both"/>
        <w:rPr>
          <w:i/>
          <w:sz w:val="28"/>
          <w:szCs w:val="28"/>
        </w:rPr>
      </w:pPr>
      <w:r w:rsidRPr="006A2BC1">
        <w:rPr>
          <w:sz w:val="28"/>
          <w:szCs w:val="28"/>
        </w:rPr>
        <w:t>• </w:t>
      </w:r>
      <w:r w:rsidRPr="006A2BC1">
        <w:rPr>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612185" w:rsidRPr="006A2BC1" w:rsidRDefault="00612185" w:rsidP="00612185">
      <w:pPr>
        <w:ind w:firstLine="709"/>
        <w:jc w:val="both"/>
        <w:rPr>
          <w:i/>
          <w:sz w:val="28"/>
          <w:szCs w:val="28"/>
        </w:rPr>
      </w:pPr>
      <w:r w:rsidRPr="006A2BC1">
        <w:rPr>
          <w:sz w:val="28"/>
          <w:szCs w:val="28"/>
        </w:rPr>
        <w:t>• </w:t>
      </w:r>
      <w:r w:rsidRPr="006A2BC1">
        <w:rPr>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12185" w:rsidRPr="006A2BC1" w:rsidRDefault="00612185" w:rsidP="00612185">
      <w:pPr>
        <w:ind w:firstLine="709"/>
        <w:jc w:val="both"/>
        <w:rPr>
          <w:i/>
          <w:sz w:val="28"/>
          <w:szCs w:val="28"/>
        </w:rPr>
      </w:pPr>
      <w:r w:rsidRPr="006A2BC1">
        <w:rPr>
          <w:sz w:val="28"/>
          <w:szCs w:val="28"/>
        </w:rPr>
        <w:t>• </w:t>
      </w:r>
      <w:r w:rsidRPr="006A2BC1">
        <w:rPr>
          <w:i/>
          <w:sz w:val="28"/>
          <w:szCs w:val="28"/>
        </w:rPr>
        <w:t xml:space="preserve">сравнивать развитие России и других стран в Новое время, объяснять, в чем заключались общие черты и особенности; </w:t>
      </w:r>
    </w:p>
    <w:p w:rsidR="00612185" w:rsidRPr="006A2BC1" w:rsidRDefault="00612185" w:rsidP="00612185">
      <w:pPr>
        <w:ind w:firstLine="709"/>
        <w:jc w:val="both"/>
        <w:rPr>
          <w:i/>
          <w:sz w:val="28"/>
          <w:szCs w:val="28"/>
        </w:rPr>
      </w:pPr>
      <w:r w:rsidRPr="006A2BC1">
        <w:rPr>
          <w:sz w:val="28"/>
          <w:szCs w:val="28"/>
        </w:rPr>
        <w:t>• </w:t>
      </w:r>
      <w:r w:rsidRPr="006A2BC1">
        <w:rPr>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12185" w:rsidRDefault="00612185" w:rsidP="00612185">
      <w:pPr>
        <w:rPr>
          <w:b/>
          <w:i/>
        </w:rPr>
      </w:pPr>
    </w:p>
    <w:p w:rsidR="00246EEE" w:rsidRPr="00246EEE" w:rsidRDefault="00246EEE" w:rsidP="00246EEE">
      <w:pPr>
        <w:pStyle w:val="ab"/>
        <w:spacing w:line="276" w:lineRule="auto"/>
        <w:rPr>
          <w:rFonts w:ascii="Times New Roman" w:hAnsi="Times New Roman"/>
          <w:b/>
          <w:sz w:val="28"/>
          <w:szCs w:val="28"/>
          <w:u w:val="single"/>
        </w:rPr>
      </w:pPr>
      <w:r w:rsidRPr="00246EEE">
        <w:rPr>
          <w:rStyle w:val="ad"/>
          <w:rFonts w:ascii="Times New Roman" w:hAnsi="Times New Roman"/>
          <w:b w:val="0"/>
          <w:sz w:val="28"/>
          <w:szCs w:val="28"/>
          <w:u w:val="single"/>
        </w:rPr>
        <w:t xml:space="preserve">Критерии для оценивания устного ответа на уроках истории </w:t>
      </w:r>
    </w:p>
    <w:p w:rsidR="00246EEE" w:rsidRPr="00246EEE" w:rsidRDefault="00246EEE" w:rsidP="00246EEE">
      <w:pPr>
        <w:pStyle w:val="ab"/>
        <w:spacing w:line="276" w:lineRule="auto"/>
        <w:rPr>
          <w:rFonts w:ascii="Times New Roman" w:hAnsi="Times New Roman"/>
          <w:b/>
          <w:sz w:val="28"/>
          <w:szCs w:val="28"/>
          <w:u w:val="single"/>
        </w:rPr>
      </w:pPr>
      <w:r w:rsidRPr="00246EEE">
        <w:rPr>
          <w:rStyle w:val="ad"/>
          <w:rFonts w:ascii="Times New Roman" w:hAnsi="Times New Roman"/>
          <w:b w:val="0"/>
          <w:sz w:val="28"/>
          <w:szCs w:val="28"/>
          <w:u w:val="single"/>
        </w:rPr>
        <w:t>Оценка «5»</w:t>
      </w:r>
      <w:r w:rsidRPr="00246EEE">
        <w:rPr>
          <w:rFonts w:ascii="Times New Roman" w:hAnsi="Times New Roman"/>
          <w:b/>
          <w:sz w:val="28"/>
          <w:szCs w:val="28"/>
          <w:u w:val="single"/>
        </w:rPr>
        <w:t xml:space="preserve"> </w:t>
      </w:r>
      <w:r w:rsidRPr="00246EEE">
        <w:rPr>
          <w:rFonts w:ascii="Times New Roman" w:hAnsi="Times New Roman"/>
          <w:sz w:val="28"/>
          <w:szCs w:val="28"/>
          <w:u w:val="single"/>
        </w:rPr>
        <w:t>ставится, если ученик:</w:t>
      </w:r>
      <w:r w:rsidRPr="00246EEE">
        <w:rPr>
          <w:rFonts w:ascii="Times New Roman" w:hAnsi="Times New Roman"/>
          <w:b/>
          <w:sz w:val="28"/>
          <w:szCs w:val="28"/>
          <w:u w:val="single"/>
        </w:rPr>
        <w:t xml:space="preserve"> </w:t>
      </w:r>
    </w:p>
    <w:p w:rsidR="00246EEE" w:rsidRPr="00246EEE" w:rsidRDefault="00246EEE" w:rsidP="00246EEE">
      <w:pPr>
        <w:pStyle w:val="ab"/>
        <w:spacing w:line="276" w:lineRule="auto"/>
        <w:rPr>
          <w:rFonts w:ascii="Times New Roman" w:hAnsi="Times New Roman"/>
          <w:sz w:val="28"/>
          <w:szCs w:val="28"/>
        </w:rPr>
      </w:pPr>
      <w:r w:rsidRPr="00246EEE">
        <w:rPr>
          <w:rFonts w:ascii="Times New Roman" w:hAnsi="Times New Roman"/>
          <w:sz w:val="28"/>
          <w:szCs w:val="28"/>
        </w:rPr>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246EEE" w:rsidRPr="00246EEE" w:rsidRDefault="00246EEE" w:rsidP="00246EEE">
      <w:pPr>
        <w:pStyle w:val="ab"/>
        <w:spacing w:line="276" w:lineRule="auto"/>
        <w:rPr>
          <w:rFonts w:ascii="Times New Roman" w:hAnsi="Times New Roman"/>
          <w:sz w:val="28"/>
          <w:szCs w:val="28"/>
        </w:rPr>
      </w:pPr>
      <w:r w:rsidRPr="00246EEE">
        <w:rPr>
          <w:rFonts w:ascii="Times New Roman" w:hAnsi="Times New Roman"/>
          <w:sz w:val="28"/>
          <w:szCs w:val="28"/>
        </w:rPr>
        <w:lastRenderedPageBreak/>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246EEE" w:rsidRPr="00246EEE" w:rsidRDefault="00246EEE" w:rsidP="00246EEE">
      <w:pPr>
        <w:pStyle w:val="ab"/>
        <w:spacing w:line="276" w:lineRule="auto"/>
        <w:rPr>
          <w:rFonts w:ascii="Times New Roman" w:hAnsi="Times New Roman"/>
          <w:sz w:val="28"/>
          <w:szCs w:val="28"/>
        </w:rPr>
      </w:pPr>
      <w:r w:rsidRPr="00246EEE">
        <w:rPr>
          <w:rFonts w:ascii="Times New Roman" w:hAnsi="Times New Roman"/>
          <w:sz w:val="28"/>
          <w:szCs w:val="28"/>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246EEE" w:rsidRPr="00246EEE" w:rsidRDefault="00246EEE" w:rsidP="00246EEE">
      <w:pPr>
        <w:pStyle w:val="ab"/>
        <w:spacing w:line="276" w:lineRule="auto"/>
        <w:rPr>
          <w:rStyle w:val="ad"/>
          <w:rFonts w:ascii="Times New Roman" w:hAnsi="Times New Roman"/>
          <w:b w:val="0"/>
          <w:sz w:val="28"/>
          <w:szCs w:val="28"/>
        </w:rPr>
      </w:pPr>
    </w:p>
    <w:p w:rsidR="00246EEE" w:rsidRPr="00246EEE" w:rsidRDefault="00246EEE" w:rsidP="00246EEE">
      <w:pPr>
        <w:pStyle w:val="ab"/>
        <w:spacing w:line="276" w:lineRule="auto"/>
        <w:rPr>
          <w:rFonts w:ascii="Times New Roman" w:hAnsi="Times New Roman"/>
          <w:sz w:val="28"/>
          <w:szCs w:val="28"/>
        </w:rPr>
      </w:pPr>
      <w:r w:rsidRPr="00246EEE">
        <w:rPr>
          <w:rStyle w:val="ad"/>
          <w:rFonts w:ascii="Times New Roman" w:hAnsi="Times New Roman"/>
          <w:b w:val="0"/>
          <w:sz w:val="28"/>
          <w:szCs w:val="28"/>
        </w:rPr>
        <w:t>Оценка «4</w:t>
      </w:r>
      <w:r w:rsidRPr="00246EEE">
        <w:rPr>
          <w:rStyle w:val="ad"/>
          <w:rFonts w:ascii="Times New Roman" w:hAnsi="Times New Roman"/>
          <w:sz w:val="28"/>
          <w:szCs w:val="28"/>
        </w:rPr>
        <w:t>»</w:t>
      </w:r>
      <w:r w:rsidRPr="00246EEE">
        <w:rPr>
          <w:rFonts w:ascii="Times New Roman" w:hAnsi="Times New Roman"/>
          <w:sz w:val="28"/>
          <w:szCs w:val="28"/>
        </w:rPr>
        <w:t xml:space="preserve"> ставится, если ученик: </w:t>
      </w:r>
    </w:p>
    <w:p w:rsidR="00246EEE" w:rsidRPr="00035350" w:rsidRDefault="00246EEE" w:rsidP="00246EEE">
      <w:pPr>
        <w:pStyle w:val="ab"/>
        <w:spacing w:line="276" w:lineRule="auto"/>
        <w:rPr>
          <w:rFonts w:ascii="Times New Roman" w:hAnsi="Times New Roman"/>
          <w:sz w:val="28"/>
          <w:szCs w:val="28"/>
        </w:rPr>
      </w:pPr>
      <w:r w:rsidRPr="00035350">
        <w:rPr>
          <w:rFonts w:ascii="Times New Roman" w:hAnsi="Times New Roman"/>
          <w:sz w:val="28"/>
          <w:szCs w:val="28"/>
        </w:rPr>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246EEE" w:rsidRPr="00035350" w:rsidRDefault="00246EEE" w:rsidP="00246EEE">
      <w:pPr>
        <w:pStyle w:val="ab"/>
        <w:spacing w:line="276" w:lineRule="auto"/>
        <w:rPr>
          <w:rFonts w:ascii="Times New Roman" w:hAnsi="Times New Roman"/>
          <w:sz w:val="28"/>
          <w:szCs w:val="28"/>
        </w:rPr>
      </w:pPr>
      <w:r w:rsidRPr="00035350">
        <w:rPr>
          <w:rFonts w:ascii="Times New Roman" w:hAnsi="Times New Roman"/>
          <w:sz w:val="28"/>
          <w:szCs w:val="28"/>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246EEE" w:rsidRPr="00035350" w:rsidRDefault="00246EEE" w:rsidP="00246EEE">
      <w:pPr>
        <w:pStyle w:val="ab"/>
        <w:spacing w:line="276" w:lineRule="auto"/>
        <w:rPr>
          <w:rStyle w:val="ad"/>
          <w:b w:val="0"/>
          <w:bCs w:val="0"/>
          <w:sz w:val="28"/>
          <w:szCs w:val="28"/>
        </w:rPr>
      </w:pPr>
      <w:r w:rsidRPr="00035350">
        <w:rPr>
          <w:rFonts w:ascii="Times New Roman" w:hAnsi="Times New Roman"/>
          <w:sz w:val="28"/>
          <w:szCs w:val="28"/>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246EEE" w:rsidRPr="00035350" w:rsidRDefault="00246EEE" w:rsidP="00246EEE">
      <w:pPr>
        <w:pStyle w:val="ab"/>
        <w:spacing w:line="276" w:lineRule="auto"/>
        <w:rPr>
          <w:rStyle w:val="ad"/>
          <w:sz w:val="28"/>
          <w:szCs w:val="28"/>
        </w:rPr>
      </w:pPr>
    </w:p>
    <w:p w:rsidR="00246EEE" w:rsidRPr="00246EEE" w:rsidRDefault="00246EEE" w:rsidP="00246EEE">
      <w:pPr>
        <w:pStyle w:val="ab"/>
        <w:spacing w:line="276" w:lineRule="auto"/>
        <w:rPr>
          <w:rFonts w:ascii="Times New Roman" w:hAnsi="Times New Roman"/>
          <w:sz w:val="28"/>
          <w:szCs w:val="28"/>
        </w:rPr>
      </w:pPr>
      <w:r w:rsidRPr="00246EEE">
        <w:rPr>
          <w:rStyle w:val="ad"/>
          <w:rFonts w:ascii="Times New Roman" w:hAnsi="Times New Roman"/>
          <w:b w:val="0"/>
          <w:sz w:val="28"/>
          <w:szCs w:val="28"/>
        </w:rPr>
        <w:t>Оценка «3»</w:t>
      </w:r>
      <w:r w:rsidRPr="00246EEE">
        <w:rPr>
          <w:rFonts w:ascii="Times New Roman" w:hAnsi="Times New Roman"/>
          <w:sz w:val="28"/>
          <w:szCs w:val="28"/>
        </w:rPr>
        <w:t xml:space="preserve"> ставится, если ученик: </w:t>
      </w:r>
    </w:p>
    <w:p w:rsidR="00246EEE" w:rsidRPr="00035350" w:rsidRDefault="00246EEE" w:rsidP="00246EEE">
      <w:pPr>
        <w:pStyle w:val="ab"/>
        <w:spacing w:line="276" w:lineRule="auto"/>
        <w:rPr>
          <w:rFonts w:ascii="Times New Roman" w:hAnsi="Times New Roman"/>
          <w:sz w:val="28"/>
          <w:szCs w:val="28"/>
        </w:rPr>
      </w:pPr>
      <w:r w:rsidRPr="00246EEE">
        <w:rPr>
          <w:rFonts w:ascii="Times New Roman" w:hAnsi="Times New Roman"/>
          <w:sz w:val="28"/>
          <w:szCs w:val="28"/>
        </w:rPr>
        <w:lastRenderedPageBreak/>
        <w:t>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w:t>
      </w:r>
      <w:r w:rsidRPr="00035350">
        <w:rPr>
          <w:rFonts w:ascii="Times New Roman" w:hAnsi="Times New Roman"/>
          <w:sz w:val="28"/>
          <w:szCs w:val="28"/>
        </w:rPr>
        <w:t xml:space="preserve"> несистематизированно, фрагментарно, не всегда последовательно. </w:t>
      </w:r>
    </w:p>
    <w:p w:rsidR="00246EEE" w:rsidRPr="00035350" w:rsidRDefault="00246EEE" w:rsidP="00246EEE">
      <w:pPr>
        <w:pStyle w:val="ab"/>
        <w:spacing w:line="276" w:lineRule="auto"/>
        <w:rPr>
          <w:rFonts w:ascii="Times New Roman" w:hAnsi="Times New Roman"/>
          <w:sz w:val="28"/>
          <w:szCs w:val="28"/>
        </w:rPr>
      </w:pPr>
      <w:r w:rsidRPr="00035350">
        <w:rPr>
          <w:rFonts w:ascii="Times New Roman" w:hAnsi="Times New Roman"/>
          <w:sz w:val="28"/>
          <w:szCs w:val="28"/>
        </w:rPr>
        <w:t xml:space="preserve">2. Показывает недостаточнуюсформированность отдельных знаний и умений; выводы и обобщения аргументирует слабо, допускает в них ошибки. </w:t>
      </w:r>
    </w:p>
    <w:p w:rsidR="00246EEE" w:rsidRPr="00035350" w:rsidRDefault="00246EEE" w:rsidP="00246EEE">
      <w:pPr>
        <w:pStyle w:val="ab"/>
        <w:spacing w:line="276" w:lineRule="auto"/>
        <w:rPr>
          <w:rFonts w:ascii="Times New Roman" w:hAnsi="Times New Roman"/>
          <w:sz w:val="28"/>
          <w:szCs w:val="28"/>
        </w:rPr>
      </w:pPr>
      <w:r w:rsidRPr="00035350">
        <w:rPr>
          <w:rFonts w:ascii="Times New Roman" w:hAnsi="Times New Roman"/>
          <w:sz w:val="28"/>
          <w:szCs w:val="28"/>
        </w:rPr>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246EEE" w:rsidRPr="00035350" w:rsidRDefault="00246EEE" w:rsidP="00246EEE">
      <w:pPr>
        <w:pStyle w:val="ab"/>
        <w:spacing w:line="276" w:lineRule="auto"/>
        <w:rPr>
          <w:rFonts w:ascii="Times New Roman" w:hAnsi="Times New Roman"/>
          <w:sz w:val="28"/>
          <w:szCs w:val="28"/>
        </w:rPr>
      </w:pPr>
      <w:r w:rsidRPr="00035350">
        <w:rPr>
          <w:rFonts w:ascii="Times New Roman" w:hAnsi="Times New Roman"/>
          <w:sz w:val="28"/>
          <w:szCs w:val="28"/>
        </w:rPr>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246EEE" w:rsidRPr="00035350" w:rsidRDefault="00246EEE" w:rsidP="00246EEE">
      <w:pPr>
        <w:pStyle w:val="ab"/>
        <w:spacing w:line="276" w:lineRule="auto"/>
        <w:rPr>
          <w:rFonts w:ascii="Times New Roman" w:hAnsi="Times New Roman"/>
          <w:sz w:val="28"/>
          <w:szCs w:val="28"/>
        </w:rPr>
      </w:pPr>
      <w:r w:rsidRPr="00035350">
        <w:rPr>
          <w:rFonts w:ascii="Times New Roman" w:hAnsi="Times New Roman"/>
          <w:sz w:val="28"/>
          <w:szCs w:val="28"/>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246EEE" w:rsidRPr="00035350" w:rsidRDefault="00246EEE" w:rsidP="00246EEE">
      <w:pPr>
        <w:pStyle w:val="ab"/>
        <w:spacing w:line="276" w:lineRule="auto"/>
        <w:rPr>
          <w:rFonts w:ascii="Times New Roman" w:hAnsi="Times New Roman"/>
          <w:sz w:val="28"/>
          <w:szCs w:val="28"/>
        </w:rPr>
      </w:pPr>
      <w:r w:rsidRPr="00035350">
        <w:rPr>
          <w:rFonts w:ascii="Times New Roman" w:hAnsi="Times New Roman"/>
          <w:sz w:val="28"/>
          <w:szCs w:val="28"/>
        </w:rPr>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246EEE" w:rsidRPr="00246EEE" w:rsidRDefault="00246EEE" w:rsidP="00246EEE">
      <w:pPr>
        <w:pStyle w:val="ab"/>
        <w:spacing w:line="276" w:lineRule="auto"/>
        <w:rPr>
          <w:rFonts w:ascii="Times New Roman" w:hAnsi="Times New Roman"/>
          <w:sz w:val="28"/>
          <w:szCs w:val="28"/>
        </w:rPr>
      </w:pPr>
      <w:r w:rsidRPr="00246EEE">
        <w:rPr>
          <w:rStyle w:val="ad"/>
          <w:rFonts w:ascii="Times New Roman" w:hAnsi="Times New Roman"/>
          <w:b w:val="0"/>
          <w:sz w:val="28"/>
          <w:szCs w:val="28"/>
        </w:rPr>
        <w:t>Оценка «2»</w:t>
      </w:r>
      <w:r w:rsidRPr="00246EEE">
        <w:rPr>
          <w:rFonts w:ascii="Times New Roman" w:hAnsi="Times New Roman"/>
          <w:sz w:val="28"/>
          <w:szCs w:val="28"/>
        </w:rPr>
        <w:t xml:space="preserve"> ставится, если ученик: </w:t>
      </w:r>
    </w:p>
    <w:p w:rsidR="00246EEE" w:rsidRPr="00035350" w:rsidRDefault="00246EEE" w:rsidP="00246EEE">
      <w:pPr>
        <w:pStyle w:val="ab"/>
        <w:spacing w:line="276" w:lineRule="auto"/>
        <w:rPr>
          <w:rFonts w:ascii="Times New Roman" w:hAnsi="Times New Roman"/>
          <w:sz w:val="28"/>
          <w:szCs w:val="28"/>
        </w:rPr>
      </w:pPr>
      <w:r w:rsidRPr="00246EEE">
        <w:rPr>
          <w:rFonts w:ascii="Times New Roman" w:hAnsi="Times New Roman"/>
          <w:sz w:val="28"/>
          <w:szCs w:val="28"/>
        </w:rPr>
        <w:t>1. Не усвоил</w:t>
      </w:r>
      <w:r w:rsidRPr="00035350">
        <w:rPr>
          <w:rFonts w:ascii="Times New Roman" w:hAnsi="Times New Roman"/>
          <w:sz w:val="28"/>
          <w:szCs w:val="28"/>
        </w:rPr>
        <w:t xml:space="preserve"> и не раскрыл основное содержание материала; не делает выводов и обобщений. </w:t>
      </w:r>
    </w:p>
    <w:p w:rsidR="00246EEE" w:rsidRPr="00035350" w:rsidRDefault="00246EEE" w:rsidP="00246EEE">
      <w:pPr>
        <w:pStyle w:val="ab"/>
        <w:spacing w:line="276" w:lineRule="auto"/>
        <w:rPr>
          <w:rFonts w:ascii="Times New Roman" w:hAnsi="Times New Roman"/>
          <w:sz w:val="28"/>
          <w:szCs w:val="28"/>
        </w:rPr>
      </w:pPr>
      <w:r w:rsidRPr="00035350">
        <w:rPr>
          <w:rFonts w:ascii="Times New Roman" w:hAnsi="Times New Roman"/>
          <w:sz w:val="28"/>
          <w:szCs w:val="28"/>
        </w:rPr>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246EEE" w:rsidRPr="00035350" w:rsidRDefault="00246EEE" w:rsidP="00246EEE">
      <w:pPr>
        <w:pStyle w:val="ab"/>
        <w:spacing w:line="276" w:lineRule="auto"/>
        <w:rPr>
          <w:rFonts w:ascii="Times New Roman" w:hAnsi="Times New Roman"/>
          <w:sz w:val="28"/>
          <w:szCs w:val="28"/>
        </w:rPr>
      </w:pPr>
      <w:r w:rsidRPr="00035350">
        <w:rPr>
          <w:rFonts w:ascii="Times New Roman" w:hAnsi="Times New Roman"/>
          <w:sz w:val="28"/>
          <w:szCs w:val="28"/>
        </w:rPr>
        <w:t xml:space="preserve">3. При ответе (на один вопрос) допускает более двух грубых ошибок, которые не может исправить даже при помощи учителя. </w:t>
      </w:r>
    </w:p>
    <w:p w:rsidR="00246EEE" w:rsidRPr="00035350" w:rsidRDefault="00246EEE" w:rsidP="00246EEE">
      <w:pPr>
        <w:pStyle w:val="ab"/>
        <w:spacing w:line="276" w:lineRule="auto"/>
        <w:rPr>
          <w:rFonts w:ascii="Times New Roman" w:hAnsi="Times New Roman"/>
          <w:sz w:val="28"/>
          <w:szCs w:val="28"/>
        </w:rPr>
      </w:pPr>
      <w:r w:rsidRPr="00035350">
        <w:rPr>
          <w:rFonts w:ascii="Times New Roman" w:hAnsi="Times New Roman"/>
          <w:sz w:val="28"/>
          <w:szCs w:val="28"/>
        </w:rPr>
        <w:t xml:space="preserve">4. Не может ответить ни на один их поставленных вопросов. </w:t>
      </w:r>
    </w:p>
    <w:p w:rsidR="00246EEE" w:rsidRPr="00035350" w:rsidRDefault="00246EEE" w:rsidP="00246EEE">
      <w:pPr>
        <w:pStyle w:val="ab"/>
        <w:spacing w:line="276" w:lineRule="auto"/>
        <w:rPr>
          <w:rFonts w:ascii="Times New Roman" w:hAnsi="Times New Roman"/>
          <w:sz w:val="28"/>
          <w:szCs w:val="28"/>
        </w:rPr>
      </w:pPr>
      <w:r w:rsidRPr="00035350">
        <w:rPr>
          <w:rFonts w:ascii="Times New Roman" w:hAnsi="Times New Roman"/>
          <w:sz w:val="28"/>
          <w:szCs w:val="28"/>
        </w:rPr>
        <w:t>5. Полностью не усвоил материал.</w:t>
      </w:r>
    </w:p>
    <w:p w:rsidR="00246EEE" w:rsidRDefault="00246EEE" w:rsidP="00246EEE">
      <w:pPr>
        <w:pStyle w:val="ab"/>
        <w:spacing w:line="276" w:lineRule="auto"/>
        <w:rPr>
          <w:rFonts w:ascii="Times New Roman" w:hAnsi="Times New Roman"/>
          <w:sz w:val="28"/>
          <w:szCs w:val="28"/>
        </w:rPr>
      </w:pPr>
    </w:p>
    <w:p w:rsidR="00246EEE" w:rsidRDefault="00246EEE" w:rsidP="00246EEE">
      <w:pPr>
        <w:pStyle w:val="ab"/>
        <w:spacing w:line="276"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7"/>
        <w:gridCol w:w="3457"/>
        <w:gridCol w:w="3458"/>
      </w:tblGrid>
      <w:tr w:rsidR="00246EEE" w:rsidRPr="00EC6B98" w:rsidTr="000A701F">
        <w:tc>
          <w:tcPr>
            <w:tcW w:w="3457" w:type="dxa"/>
          </w:tcPr>
          <w:p w:rsidR="00246EEE" w:rsidRPr="00EC6B98" w:rsidRDefault="00246EEE" w:rsidP="000A701F">
            <w:pPr>
              <w:pStyle w:val="ab"/>
              <w:spacing w:line="276" w:lineRule="auto"/>
              <w:rPr>
                <w:rFonts w:ascii="Times New Roman" w:hAnsi="Times New Roman"/>
                <w:sz w:val="24"/>
                <w:szCs w:val="24"/>
              </w:rPr>
            </w:pPr>
            <w:r w:rsidRPr="00EC6B98">
              <w:rPr>
                <w:rFonts w:ascii="Times New Roman" w:hAnsi="Times New Roman"/>
                <w:sz w:val="24"/>
                <w:szCs w:val="24"/>
              </w:rPr>
              <w:t>СОГЛАСОВАНО</w:t>
            </w:r>
          </w:p>
          <w:p w:rsidR="00246EEE" w:rsidRPr="00EC6B98" w:rsidRDefault="00246EEE" w:rsidP="000A701F">
            <w:pPr>
              <w:pStyle w:val="ab"/>
              <w:spacing w:line="276" w:lineRule="auto"/>
              <w:rPr>
                <w:rFonts w:ascii="Times New Roman" w:hAnsi="Times New Roman"/>
                <w:sz w:val="24"/>
                <w:szCs w:val="24"/>
              </w:rPr>
            </w:pPr>
            <w:r w:rsidRPr="00EC6B98">
              <w:rPr>
                <w:rFonts w:ascii="Times New Roman" w:hAnsi="Times New Roman"/>
                <w:sz w:val="24"/>
                <w:szCs w:val="24"/>
              </w:rPr>
              <w:t>Протокол заседания методического объединения учителей гуманитарного и эстетического цикла</w:t>
            </w:r>
            <w:r w:rsidRPr="00EC6B98">
              <w:rPr>
                <w:rFonts w:ascii="Times New Roman" w:hAnsi="Times New Roman"/>
                <w:spacing w:val="31"/>
                <w:sz w:val="24"/>
                <w:szCs w:val="24"/>
              </w:rPr>
              <w:br/>
            </w:r>
            <w:r>
              <w:rPr>
                <w:rFonts w:ascii="Times New Roman" w:hAnsi="Times New Roman"/>
                <w:spacing w:val="-2"/>
                <w:sz w:val="24"/>
                <w:szCs w:val="24"/>
              </w:rPr>
              <w:t>№ 1   от 30.08.2017</w:t>
            </w:r>
            <w:r w:rsidRPr="00EC6B98">
              <w:rPr>
                <w:rFonts w:ascii="Times New Roman" w:hAnsi="Times New Roman"/>
                <w:spacing w:val="-2"/>
                <w:sz w:val="24"/>
                <w:szCs w:val="24"/>
              </w:rPr>
              <w:t xml:space="preserve"> </w:t>
            </w:r>
            <w:r w:rsidRPr="00EC6B98">
              <w:rPr>
                <w:rFonts w:ascii="Times New Roman" w:hAnsi="Times New Roman"/>
                <w:sz w:val="24"/>
                <w:szCs w:val="24"/>
              </w:rPr>
              <w:t xml:space="preserve">года </w:t>
            </w:r>
          </w:p>
          <w:p w:rsidR="00246EEE" w:rsidRPr="00EC6B98" w:rsidRDefault="00246EEE" w:rsidP="000A701F">
            <w:pPr>
              <w:pStyle w:val="ab"/>
              <w:spacing w:line="276" w:lineRule="auto"/>
              <w:rPr>
                <w:rFonts w:ascii="Times New Roman" w:hAnsi="Times New Roman"/>
                <w:sz w:val="24"/>
                <w:szCs w:val="24"/>
              </w:rPr>
            </w:pPr>
            <w:r w:rsidRPr="00EC6B98">
              <w:rPr>
                <w:rFonts w:ascii="Times New Roman" w:hAnsi="Times New Roman"/>
                <w:sz w:val="24"/>
                <w:szCs w:val="24"/>
              </w:rPr>
              <w:t xml:space="preserve"> __________Бурыкина Ж.В.</w:t>
            </w:r>
          </w:p>
          <w:p w:rsidR="00246EEE" w:rsidRPr="00EC6B98" w:rsidRDefault="00246EEE" w:rsidP="000A701F">
            <w:pPr>
              <w:pStyle w:val="ab"/>
              <w:spacing w:line="276" w:lineRule="auto"/>
              <w:rPr>
                <w:rFonts w:ascii="Times New Roman" w:hAnsi="Times New Roman"/>
                <w:sz w:val="24"/>
                <w:szCs w:val="24"/>
              </w:rPr>
            </w:pPr>
          </w:p>
        </w:tc>
        <w:tc>
          <w:tcPr>
            <w:tcW w:w="3457" w:type="dxa"/>
          </w:tcPr>
          <w:p w:rsidR="00246EEE" w:rsidRPr="00EC6B98" w:rsidRDefault="00246EEE" w:rsidP="000A701F">
            <w:pPr>
              <w:pStyle w:val="ab"/>
              <w:spacing w:line="276" w:lineRule="auto"/>
              <w:rPr>
                <w:rFonts w:ascii="Times New Roman" w:hAnsi="Times New Roman"/>
                <w:sz w:val="24"/>
                <w:szCs w:val="24"/>
              </w:rPr>
            </w:pPr>
            <w:r w:rsidRPr="00EC6B98">
              <w:rPr>
                <w:rFonts w:ascii="Times New Roman" w:hAnsi="Times New Roman"/>
                <w:sz w:val="24"/>
                <w:szCs w:val="24"/>
              </w:rPr>
              <w:t>ПРИНЯТО</w:t>
            </w:r>
          </w:p>
          <w:p w:rsidR="00246EEE" w:rsidRPr="00EC6B98" w:rsidRDefault="00246EEE" w:rsidP="000A701F">
            <w:pPr>
              <w:pStyle w:val="ab"/>
              <w:spacing w:line="276" w:lineRule="auto"/>
              <w:rPr>
                <w:rFonts w:ascii="Times New Roman" w:hAnsi="Times New Roman"/>
                <w:sz w:val="24"/>
                <w:szCs w:val="24"/>
              </w:rPr>
            </w:pPr>
            <w:r w:rsidRPr="00EC6B98">
              <w:rPr>
                <w:rFonts w:ascii="Times New Roman" w:hAnsi="Times New Roman"/>
                <w:sz w:val="24"/>
                <w:szCs w:val="24"/>
              </w:rPr>
              <w:t>на заседании</w:t>
            </w:r>
          </w:p>
          <w:p w:rsidR="00246EEE" w:rsidRPr="00EC6B98" w:rsidRDefault="00246EEE" w:rsidP="000A701F">
            <w:pPr>
              <w:pStyle w:val="ab"/>
              <w:spacing w:line="276" w:lineRule="auto"/>
              <w:rPr>
                <w:rFonts w:ascii="Times New Roman" w:hAnsi="Times New Roman"/>
                <w:sz w:val="24"/>
                <w:szCs w:val="24"/>
              </w:rPr>
            </w:pPr>
            <w:r w:rsidRPr="00EC6B98">
              <w:rPr>
                <w:rFonts w:ascii="Times New Roman" w:hAnsi="Times New Roman"/>
                <w:sz w:val="24"/>
                <w:szCs w:val="24"/>
              </w:rPr>
              <w:t>педагогического совета</w:t>
            </w:r>
          </w:p>
          <w:p w:rsidR="00246EEE" w:rsidRPr="00EC6B98" w:rsidRDefault="00246EEE" w:rsidP="000A701F">
            <w:pPr>
              <w:pStyle w:val="ab"/>
              <w:spacing w:line="276" w:lineRule="auto"/>
              <w:rPr>
                <w:rFonts w:ascii="Times New Roman" w:hAnsi="Times New Roman"/>
                <w:sz w:val="24"/>
                <w:szCs w:val="24"/>
              </w:rPr>
            </w:pPr>
            <w:r w:rsidRPr="00EC6B98">
              <w:rPr>
                <w:rFonts w:ascii="Times New Roman" w:hAnsi="Times New Roman"/>
                <w:sz w:val="24"/>
                <w:szCs w:val="24"/>
              </w:rPr>
              <w:t>Протокол № 1 от</w:t>
            </w:r>
          </w:p>
          <w:p w:rsidR="00246EEE" w:rsidRPr="00EC6B98" w:rsidRDefault="00246EEE" w:rsidP="000A701F">
            <w:pPr>
              <w:pStyle w:val="ab"/>
              <w:spacing w:line="276" w:lineRule="auto"/>
              <w:rPr>
                <w:rFonts w:ascii="Times New Roman" w:hAnsi="Times New Roman"/>
                <w:sz w:val="24"/>
                <w:szCs w:val="24"/>
              </w:rPr>
            </w:pPr>
            <w:r>
              <w:rPr>
                <w:rFonts w:ascii="Times New Roman" w:hAnsi="Times New Roman"/>
                <w:sz w:val="24"/>
                <w:szCs w:val="24"/>
              </w:rPr>
              <w:t>29.08.2017</w:t>
            </w:r>
            <w:r w:rsidRPr="00EC6B98">
              <w:rPr>
                <w:rFonts w:ascii="Times New Roman" w:hAnsi="Times New Roman"/>
                <w:sz w:val="24"/>
                <w:szCs w:val="24"/>
              </w:rPr>
              <w:t xml:space="preserve"> года</w:t>
            </w:r>
          </w:p>
        </w:tc>
        <w:tc>
          <w:tcPr>
            <w:tcW w:w="3458" w:type="dxa"/>
          </w:tcPr>
          <w:p w:rsidR="00246EEE" w:rsidRPr="00EC6B98" w:rsidRDefault="00246EEE" w:rsidP="000A701F">
            <w:pPr>
              <w:pStyle w:val="ab"/>
              <w:spacing w:line="276" w:lineRule="auto"/>
              <w:rPr>
                <w:rFonts w:ascii="Times New Roman" w:hAnsi="Times New Roman"/>
                <w:sz w:val="24"/>
                <w:szCs w:val="24"/>
              </w:rPr>
            </w:pPr>
            <w:r w:rsidRPr="00EC6B98">
              <w:rPr>
                <w:rFonts w:ascii="Times New Roman" w:hAnsi="Times New Roman"/>
                <w:sz w:val="24"/>
                <w:szCs w:val="24"/>
              </w:rPr>
              <w:t>СОГЛАСОВАНО</w:t>
            </w:r>
          </w:p>
          <w:p w:rsidR="00246EEE" w:rsidRPr="00EC6B98" w:rsidRDefault="00246EEE" w:rsidP="000A701F">
            <w:pPr>
              <w:pStyle w:val="ab"/>
              <w:spacing w:line="276" w:lineRule="auto"/>
              <w:rPr>
                <w:rFonts w:ascii="Times New Roman" w:hAnsi="Times New Roman"/>
                <w:sz w:val="24"/>
                <w:szCs w:val="24"/>
              </w:rPr>
            </w:pPr>
            <w:r w:rsidRPr="00EC6B98">
              <w:rPr>
                <w:rFonts w:ascii="Times New Roman" w:hAnsi="Times New Roman"/>
                <w:sz w:val="24"/>
                <w:szCs w:val="24"/>
              </w:rPr>
              <w:t>Заместитель директора по УВР</w:t>
            </w:r>
          </w:p>
          <w:p w:rsidR="00246EEE" w:rsidRPr="00EC6B98" w:rsidRDefault="00246EEE" w:rsidP="000A701F">
            <w:pPr>
              <w:pStyle w:val="ab"/>
              <w:spacing w:line="276" w:lineRule="auto"/>
              <w:rPr>
                <w:rFonts w:ascii="Times New Roman" w:hAnsi="Times New Roman"/>
                <w:sz w:val="24"/>
                <w:szCs w:val="24"/>
              </w:rPr>
            </w:pPr>
            <w:r w:rsidRPr="00EC6B98">
              <w:rPr>
                <w:rFonts w:ascii="Times New Roman" w:hAnsi="Times New Roman"/>
                <w:sz w:val="24"/>
                <w:szCs w:val="24"/>
              </w:rPr>
              <w:t>________Алексеенко И.А.</w:t>
            </w:r>
          </w:p>
          <w:p w:rsidR="00246EEE" w:rsidRPr="00EC6B98" w:rsidRDefault="00246EEE" w:rsidP="000A701F">
            <w:pPr>
              <w:pStyle w:val="ab"/>
              <w:spacing w:line="276" w:lineRule="auto"/>
              <w:rPr>
                <w:rFonts w:ascii="Times New Roman" w:hAnsi="Times New Roman"/>
                <w:sz w:val="24"/>
                <w:szCs w:val="24"/>
              </w:rPr>
            </w:pPr>
          </w:p>
          <w:p w:rsidR="00246EEE" w:rsidRPr="00EC6B98" w:rsidRDefault="00246EEE" w:rsidP="000A701F">
            <w:pPr>
              <w:pStyle w:val="ab"/>
              <w:spacing w:line="276" w:lineRule="auto"/>
              <w:rPr>
                <w:rFonts w:ascii="Times New Roman" w:hAnsi="Times New Roman"/>
                <w:sz w:val="24"/>
                <w:szCs w:val="24"/>
              </w:rPr>
            </w:pPr>
            <w:r>
              <w:rPr>
                <w:rFonts w:ascii="Times New Roman" w:hAnsi="Times New Roman"/>
                <w:sz w:val="24"/>
                <w:szCs w:val="24"/>
              </w:rPr>
              <w:t>31.08.2017</w:t>
            </w:r>
            <w:r w:rsidRPr="00EC6B98">
              <w:rPr>
                <w:rFonts w:ascii="Times New Roman" w:hAnsi="Times New Roman"/>
                <w:sz w:val="24"/>
                <w:szCs w:val="24"/>
              </w:rPr>
              <w:t xml:space="preserve"> год</w:t>
            </w:r>
          </w:p>
          <w:p w:rsidR="00246EEE" w:rsidRPr="00EC6B98" w:rsidRDefault="00246EEE" w:rsidP="000A701F">
            <w:pPr>
              <w:pStyle w:val="ab"/>
              <w:spacing w:line="276" w:lineRule="auto"/>
              <w:rPr>
                <w:rFonts w:ascii="Times New Roman" w:hAnsi="Times New Roman"/>
                <w:sz w:val="24"/>
                <w:szCs w:val="24"/>
              </w:rPr>
            </w:pPr>
          </w:p>
        </w:tc>
      </w:tr>
    </w:tbl>
    <w:p w:rsidR="00246EEE" w:rsidRPr="00035350" w:rsidRDefault="00246EEE" w:rsidP="00246EEE">
      <w:pPr>
        <w:pStyle w:val="ab"/>
        <w:spacing w:line="276" w:lineRule="auto"/>
        <w:rPr>
          <w:rFonts w:ascii="Times New Roman" w:hAnsi="Times New Roman"/>
          <w:sz w:val="28"/>
          <w:szCs w:val="28"/>
        </w:rPr>
      </w:pPr>
    </w:p>
    <w:p w:rsidR="00246EEE" w:rsidRPr="00035350" w:rsidRDefault="00246EEE" w:rsidP="00246EEE">
      <w:pPr>
        <w:pStyle w:val="ab"/>
        <w:spacing w:line="276" w:lineRule="auto"/>
        <w:rPr>
          <w:rFonts w:ascii="Times New Roman" w:hAnsi="Times New Roman"/>
          <w:sz w:val="28"/>
          <w:szCs w:val="28"/>
        </w:rPr>
      </w:pPr>
    </w:p>
    <w:p w:rsidR="00246EEE" w:rsidRPr="00035350" w:rsidRDefault="00246EEE" w:rsidP="00246EEE">
      <w:pPr>
        <w:pStyle w:val="ab"/>
        <w:spacing w:line="276" w:lineRule="auto"/>
        <w:rPr>
          <w:rFonts w:ascii="Times New Roman" w:hAnsi="Times New Roman"/>
          <w:sz w:val="28"/>
          <w:szCs w:val="28"/>
        </w:rPr>
      </w:pPr>
    </w:p>
    <w:p w:rsidR="00246EEE" w:rsidRPr="00035350" w:rsidRDefault="00246EEE" w:rsidP="00246EEE">
      <w:pPr>
        <w:rPr>
          <w:i/>
          <w:sz w:val="28"/>
          <w:szCs w:val="28"/>
        </w:rPr>
      </w:pPr>
    </w:p>
    <w:p w:rsidR="00246EEE" w:rsidRPr="00035350" w:rsidRDefault="00246EEE" w:rsidP="00246EEE">
      <w:pPr>
        <w:rPr>
          <w:i/>
          <w:sz w:val="28"/>
          <w:szCs w:val="28"/>
        </w:rPr>
      </w:pPr>
    </w:p>
    <w:p w:rsidR="00246EEE" w:rsidRPr="00035350" w:rsidRDefault="00246EEE" w:rsidP="00246EEE">
      <w:pPr>
        <w:rPr>
          <w:sz w:val="28"/>
          <w:szCs w:val="28"/>
        </w:rPr>
      </w:pPr>
    </w:p>
    <w:p w:rsidR="00612185" w:rsidRPr="00F7226C" w:rsidRDefault="00612185" w:rsidP="00E73648">
      <w:pPr>
        <w:rPr>
          <w:b/>
          <w:i/>
        </w:rPr>
      </w:pPr>
    </w:p>
    <w:sectPr w:rsidR="00612185" w:rsidRPr="00F7226C" w:rsidSect="006A2BC1">
      <w:pgSz w:w="11906" w:h="16838"/>
      <w:pgMar w:top="1134" w:right="709"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0EB" w:rsidRDefault="003F20EB" w:rsidP="009C5B72">
      <w:r>
        <w:separator/>
      </w:r>
    </w:p>
  </w:endnote>
  <w:endnote w:type="continuationSeparator" w:id="1">
    <w:p w:rsidR="003F20EB" w:rsidRDefault="003F20EB" w:rsidP="009C5B72">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choolBookCSanPin-Regular">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0EB" w:rsidRDefault="003F20EB" w:rsidP="009C5B72">
      <w:r>
        <w:separator/>
      </w:r>
    </w:p>
  </w:footnote>
  <w:footnote w:type="continuationSeparator" w:id="1">
    <w:p w:rsidR="003F20EB" w:rsidRDefault="003F20EB" w:rsidP="009C5B72">
      <w:r>
        <w:continuationSeparator/>
      </w:r>
    </w:p>
  </w:footnote>
  <w:footnote w:id="2">
    <w:p w:rsidR="006A2BC1" w:rsidRDefault="006A2BC1" w:rsidP="009C5B72">
      <w:pPr>
        <w:pStyle w:val="a4"/>
      </w:pPr>
      <w:r>
        <w:rPr>
          <w:rStyle w:val="a6"/>
        </w:rPr>
        <w:footnoteRef/>
      </w:r>
      <w:r>
        <w:t xml:space="preserve"> Данная рабочая программа разработана с учётом перспективы перехода 8-х классов на ФГОС ООО и переходом на линейную систему преподавания Отечественной истории в общеобразовательных учреждениях, с целью реализации Концепции нового УМК (включающей Историко-культурный стандарт).</w:t>
      </w:r>
    </w:p>
    <w:p w:rsidR="006A2BC1" w:rsidRDefault="006A2BC1" w:rsidP="009C5B72">
      <w:pPr>
        <w:pStyle w:val="a4"/>
      </w:pPr>
    </w:p>
  </w:footnote>
  <w:footnote w:id="3">
    <w:p w:rsidR="00612185" w:rsidRDefault="00612185" w:rsidP="00612185">
      <w:pPr>
        <w:pStyle w:val="a4"/>
      </w:pPr>
      <w:r>
        <w:rPr>
          <w:rStyle w:val="a6"/>
        </w:rPr>
        <w:footnoteRef/>
      </w:r>
      <w:r>
        <w:t xml:space="preserve"> </w:t>
      </w:r>
      <w:r w:rsidRPr="0076575D">
        <w:t>Планируемые результаты являются общими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Кроме того, общий перечень способствует установлению содержательных связей курсов отечественной и всеобщей истории.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2EA86A"/>
    <w:lvl w:ilvl="0">
      <w:numFmt w:val="bullet"/>
      <w:lvlText w:val="*"/>
      <w:lvlJc w:val="left"/>
    </w:lvl>
  </w:abstractNum>
  <w:abstractNum w:abstractNumId="1">
    <w:nsid w:val="034E6E56"/>
    <w:multiLevelType w:val="multilevel"/>
    <w:tmpl w:val="5FE668F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AF5A6B"/>
    <w:multiLevelType w:val="multilevel"/>
    <w:tmpl w:val="20244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51919A3"/>
    <w:multiLevelType w:val="hybridMultilevel"/>
    <w:tmpl w:val="84FE7F7C"/>
    <w:lvl w:ilvl="0" w:tplc="DA0CB876">
      <w:start w:val="65535"/>
      <w:numFmt w:val="bullet"/>
      <w:lvlText w:val="—"/>
      <w:lvlJc w:val="left"/>
      <w:pPr>
        <w:ind w:left="1008" w:hanging="360"/>
      </w:pPr>
      <w:rPr>
        <w:rFonts w:ascii="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
    <w:nsid w:val="614E31A7"/>
    <w:multiLevelType w:val="hybridMultilevel"/>
    <w:tmpl w:val="33C0A02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76CC5495"/>
    <w:multiLevelType w:val="multilevel"/>
    <w:tmpl w:val="1FB47D4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5161DD"/>
    <w:multiLevelType w:val="multilevel"/>
    <w:tmpl w:val="4A0889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210C"/>
    <w:rsid w:val="00012AD9"/>
    <w:rsid w:val="000744B4"/>
    <w:rsid w:val="00095C2A"/>
    <w:rsid w:val="00114A10"/>
    <w:rsid w:val="00152390"/>
    <w:rsid w:val="0019001A"/>
    <w:rsid w:val="001A4FC2"/>
    <w:rsid w:val="001B5B3E"/>
    <w:rsid w:val="001B698B"/>
    <w:rsid w:val="0021752B"/>
    <w:rsid w:val="00217EDE"/>
    <w:rsid w:val="00236E8F"/>
    <w:rsid w:val="00244EE0"/>
    <w:rsid w:val="00246EEE"/>
    <w:rsid w:val="002516A4"/>
    <w:rsid w:val="002C3C2B"/>
    <w:rsid w:val="00334AA3"/>
    <w:rsid w:val="0037418A"/>
    <w:rsid w:val="00395FEB"/>
    <w:rsid w:val="003A69B1"/>
    <w:rsid w:val="003F20EB"/>
    <w:rsid w:val="004142DC"/>
    <w:rsid w:val="00457FC8"/>
    <w:rsid w:val="0046104C"/>
    <w:rsid w:val="004C7863"/>
    <w:rsid w:val="004E75B4"/>
    <w:rsid w:val="005250FE"/>
    <w:rsid w:val="00544E68"/>
    <w:rsid w:val="005A54DC"/>
    <w:rsid w:val="005E7837"/>
    <w:rsid w:val="0060267D"/>
    <w:rsid w:val="00612185"/>
    <w:rsid w:val="0064659C"/>
    <w:rsid w:val="00657357"/>
    <w:rsid w:val="0066049A"/>
    <w:rsid w:val="0069275F"/>
    <w:rsid w:val="00693F21"/>
    <w:rsid w:val="006A210C"/>
    <w:rsid w:val="006A2BC1"/>
    <w:rsid w:val="006A44B5"/>
    <w:rsid w:val="006C27DD"/>
    <w:rsid w:val="00726D46"/>
    <w:rsid w:val="0073433F"/>
    <w:rsid w:val="00736FD2"/>
    <w:rsid w:val="007758A5"/>
    <w:rsid w:val="00785964"/>
    <w:rsid w:val="007C3C34"/>
    <w:rsid w:val="007C4EAC"/>
    <w:rsid w:val="007D6B77"/>
    <w:rsid w:val="007D75C1"/>
    <w:rsid w:val="00841719"/>
    <w:rsid w:val="00864274"/>
    <w:rsid w:val="00891136"/>
    <w:rsid w:val="00924852"/>
    <w:rsid w:val="00927BFA"/>
    <w:rsid w:val="009310A1"/>
    <w:rsid w:val="00972414"/>
    <w:rsid w:val="009C5B72"/>
    <w:rsid w:val="00A53B14"/>
    <w:rsid w:val="00A71949"/>
    <w:rsid w:val="00A76B1F"/>
    <w:rsid w:val="00A97FAF"/>
    <w:rsid w:val="00AA736E"/>
    <w:rsid w:val="00B163E8"/>
    <w:rsid w:val="00B23E39"/>
    <w:rsid w:val="00B31BD1"/>
    <w:rsid w:val="00B45FFC"/>
    <w:rsid w:val="00B54D86"/>
    <w:rsid w:val="00B8358A"/>
    <w:rsid w:val="00B846D7"/>
    <w:rsid w:val="00B94873"/>
    <w:rsid w:val="00B9662B"/>
    <w:rsid w:val="00B96F19"/>
    <w:rsid w:val="00BA7E8E"/>
    <w:rsid w:val="00BB7B23"/>
    <w:rsid w:val="00BD033D"/>
    <w:rsid w:val="00BD5436"/>
    <w:rsid w:val="00BF564B"/>
    <w:rsid w:val="00C0019D"/>
    <w:rsid w:val="00C224E8"/>
    <w:rsid w:val="00CF301E"/>
    <w:rsid w:val="00D00B29"/>
    <w:rsid w:val="00D2266B"/>
    <w:rsid w:val="00D6116B"/>
    <w:rsid w:val="00D6454B"/>
    <w:rsid w:val="00D84A7E"/>
    <w:rsid w:val="00DA70B3"/>
    <w:rsid w:val="00DC50FC"/>
    <w:rsid w:val="00DE5A9B"/>
    <w:rsid w:val="00E007A2"/>
    <w:rsid w:val="00E27D0B"/>
    <w:rsid w:val="00E73648"/>
    <w:rsid w:val="00EC596F"/>
    <w:rsid w:val="00EF3ECA"/>
    <w:rsid w:val="00F30F65"/>
    <w:rsid w:val="00F6421C"/>
    <w:rsid w:val="00F71A1E"/>
    <w:rsid w:val="00F7226C"/>
    <w:rsid w:val="00FA0AE7"/>
    <w:rsid w:val="00FA558D"/>
    <w:rsid w:val="00FF4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B7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C5B72"/>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F7226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5B72"/>
    <w:rPr>
      <w:rFonts w:ascii="Times New Roman" w:eastAsia="Times New Roman" w:hAnsi="Times New Roman" w:cs="Times New Roman"/>
      <w:b/>
      <w:bCs/>
      <w:sz w:val="36"/>
      <w:szCs w:val="36"/>
      <w:lang w:eastAsia="ru-RU"/>
    </w:rPr>
  </w:style>
  <w:style w:type="paragraph" w:styleId="a3">
    <w:name w:val="List Paragraph"/>
    <w:basedOn w:val="a"/>
    <w:uiPriority w:val="99"/>
    <w:qFormat/>
    <w:rsid w:val="009C5B72"/>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9C5B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footnote text"/>
    <w:basedOn w:val="a"/>
    <w:link w:val="a5"/>
    <w:uiPriority w:val="99"/>
    <w:semiHidden/>
    <w:unhideWhenUsed/>
    <w:rsid w:val="009C5B72"/>
    <w:rPr>
      <w:sz w:val="20"/>
      <w:szCs w:val="20"/>
    </w:rPr>
  </w:style>
  <w:style w:type="character" w:customStyle="1" w:styleId="a5">
    <w:name w:val="Текст сноски Знак"/>
    <w:basedOn w:val="a0"/>
    <w:link w:val="a4"/>
    <w:uiPriority w:val="99"/>
    <w:semiHidden/>
    <w:rsid w:val="009C5B72"/>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9C5B72"/>
    <w:rPr>
      <w:vertAlign w:val="superscript"/>
    </w:rPr>
  </w:style>
  <w:style w:type="character" w:customStyle="1" w:styleId="30">
    <w:name w:val="Заголовок 3 Знак"/>
    <w:basedOn w:val="a0"/>
    <w:link w:val="3"/>
    <w:uiPriority w:val="9"/>
    <w:semiHidden/>
    <w:rsid w:val="00F7226C"/>
    <w:rPr>
      <w:rFonts w:asciiTheme="majorHAnsi" w:eastAsiaTheme="majorEastAsia" w:hAnsiTheme="majorHAnsi" w:cstheme="majorBidi"/>
      <w:b/>
      <w:bCs/>
      <w:color w:val="4F81BD" w:themeColor="accent1"/>
      <w:sz w:val="24"/>
      <w:szCs w:val="24"/>
      <w:lang w:eastAsia="ru-RU"/>
    </w:rPr>
  </w:style>
  <w:style w:type="paragraph" w:styleId="a7">
    <w:name w:val="Body Text"/>
    <w:basedOn w:val="a"/>
    <w:link w:val="a8"/>
    <w:uiPriority w:val="99"/>
    <w:rsid w:val="00F7226C"/>
    <w:pPr>
      <w:spacing w:after="120" w:line="276" w:lineRule="auto"/>
    </w:pPr>
    <w:rPr>
      <w:rFonts w:ascii="Calibri" w:hAnsi="Calibri" w:cs="Calibri"/>
      <w:sz w:val="22"/>
      <w:szCs w:val="22"/>
    </w:rPr>
  </w:style>
  <w:style w:type="character" w:customStyle="1" w:styleId="a8">
    <w:name w:val="Основной текст Знак"/>
    <w:basedOn w:val="a0"/>
    <w:link w:val="a7"/>
    <w:uiPriority w:val="99"/>
    <w:rsid w:val="00F7226C"/>
    <w:rPr>
      <w:rFonts w:ascii="Calibri" w:eastAsia="Times New Roman" w:hAnsi="Calibri" w:cs="Calibri"/>
      <w:lang w:eastAsia="ru-RU"/>
    </w:rPr>
  </w:style>
  <w:style w:type="character" w:styleId="a9">
    <w:name w:val="Hyperlink"/>
    <w:basedOn w:val="a0"/>
    <w:rsid w:val="00B8358A"/>
    <w:rPr>
      <w:color w:val="0000FF"/>
      <w:u w:val="single"/>
    </w:rPr>
  </w:style>
  <w:style w:type="character" w:customStyle="1" w:styleId="apple-converted-space">
    <w:name w:val="apple-converted-space"/>
    <w:basedOn w:val="a0"/>
    <w:uiPriority w:val="99"/>
    <w:rsid w:val="00B8358A"/>
  </w:style>
  <w:style w:type="character" w:customStyle="1" w:styleId="c22c3">
    <w:name w:val="c22 c3"/>
    <w:basedOn w:val="a0"/>
    <w:uiPriority w:val="99"/>
    <w:rsid w:val="00B8358A"/>
  </w:style>
  <w:style w:type="character" w:styleId="aa">
    <w:name w:val="Emphasis"/>
    <w:basedOn w:val="a0"/>
    <w:uiPriority w:val="99"/>
    <w:qFormat/>
    <w:rsid w:val="00B8358A"/>
    <w:rPr>
      <w:i/>
      <w:iCs/>
    </w:rPr>
  </w:style>
  <w:style w:type="paragraph" w:styleId="ab">
    <w:name w:val="No Spacing"/>
    <w:link w:val="ac"/>
    <w:uiPriority w:val="1"/>
    <w:qFormat/>
    <w:rsid w:val="00924852"/>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rsid w:val="00924852"/>
    <w:rPr>
      <w:rFonts w:ascii="Calibri" w:eastAsia="Calibri" w:hAnsi="Calibri" w:cs="Times New Roman"/>
    </w:rPr>
  </w:style>
  <w:style w:type="character" w:styleId="ad">
    <w:name w:val="Strong"/>
    <w:basedOn w:val="a0"/>
    <w:qFormat/>
    <w:rsid w:val="00E73648"/>
    <w:rPr>
      <w:b/>
      <w:bCs/>
    </w:rPr>
  </w:style>
  <w:style w:type="paragraph" w:customStyle="1" w:styleId="c8c11">
    <w:name w:val="c8 c11"/>
    <w:basedOn w:val="a"/>
    <w:rsid w:val="00E73648"/>
    <w:pPr>
      <w:spacing w:before="100" w:beforeAutospacing="1" w:after="100" w:afterAutospacing="1"/>
    </w:pPr>
  </w:style>
  <w:style w:type="paragraph" w:styleId="ae">
    <w:name w:val="Normal (Web)"/>
    <w:basedOn w:val="a"/>
    <w:rsid w:val="00F71A1E"/>
    <w:pPr>
      <w:spacing w:before="100" w:beforeAutospacing="1" w:after="100" w:afterAutospacing="1"/>
    </w:pPr>
  </w:style>
  <w:style w:type="character" w:customStyle="1" w:styleId="af">
    <w:name w:val="Основной текст_"/>
    <w:link w:val="31"/>
    <w:rsid w:val="006A44B5"/>
    <w:rPr>
      <w:rFonts w:ascii="Century Schoolbook" w:eastAsia="Century Schoolbook" w:hAnsi="Century Schoolbook" w:cs="Century Schoolbook"/>
      <w:sz w:val="20"/>
      <w:szCs w:val="20"/>
      <w:shd w:val="clear" w:color="auto" w:fill="FFFFFF"/>
    </w:rPr>
  </w:style>
  <w:style w:type="character" w:customStyle="1" w:styleId="1">
    <w:name w:val="Основной текст1"/>
    <w:rsid w:val="006A44B5"/>
    <w:rPr>
      <w:rFonts w:ascii="Century Schoolbook" w:eastAsia="Century Schoolbook" w:hAnsi="Century Schoolbook" w:cs="Century Schoolbook"/>
      <w:color w:val="000000"/>
      <w:spacing w:val="0"/>
      <w:w w:val="100"/>
      <w:position w:val="0"/>
      <w:sz w:val="20"/>
      <w:szCs w:val="20"/>
      <w:shd w:val="clear" w:color="auto" w:fill="FFFFFF"/>
      <w:lang w:val="ru-RU"/>
    </w:rPr>
  </w:style>
  <w:style w:type="paragraph" w:customStyle="1" w:styleId="31">
    <w:name w:val="Основной текст3"/>
    <w:basedOn w:val="a"/>
    <w:link w:val="af"/>
    <w:rsid w:val="006A44B5"/>
    <w:pPr>
      <w:widowControl w:val="0"/>
      <w:shd w:val="clear" w:color="auto" w:fill="FFFFFF"/>
      <w:spacing w:after="4620" w:line="245" w:lineRule="exact"/>
      <w:ind w:hanging="520"/>
    </w:pPr>
    <w:rPr>
      <w:rFonts w:ascii="Century Schoolbook" w:eastAsia="Century Schoolbook" w:hAnsi="Century Schoolbook" w:cs="Century Schoolbook"/>
      <w:sz w:val="20"/>
      <w:szCs w:val="20"/>
      <w:lang w:eastAsia="en-US"/>
    </w:rPr>
  </w:style>
  <w:style w:type="paragraph" w:customStyle="1" w:styleId="doptext">
    <w:name w:val="doptext"/>
    <w:basedOn w:val="a"/>
    <w:rsid w:val="00C224E8"/>
    <w:pPr>
      <w:spacing w:before="100" w:beforeAutospacing="1" w:after="100" w:afterAutospacing="1"/>
    </w:pPr>
  </w:style>
  <w:style w:type="character" w:customStyle="1" w:styleId="TrebuchetMS9pt">
    <w:name w:val="Основной текст + Trebuchet MS;9 pt;Полужирный"/>
    <w:rsid w:val="00A71949"/>
    <w:rPr>
      <w:rFonts w:ascii="Trebuchet MS" w:eastAsia="Trebuchet MS" w:hAnsi="Trebuchet MS" w:cs="Trebuchet MS"/>
      <w:b/>
      <w:bCs/>
      <w:color w:val="000000"/>
      <w:spacing w:val="0"/>
      <w:w w:val="100"/>
      <w:position w:val="0"/>
      <w:sz w:val="18"/>
      <w:szCs w:val="18"/>
      <w:shd w:val="clear" w:color="auto" w:fill="FFFFFF"/>
      <w:lang w:val="ru-RU"/>
    </w:rPr>
  </w:style>
  <w:style w:type="character" w:customStyle="1" w:styleId="TrebuchetMS9pt0">
    <w:name w:val="Основной текст + Trebuchet MS;9 pt"/>
    <w:rsid w:val="00A71949"/>
    <w:rPr>
      <w:rFonts w:ascii="Trebuchet MS" w:eastAsia="Trebuchet MS" w:hAnsi="Trebuchet MS" w:cs="Trebuchet MS"/>
      <w:color w:val="000000"/>
      <w:spacing w:val="0"/>
      <w:w w:val="100"/>
      <w:position w:val="0"/>
      <w:sz w:val="18"/>
      <w:szCs w:val="18"/>
      <w:shd w:val="clear" w:color="auto" w:fill="FFFFFF"/>
      <w:lang w:val="ru-RU"/>
    </w:rPr>
  </w:style>
  <w:style w:type="paragraph" w:styleId="32">
    <w:name w:val="toc 3"/>
    <w:basedOn w:val="a"/>
    <w:next w:val="a"/>
    <w:autoRedefine/>
    <w:uiPriority w:val="99"/>
    <w:rsid w:val="006A2BC1"/>
    <w:pPr>
      <w:tabs>
        <w:tab w:val="left" w:pos="1843"/>
        <w:tab w:val="right" w:leader="dot" w:pos="9496"/>
      </w:tabs>
      <w:ind w:left="993"/>
      <w:jc w:val="both"/>
    </w:pPr>
    <w:rPr>
      <w:rFonts w:eastAsia="Calibri"/>
      <w:b/>
      <w:sz w:val="28"/>
      <w:szCs w:val="28"/>
      <w:lang w:eastAsia="en-US"/>
    </w:rPr>
  </w:style>
  <w:style w:type="character" w:customStyle="1" w:styleId="rvts6">
    <w:name w:val="rvts6"/>
    <w:basedOn w:val="a0"/>
    <w:rsid w:val="006A2BC1"/>
  </w:style>
  <w:style w:type="table" w:styleId="af0">
    <w:name w:val="Table Grid"/>
    <w:basedOn w:val="a1"/>
    <w:uiPriority w:val="59"/>
    <w:rsid w:val="006A2BC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1076;&#1086;&#1082;&#1091;&#1084;&#1077;&#1085;&#1090;&#1099;/3483" TargetMode="External"/><Relationship Id="rId13" Type="http://schemas.openxmlformats.org/officeDocument/2006/relationships/hyperlink" Target="http://www.google.com/url?q=http%3A%2F%2Fwww.hrono.info%2Fbiograf%2Findex.php&amp;sa=D&amp;sntz=1&amp;usg=AFQjCNEzt-uVngIOfDbCfdUgeXstGV3r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url?q=http%3A%2F%2Fwww.km-school.ru%2Fr1%2Fmedia%2Fa1.asp&amp;sa=D&amp;sntz=1&amp;usg=AFQjCNFWzoAztbPuSspHTwqu5wtN-hrC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1084;&#1080;&#1085;&#1086;&#1073;&#1088;&#1085;&#1072;&#1091;&#1082;&#1080;.&#1088;&#1092;/&#1076;&#1086;&#1082;&#1091;&#1084;&#1077;&#1085;&#1090;&#1099;/348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6E2A9-61A0-4BFC-B73E-AEADE2FE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15560</Words>
  <Characters>88697</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104049</CharactersWithSpaces>
  <SharedDoc>false</SharedDoc>
  <HLinks>
    <vt:vector size="36" baseType="variant">
      <vt:variant>
        <vt:i4>196619</vt:i4>
      </vt:variant>
      <vt:variant>
        <vt:i4>15</vt:i4>
      </vt:variant>
      <vt:variant>
        <vt:i4>0</vt:i4>
      </vt:variant>
      <vt:variant>
        <vt:i4>5</vt:i4>
      </vt:variant>
      <vt:variant>
        <vt:lpwstr>http://www.google.com/url?q=http%3A%2F%2Fwww.hrono.info%2Fbiograf%2Findex.php&amp;sa=D&amp;sntz=1&amp;usg=AFQjCNEzt-uVngIOfDbCfdUgeXstGV3rEg</vt:lpwstr>
      </vt:variant>
      <vt:variant>
        <vt:lpwstr/>
      </vt:variant>
      <vt:variant>
        <vt:i4>6881317</vt:i4>
      </vt:variant>
      <vt:variant>
        <vt:i4>12</vt:i4>
      </vt:variant>
      <vt:variant>
        <vt:i4>0</vt:i4>
      </vt:variant>
      <vt:variant>
        <vt:i4>5</vt:i4>
      </vt:variant>
      <vt:variant>
        <vt:lpwstr>http://www.google.com/url?q=http%3A%2F%2Fwww.km-school.ru%2Fr1%2Fmedia%2Fa1.asp&amp;sa=D&amp;sntz=1&amp;usg=AFQjCNFWzoAztbPuSspHTwqu5wtN-hrCMA</vt:lpwstr>
      </vt:variant>
      <vt:variant>
        <vt:lpwstr/>
      </vt:variant>
      <vt:variant>
        <vt:i4>5767177</vt:i4>
      </vt:variant>
      <vt:variant>
        <vt:i4>9</vt:i4>
      </vt:variant>
      <vt:variant>
        <vt:i4>0</vt:i4>
      </vt:variant>
      <vt:variant>
        <vt:i4>5</vt:i4>
      </vt:variant>
      <vt:variant>
        <vt:lpwstr>http://school-collection.edu.ru/</vt:lpwstr>
      </vt:variant>
      <vt:variant>
        <vt:lpwstr/>
      </vt:variant>
      <vt:variant>
        <vt:i4>1769492</vt:i4>
      </vt:variant>
      <vt:variant>
        <vt:i4>6</vt:i4>
      </vt:variant>
      <vt:variant>
        <vt:i4>0</vt:i4>
      </vt:variant>
      <vt:variant>
        <vt:i4>5</vt:i4>
      </vt:variant>
      <vt:variant>
        <vt:lpwstr>http://fcior.edu.ru/</vt:lpwstr>
      </vt:variant>
      <vt:variant>
        <vt:lpwstr/>
      </vt:variant>
      <vt:variant>
        <vt:i4>68158560</vt:i4>
      </vt:variant>
      <vt:variant>
        <vt:i4>3</vt:i4>
      </vt:variant>
      <vt:variant>
        <vt:i4>0</vt:i4>
      </vt:variant>
      <vt:variant>
        <vt:i4>5</vt:i4>
      </vt:variant>
      <vt:variant>
        <vt:lpwstr>http://минобрнауки.рф/документы/3483</vt:lpwstr>
      </vt:variant>
      <vt:variant>
        <vt:lpwstr/>
      </vt:variant>
      <vt:variant>
        <vt:i4>68158560</vt:i4>
      </vt:variant>
      <vt:variant>
        <vt:i4>0</vt:i4>
      </vt:variant>
      <vt:variant>
        <vt:i4>0</vt:i4>
      </vt:variant>
      <vt:variant>
        <vt:i4>5</vt:i4>
      </vt:variant>
      <vt:variant>
        <vt:lpwstr>http://минобрнауки.рф/документы/3483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Гречишкин</dc:creator>
  <cp:lastModifiedBy>Пользователь</cp:lastModifiedBy>
  <cp:revision>9</cp:revision>
  <cp:lastPrinted>2016-08-07T04:06:00Z</cp:lastPrinted>
  <dcterms:created xsi:type="dcterms:W3CDTF">2016-08-06T02:41:00Z</dcterms:created>
  <dcterms:modified xsi:type="dcterms:W3CDTF">2017-12-23T20:36:00Z</dcterms:modified>
</cp:coreProperties>
</file>